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D7A06">
      <w:pPr>
        <w:spacing w:before="10" w:line="180" w:lineRule="exact"/>
        <w:rPr>
          <w:rFonts w:hint="eastAsia" w:ascii="仿宋_GB2312" w:hAnsi="仿宋_GB2312" w:eastAsia="仿宋_GB2312" w:cs="仿宋_GB2312"/>
          <w:sz w:val="32"/>
          <w:szCs w:val="32"/>
        </w:rPr>
      </w:pPr>
      <w:bookmarkStart w:id="164" w:name="_GoBack"/>
      <w:bookmarkEnd w:id="164"/>
    </w:p>
    <w:p w14:paraId="22EA9204">
      <w:pPr>
        <w:spacing w:line="200" w:lineRule="exact"/>
        <w:rPr>
          <w:rFonts w:hint="eastAsia" w:ascii="仿宋_GB2312" w:hAnsi="仿宋_GB2312" w:eastAsia="仿宋_GB2312" w:cs="仿宋_GB2312"/>
          <w:sz w:val="32"/>
          <w:szCs w:val="32"/>
        </w:rPr>
      </w:pPr>
    </w:p>
    <w:p w14:paraId="07F24110">
      <w:pPr>
        <w:spacing w:line="200" w:lineRule="exact"/>
        <w:rPr>
          <w:rFonts w:hint="eastAsia" w:ascii="仿宋_GB2312" w:hAnsi="仿宋_GB2312" w:eastAsia="仿宋_GB2312" w:cs="仿宋_GB2312"/>
          <w:sz w:val="32"/>
          <w:szCs w:val="32"/>
        </w:rPr>
      </w:pPr>
    </w:p>
    <w:p w14:paraId="63B76538">
      <w:pPr>
        <w:pStyle w:val="2"/>
        <w:spacing w:line="514" w:lineRule="exact"/>
        <w:ind w:left="0" w:right="0"/>
        <w:jc w:val="center"/>
        <w:rPr>
          <w:rFonts w:hint="eastAsia" w:ascii="方正小标宋_GBK" w:hAnsi="方正小标宋_GBK" w:eastAsia="方正小标宋_GBK" w:cs="方正小标宋_GBK"/>
          <w:sz w:val="44"/>
          <w:szCs w:val="44"/>
        </w:rPr>
      </w:pPr>
      <w:bookmarkStart w:id="0" w:name="行政许可事项实施规范"/>
      <w:bookmarkEnd w:id="0"/>
      <w:r>
        <w:rPr>
          <w:rFonts w:hint="eastAsia" w:ascii="方正小标宋_GBK" w:hAnsi="方正小标宋_GBK" w:eastAsia="方正小标宋_GBK" w:cs="方正小标宋_GBK"/>
          <w:b w:val="0"/>
          <w:bCs w:val="0"/>
          <w:spacing w:val="-1"/>
          <w:w w:val="100"/>
          <w:sz w:val="44"/>
          <w:szCs w:val="44"/>
        </w:rPr>
        <w:t>行</w:t>
      </w:r>
      <w:r>
        <w:rPr>
          <w:rFonts w:hint="eastAsia" w:ascii="方正小标宋_GBK" w:hAnsi="方正小标宋_GBK" w:eastAsia="方正小标宋_GBK" w:cs="方正小标宋_GBK"/>
          <w:b w:val="0"/>
          <w:bCs w:val="0"/>
          <w:spacing w:val="-3"/>
          <w:w w:val="100"/>
          <w:sz w:val="44"/>
          <w:szCs w:val="44"/>
        </w:rPr>
        <w:t>政</w:t>
      </w:r>
      <w:r>
        <w:rPr>
          <w:rFonts w:hint="eastAsia" w:ascii="方正小标宋_GBK" w:hAnsi="方正小标宋_GBK" w:eastAsia="方正小标宋_GBK" w:cs="方正小标宋_GBK"/>
          <w:b w:val="0"/>
          <w:bCs w:val="0"/>
          <w:spacing w:val="-1"/>
          <w:w w:val="100"/>
          <w:sz w:val="44"/>
          <w:szCs w:val="44"/>
        </w:rPr>
        <w:t>许可</w:t>
      </w:r>
      <w:r>
        <w:rPr>
          <w:rFonts w:hint="eastAsia" w:ascii="方正小标宋_GBK" w:hAnsi="方正小标宋_GBK" w:eastAsia="方正小标宋_GBK" w:cs="方正小标宋_GBK"/>
          <w:b w:val="0"/>
          <w:bCs w:val="0"/>
          <w:spacing w:val="-3"/>
          <w:w w:val="100"/>
          <w:sz w:val="44"/>
          <w:szCs w:val="44"/>
        </w:rPr>
        <w:t>事</w:t>
      </w:r>
      <w:r>
        <w:rPr>
          <w:rFonts w:hint="eastAsia" w:ascii="方正小标宋_GBK" w:hAnsi="方正小标宋_GBK" w:eastAsia="方正小标宋_GBK" w:cs="方正小标宋_GBK"/>
          <w:b w:val="0"/>
          <w:bCs w:val="0"/>
          <w:spacing w:val="-1"/>
          <w:w w:val="100"/>
          <w:sz w:val="44"/>
          <w:szCs w:val="44"/>
        </w:rPr>
        <w:t>项实</w:t>
      </w:r>
      <w:r>
        <w:rPr>
          <w:rFonts w:hint="eastAsia" w:ascii="方正小标宋_GBK" w:hAnsi="方正小标宋_GBK" w:eastAsia="方正小标宋_GBK" w:cs="方正小标宋_GBK"/>
          <w:b w:val="0"/>
          <w:bCs w:val="0"/>
          <w:spacing w:val="-3"/>
          <w:w w:val="100"/>
          <w:sz w:val="44"/>
          <w:szCs w:val="44"/>
        </w:rPr>
        <w:t>施</w:t>
      </w:r>
      <w:r>
        <w:rPr>
          <w:rFonts w:hint="eastAsia" w:ascii="方正小标宋_GBK" w:hAnsi="方正小标宋_GBK" w:eastAsia="方正小标宋_GBK" w:cs="方正小标宋_GBK"/>
          <w:b w:val="0"/>
          <w:bCs w:val="0"/>
          <w:spacing w:val="-1"/>
          <w:w w:val="100"/>
          <w:sz w:val="44"/>
          <w:szCs w:val="44"/>
        </w:rPr>
        <w:t>规</w:t>
      </w:r>
      <w:r>
        <w:rPr>
          <w:rFonts w:hint="eastAsia" w:ascii="方正小标宋_GBK" w:hAnsi="方正小标宋_GBK" w:eastAsia="方正小标宋_GBK" w:cs="方正小标宋_GBK"/>
          <w:b w:val="0"/>
          <w:bCs w:val="0"/>
          <w:spacing w:val="0"/>
          <w:w w:val="100"/>
          <w:sz w:val="44"/>
          <w:szCs w:val="44"/>
        </w:rPr>
        <w:t>范</w:t>
      </w:r>
    </w:p>
    <w:p w14:paraId="6195D660">
      <w:pPr>
        <w:spacing w:before="10" w:line="100" w:lineRule="exact"/>
        <w:rPr>
          <w:rFonts w:hint="eastAsia" w:ascii="方正小标宋_GBK" w:hAnsi="方正小标宋_GBK" w:eastAsia="方正小标宋_GBK" w:cs="方正小标宋_GBK"/>
          <w:sz w:val="44"/>
          <w:szCs w:val="44"/>
        </w:rPr>
      </w:pPr>
    </w:p>
    <w:p w14:paraId="214B87BB">
      <w:pPr>
        <w:ind w:left="0" w:right="2" w:firstLine="0"/>
        <w:jc w:val="center"/>
        <w:rPr>
          <w:rFonts w:hint="eastAsia" w:ascii="方正小标宋_GBK" w:hAnsi="方正小标宋_GBK" w:eastAsia="方正小标宋_GBK" w:cs="方正小标宋_GBK"/>
          <w:sz w:val="44"/>
          <w:szCs w:val="44"/>
        </w:rPr>
      </w:pPr>
      <w:bookmarkStart w:id="1" w:name="（基本要素）"/>
      <w:bookmarkEnd w:id="1"/>
      <w:r>
        <w:rPr>
          <w:rFonts w:hint="eastAsia" w:ascii="方正小标宋_GBK" w:hAnsi="方正小标宋_GBK" w:eastAsia="方正小标宋_GBK" w:cs="方正小标宋_GBK"/>
          <w:b w:val="0"/>
          <w:bCs w:val="0"/>
          <w:spacing w:val="0"/>
          <w:w w:val="100"/>
          <w:sz w:val="44"/>
          <w:szCs w:val="44"/>
        </w:rPr>
        <w:t>（</w:t>
      </w:r>
      <w:r>
        <w:rPr>
          <w:rFonts w:hint="eastAsia" w:ascii="方正小标宋_GBK" w:hAnsi="方正小标宋_GBK" w:eastAsia="方正小标宋_GBK" w:cs="方正小标宋_GBK"/>
          <w:b w:val="0"/>
          <w:bCs w:val="0"/>
          <w:spacing w:val="2"/>
          <w:w w:val="100"/>
          <w:sz w:val="44"/>
          <w:szCs w:val="44"/>
        </w:rPr>
        <w:t>基</w:t>
      </w:r>
      <w:r>
        <w:rPr>
          <w:rFonts w:hint="eastAsia" w:ascii="方正小标宋_GBK" w:hAnsi="方正小标宋_GBK" w:eastAsia="方正小标宋_GBK" w:cs="方正小标宋_GBK"/>
          <w:b w:val="0"/>
          <w:bCs w:val="0"/>
          <w:spacing w:val="0"/>
          <w:w w:val="100"/>
          <w:sz w:val="44"/>
          <w:szCs w:val="44"/>
        </w:rPr>
        <w:t>本要</w:t>
      </w:r>
      <w:r>
        <w:rPr>
          <w:rFonts w:hint="eastAsia" w:ascii="方正小标宋_GBK" w:hAnsi="方正小标宋_GBK" w:eastAsia="方正小标宋_GBK" w:cs="方正小标宋_GBK"/>
          <w:b w:val="0"/>
          <w:bCs w:val="0"/>
          <w:spacing w:val="2"/>
          <w:w w:val="100"/>
          <w:sz w:val="44"/>
          <w:szCs w:val="44"/>
        </w:rPr>
        <w:t>素</w:t>
      </w:r>
      <w:r>
        <w:rPr>
          <w:rFonts w:hint="eastAsia" w:ascii="方正小标宋_GBK" w:hAnsi="方正小标宋_GBK" w:eastAsia="方正小标宋_GBK" w:cs="方正小标宋_GBK"/>
          <w:b w:val="0"/>
          <w:bCs w:val="0"/>
          <w:spacing w:val="0"/>
          <w:w w:val="100"/>
          <w:sz w:val="44"/>
          <w:szCs w:val="44"/>
        </w:rPr>
        <w:t>）</w:t>
      </w:r>
    </w:p>
    <w:p w14:paraId="10C2CCC9">
      <w:pPr>
        <w:spacing w:before="4" w:line="100" w:lineRule="exact"/>
        <w:rPr>
          <w:rFonts w:hint="eastAsia" w:ascii="仿宋_GB2312" w:hAnsi="仿宋_GB2312" w:eastAsia="仿宋_GB2312" w:cs="仿宋_GB2312"/>
          <w:sz w:val="32"/>
          <w:szCs w:val="32"/>
        </w:rPr>
      </w:pPr>
    </w:p>
    <w:p w14:paraId="237CAA97">
      <w:pPr>
        <w:spacing w:line="200" w:lineRule="exact"/>
        <w:rPr>
          <w:rFonts w:hint="eastAsia" w:ascii="仿宋_GB2312" w:hAnsi="仿宋_GB2312" w:eastAsia="仿宋_GB2312" w:cs="仿宋_GB2312"/>
          <w:sz w:val="32"/>
          <w:szCs w:val="32"/>
        </w:rPr>
      </w:pPr>
    </w:p>
    <w:p w14:paraId="20CD3336">
      <w:pPr>
        <w:spacing w:line="200" w:lineRule="exact"/>
        <w:rPr>
          <w:rFonts w:hint="eastAsia" w:ascii="仿宋_GB2312" w:hAnsi="仿宋_GB2312" w:eastAsia="仿宋_GB2312" w:cs="仿宋_GB2312"/>
          <w:sz w:val="32"/>
          <w:szCs w:val="32"/>
        </w:rPr>
      </w:pPr>
    </w:p>
    <w:p w14:paraId="04B3B658">
      <w:pPr>
        <w:spacing w:line="200" w:lineRule="exact"/>
        <w:rPr>
          <w:rFonts w:hint="eastAsia" w:ascii="仿宋_GB2312" w:hAnsi="仿宋_GB2312" w:eastAsia="仿宋_GB2312" w:cs="仿宋_GB2312"/>
          <w:sz w:val="32"/>
          <w:szCs w:val="32"/>
        </w:rPr>
      </w:pPr>
    </w:p>
    <w:p w14:paraId="7582CDCD">
      <w:pPr>
        <w:spacing w:line="200" w:lineRule="exact"/>
        <w:rPr>
          <w:rFonts w:hint="eastAsia" w:ascii="仿宋_GB2312" w:hAnsi="仿宋_GB2312" w:eastAsia="仿宋_GB2312" w:cs="仿宋_GB2312"/>
          <w:sz w:val="32"/>
          <w:szCs w:val="32"/>
        </w:rPr>
      </w:pPr>
    </w:p>
    <w:p w14:paraId="08FD4583">
      <w:pPr>
        <w:pStyle w:val="3"/>
        <w:ind w:left="0" w:leftChars="0" w:right="0" w:firstLine="0" w:firstLineChars="0"/>
        <w:jc w:val="left"/>
        <w:rPr>
          <w:rFonts w:hint="eastAsia" w:ascii="仿宋_GB2312" w:hAnsi="仿宋_GB2312" w:eastAsia="仿宋_GB2312" w:cs="仿宋_GB2312"/>
          <w:sz w:val="32"/>
          <w:szCs w:val="32"/>
        </w:rPr>
      </w:pPr>
      <w:bookmarkStart w:id="2" w:name="一、行政许可事项名称："/>
      <w:bookmarkEnd w:id="2"/>
      <w:r>
        <w:rPr>
          <w:rFonts w:hint="eastAsia" w:ascii="黑体" w:hAnsi="黑体" w:eastAsia="黑体" w:cs="黑体"/>
          <w:b w:val="0"/>
          <w:bCs w:val="0"/>
          <w:spacing w:val="-1"/>
          <w:w w:val="100"/>
          <w:sz w:val="32"/>
          <w:szCs w:val="32"/>
        </w:rPr>
        <w:t>一</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行政</w:t>
      </w:r>
      <w:r>
        <w:rPr>
          <w:rFonts w:hint="eastAsia" w:ascii="黑体" w:hAnsi="黑体" w:eastAsia="黑体" w:cs="黑体"/>
          <w:b w:val="0"/>
          <w:bCs w:val="0"/>
          <w:spacing w:val="-3"/>
          <w:w w:val="100"/>
          <w:sz w:val="32"/>
          <w:szCs w:val="32"/>
        </w:rPr>
        <w:t>许</w:t>
      </w:r>
      <w:r>
        <w:rPr>
          <w:rFonts w:hint="eastAsia" w:ascii="黑体" w:hAnsi="黑体" w:eastAsia="黑体" w:cs="黑体"/>
          <w:b w:val="0"/>
          <w:bCs w:val="0"/>
          <w:spacing w:val="-1"/>
          <w:w w:val="100"/>
          <w:sz w:val="32"/>
          <w:szCs w:val="32"/>
        </w:rPr>
        <w:t>可事</w:t>
      </w:r>
      <w:r>
        <w:rPr>
          <w:rFonts w:hint="eastAsia" w:ascii="黑体" w:hAnsi="黑体" w:eastAsia="黑体" w:cs="黑体"/>
          <w:b w:val="0"/>
          <w:bCs w:val="0"/>
          <w:spacing w:val="-3"/>
          <w:w w:val="100"/>
          <w:sz w:val="32"/>
          <w:szCs w:val="32"/>
        </w:rPr>
        <w:t>项</w:t>
      </w:r>
      <w:r>
        <w:rPr>
          <w:rFonts w:hint="eastAsia" w:ascii="黑体" w:hAnsi="黑体" w:eastAsia="黑体" w:cs="黑体"/>
          <w:b w:val="0"/>
          <w:bCs w:val="0"/>
          <w:spacing w:val="-1"/>
          <w:w w:val="100"/>
          <w:sz w:val="32"/>
          <w:szCs w:val="32"/>
        </w:rPr>
        <w:t>名称</w:t>
      </w:r>
      <w:r>
        <w:rPr>
          <w:rFonts w:hint="eastAsia" w:ascii="黑体" w:hAnsi="黑体" w:eastAsia="黑体" w:cs="黑体"/>
          <w:b w:val="0"/>
          <w:bCs w:val="0"/>
          <w:spacing w:val="0"/>
          <w:w w:val="100"/>
          <w:sz w:val="32"/>
          <w:szCs w:val="32"/>
        </w:rPr>
        <w:t>：</w:t>
      </w:r>
      <w:bookmarkStart w:id="3" w:name="雷电防护装置竣工验收"/>
      <w:bookmarkEnd w:id="3"/>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0"/>
          <w:w w:val="100"/>
          <w:sz w:val="32"/>
          <w:szCs w:val="32"/>
        </w:rPr>
        <w:t>收</w:t>
      </w:r>
    </w:p>
    <w:p w14:paraId="0E4AC5ED">
      <w:pPr>
        <w:pStyle w:val="3"/>
        <w:numPr>
          <w:ilvl w:val="0"/>
          <w:numId w:val="0"/>
        </w:numPr>
        <w:spacing w:line="240" w:lineRule="auto"/>
        <w:ind w:right="0" w:rightChars="0"/>
        <w:jc w:val="both"/>
        <w:rPr>
          <w:rFonts w:hint="eastAsia" w:ascii="仿宋_GB2312" w:hAnsi="仿宋_GB2312" w:eastAsia="仿宋_GB2312" w:cs="仿宋_GB2312"/>
          <w:b w:val="0"/>
          <w:bCs w:val="0"/>
          <w:spacing w:val="0"/>
          <w:w w:val="100"/>
          <w:sz w:val="32"/>
          <w:szCs w:val="32"/>
        </w:rPr>
      </w:pPr>
      <w:bookmarkStart w:id="4" w:name="二、主管部门："/>
      <w:bookmarkEnd w:id="4"/>
      <w:r>
        <w:rPr>
          <w:rFonts w:hint="eastAsia" w:ascii="黑体" w:hAnsi="黑体" w:eastAsia="黑体" w:cs="黑体"/>
          <w:b w:val="0"/>
          <w:bCs w:val="0"/>
          <w:spacing w:val="-1"/>
          <w:w w:val="100"/>
          <w:sz w:val="32"/>
          <w:szCs w:val="32"/>
          <w:lang w:val="en-US" w:eastAsia="zh-CN"/>
        </w:rPr>
        <w:t>二、</w:t>
      </w:r>
      <w:r>
        <w:rPr>
          <w:rFonts w:hint="eastAsia" w:ascii="黑体" w:hAnsi="黑体" w:eastAsia="黑体" w:cs="黑体"/>
          <w:b w:val="0"/>
          <w:bCs w:val="0"/>
          <w:spacing w:val="-1"/>
          <w:w w:val="100"/>
          <w:sz w:val="32"/>
          <w:szCs w:val="32"/>
        </w:rPr>
        <w:t>主管部门：</w:t>
      </w:r>
      <w:bookmarkStart w:id="5" w:name="省气象局"/>
      <w:bookmarkEnd w:id="5"/>
      <w:r>
        <w:rPr>
          <w:rFonts w:hint="eastAsia" w:ascii="仿宋_GB2312" w:hAnsi="仿宋_GB2312" w:eastAsia="仿宋_GB2312" w:cs="仿宋_GB2312"/>
          <w:b w:val="0"/>
          <w:bCs w:val="0"/>
          <w:spacing w:val="-1"/>
          <w:w w:val="100"/>
          <w:sz w:val="32"/>
          <w:szCs w:val="32"/>
        </w:rPr>
        <w:t>省</w:t>
      </w:r>
      <w:r>
        <w:rPr>
          <w:rFonts w:hint="eastAsia" w:ascii="仿宋_GB2312" w:hAnsi="仿宋_GB2312" w:eastAsia="仿宋_GB2312" w:cs="仿宋_GB2312"/>
          <w:b w:val="0"/>
          <w:bCs w:val="0"/>
          <w:spacing w:val="-3"/>
          <w:w w:val="100"/>
          <w:sz w:val="32"/>
          <w:szCs w:val="32"/>
        </w:rPr>
        <w:t>气</w:t>
      </w:r>
      <w:r>
        <w:rPr>
          <w:rFonts w:hint="eastAsia" w:ascii="仿宋_GB2312" w:hAnsi="仿宋_GB2312" w:eastAsia="仿宋_GB2312" w:cs="仿宋_GB2312"/>
          <w:b w:val="0"/>
          <w:bCs w:val="0"/>
          <w:spacing w:val="-1"/>
          <w:w w:val="100"/>
          <w:sz w:val="32"/>
          <w:szCs w:val="32"/>
        </w:rPr>
        <w:t>象</w:t>
      </w:r>
      <w:r>
        <w:rPr>
          <w:rFonts w:hint="eastAsia" w:ascii="仿宋_GB2312" w:hAnsi="仿宋_GB2312" w:eastAsia="仿宋_GB2312" w:cs="仿宋_GB2312"/>
          <w:b w:val="0"/>
          <w:bCs w:val="0"/>
          <w:spacing w:val="0"/>
          <w:w w:val="100"/>
          <w:sz w:val="32"/>
          <w:szCs w:val="32"/>
        </w:rPr>
        <w:t>局</w:t>
      </w:r>
      <w:bookmarkStart w:id="6" w:name="三、实施机关："/>
      <w:bookmarkEnd w:id="6"/>
    </w:p>
    <w:p w14:paraId="54B8FACA">
      <w:pPr>
        <w:pStyle w:val="3"/>
        <w:numPr>
          <w:ilvl w:val="0"/>
          <w:numId w:val="0"/>
        </w:numPr>
        <w:spacing w:line="240" w:lineRule="auto"/>
        <w:ind w:right="0" w:rightChars="0"/>
        <w:jc w:val="both"/>
        <w:rPr>
          <w:rFonts w:hint="eastAsia" w:ascii="仿宋_GB2312" w:hAnsi="仿宋_GB2312" w:eastAsia="仿宋_GB2312" w:cs="仿宋_GB2312"/>
          <w:sz w:val="32"/>
          <w:szCs w:val="32"/>
        </w:rPr>
      </w:pPr>
      <w:r>
        <w:rPr>
          <w:rFonts w:hint="eastAsia" w:ascii="黑体" w:hAnsi="黑体" w:eastAsia="黑体" w:cs="黑体"/>
          <w:b w:val="0"/>
          <w:bCs w:val="0"/>
          <w:spacing w:val="-1"/>
          <w:w w:val="100"/>
          <w:sz w:val="32"/>
          <w:szCs w:val="32"/>
          <w:lang w:val="en-US" w:eastAsia="zh-CN"/>
        </w:rPr>
        <w:t>三、实施机关：</w:t>
      </w:r>
      <w:bookmarkStart w:id="7" w:name="省气象局；设区的市级、县级气象主管机构"/>
      <w:bookmarkEnd w:id="7"/>
      <w:r>
        <w:rPr>
          <w:rFonts w:hint="eastAsia" w:ascii="仿宋_GB2312" w:hAnsi="仿宋_GB2312" w:eastAsia="仿宋_GB2312" w:cs="仿宋_GB2312"/>
          <w:b w:val="0"/>
          <w:bCs w:val="0"/>
          <w:spacing w:val="-1"/>
          <w:w w:val="100"/>
          <w:sz w:val="32"/>
          <w:szCs w:val="32"/>
        </w:rPr>
        <w:t>省</w:t>
      </w:r>
      <w:r>
        <w:rPr>
          <w:rFonts w:hint="eastAsia" w:ascii="仿宋_GB2312" w:hAnsi="仿宋_GB2312" w:eastAsia="仿宋_GB2312" w:cs="仿宋_GB2312"/>
          <w:b w:val="0"/>
          <w:bCs w:val="0"/>
          <w:spacing w:val="-3"/>
          <w:w w:val="100"/>
          <w:sz w:val="32"/>
          <w:szCs w:val="32"/>
        </w:rPr>
        <w:t>气</w:t>
      </w:r>
      <w:r>
        <w:rPr>
          <w:rFonts w:hint="eastAsia" w:ascii="仿宋_GB2312" w:hAnsi="仿宋_GB2312" w:eastAsia="仿宋_GB2312" w:cs="仿宋_GB2312"/>
          <w:b w:val="0"/>
          <w:bCs w:val="0"/>
          <w:spacing w:val="-1"/>
          <w:w w:val="100"/>
          <w:sz w:val="32"/>
          <w:szCs w:val="32"/>
        </w:rPr>
        <w:t>象局</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设区</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市级</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县级</w:t>
      </w:r>
      <w:r>
        <w:rPr>
          <w:rFonts w:hint="eastAsia" w:ascii="仿宋_GB2312" w:hAnsi="仿宋_GB2312" w:eastAsia="仿宋_GB2312" w:cs="仿宋_GB2312"/>
          <w:b w:val="0"/>
          <w:bCs w:val="0"/>
          <w:spacing w:val="-3"/>
          <w:w w:val="100"/>
          <w:sz w:val="32"/>
          <w:szCs w:val="32"/>
        </w:rPr>
        <w:t>气</w:t>
      </w:r>
      <w:r>
        <w:rPr>
          <w:rFonts w:hint="eastAsia" w:ascii="仿宋_GB2312" w:hAnsi="仿宋_GB2312" w:eastAsia="仿宋_GB2312" w:cs="仿宋_GB2312"/>
          <w:b w:val="0"/>
          <w:bCs w:val="0"/>
          <w:spacing w:val="-1"/>
          <w:w w:val="100"/>
          <w:sz w:val="32"/>
          <w:szCs w:val="32"/>
        </w:rPr>
        <w:t>象主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w:t>
      </w:r>
      <w:r>
        <w:rPr>
          <w:rFonts w:hint="eastAsia" w:ascii="仿宋_GB2312" w:hAnsi="仿宋_GB2312" w:eastAsia="仿宋_GB2312" w:cs="仿宋_GB2312"/>
          <w:b w:val="0"/>
          <w:bCs w:val="0"/>
          <w:spacing w:val="0"/>
          <w:w w:val="100"/>
          <w:sz w:val="32"/>
          <w:szCs w:val="32"/>
        </w:rPr>
        <w:t>构</w:t>
      </w:r>
    </w:p>
    <w:p w14:paraId="7B658B96">
      <w:pPr>
        <w:pStyle w:val="3"/>
        <w:ind w:left="0" w:leftChars="0" w:right="0" w:firstLine="0" w:firstLineChars="0"/>
        <w:jc w:val="left"/>
        <w:rPr>
          <w:rFonts w:hint="eastAsia" w:ascii="仿宋_GB2312" w:hAnsi="仿宋_GB2312" w:eastAsia="仿宋_GB2312" w:cs="仿宋_GB2312"/>
          <w:sz w:val="32"/>
          <w:szCs w:val="32"/>
        </w:rPr>
      </w:pPr>
      <w:bookmarkStart w:id="8" w:name="四、设定和实施依据："/>
      <w:bookmarkEnd w:id="8"/>
      <w:r>
        <w:rPr>
          <w:rFonts w:hint="eastAsia" w:ascii="黑体" w:hAnsi="黑体" w:eastAsia="黑体" w:cs="黑体"/>
          <w:b w:val="0"/>
          <w:bCs w:val="0"/>
          <w:spacing w:val="-1"/>
          <w:w w:val="100"/>
          <w:sz w:val="32"/>
          <w:szCs w:val="32"/>
        </w:rPr>
        <w:t>四、设定和实施依据：</w:t>
      </w:r>
      <w:bookmarkStart w:id="9" w:name="《气象灾害防御条例》"/>
      <w:bookmarkEnd w:id="9"/>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气</w:t>
      </w:r>
      <w:r>
        <w:rPr>
          <w:rFonts w:hint="eastAsia" w:ascii="仿宋_GB2312" w:hAnsi="仿宋_GB2312" w:eastAsia="仿宋_GB2312" w:cs="仿宋_GB2312"/>
          <w:b w:val="0"/>
          <w:bCs w:val="0"/>
          <w:spacing w:val="-1"/>
          <w:w w:val="100"/>
          <w:sz w:val="32"/>
          <w:szCs w:val="32"/>
        </w:rPr>
        <w:t>象灾</w:t>
      </w:r>
      <w:r>
        <w:rPr>
          <w:rFonts w:hint="eastAsia" w:ascii="仿宋_GB2312" w:hAnsi="仿宋_GB2312" w:eastAsia="仿宋_GB2312" w:cs="仿宋_GB2312"/>
          <w:b w:val="0"/>
          <w:bCs w:val="0"/>
          <w:spacing w:val="-3"/>
          <w:w w:val="100"/>
          <w:sz w:val="32"/>
          <w:szCs w:val="32"/>
        </w:rPr>
        <w:t>害</w:t>
      </w:r>
      <w:r>
        <w:rPr>
          <w:rFonts w:hint="eastAsia" w:ascii="仿宋_GB2312" w:hAnsi="仿宋_GB2312" w:eastAsia="仿宋_GB2312" w:cs="仿宋_GB2312"/>
          <w:b w:val="0"/>
          <w:bCs w:val="0"/>
          <w:spacing w:val="-1"/>
          <w:w w:val="100"/>
          <w:sz w:val="32"/>
          <w:szCs w:val="32"/>
        </w:rPr>
        <w:t>防御</w:t>
      </w:r>
      <w:r>
        <w:rPr>
          <w:rFonts w:hint="eastAsia" w:ascii="仿宋_GB2312" w:hAnsi="仿宋_GB2312" w:eastAsia="仿宋_GB2312" w:cs="仿宋_GB2312"/>
          <w:b w:val="0"/>
          <w:bCs w:val="0"/>
          <w:spacing w:val="-3"/>
          <w:w w:val="100"/>
          <w:sz w:val="32"/>
          <w:szCs w:val="32"/>
        </w:rPr>
        <w:t>条</w:t>
      </w:r>
      <w:r>
        <w:rPr>
          <w:rFonts w:hint="eastAsia" w:ascii="仿宋_GB2312" w:hAnsi="仿宋_GB2312" w:eastAsia="仿宋_GB2312" w:cs="仿宋_GB2312"/>
          <w:b w:val="0"/>
          <w:bCs w:val="0"/>
          <w:spacing w:val="-1"/>
          <w:w w:val="100"/>
          <w:sz w:val="32"/>
          <w:szCs w:val="32"/>
        </w:rPr>
        <w:t>例</w:t>
      </w:r>
      <w:r>
        <w:rPr>
          <w:rFonts w:hint="eastAsia" w:ascii="仿宋_GB2312" w:hAnsi="仿宋_GB2312" w:eastAsia="仿宋_GB2312" w:cs="仿宋_GB2312"/>
          <w:b w:val="0"/>
          <w:bCs w:val="0"/>
          <w:spacing w:val="0"/>
          <w:w w:val="100"/>
          <w:sz w:val="32"/>
          <w:szCs w:val="32"/>
        </w:rPr>
        <w:t>》</w:t>
      </w:r>
    </w:p>
    <w:p w14:paraId="1C53E91F">
      <w:pPr>
        <w:pStyle w:val="3"/>
        <w:ind w:left="0" w:leftChars="0" w:right="0" w:firstLine="0" w:firstLineChars="0"/>
        <w:jc w:val="left"/>
        <w:rPr>
          <w:rFonts w:hint="eastAsia" w:ascii="黑体" w:hAnsi="黑体" w:eastAsia="黑体" w:cs="黑体"/>
          <w:b w:val="0"/>
          <w:bCs w:val="0"/>
          <w:spacing w:val="-1"/>
          <w:w w:val="100"/>
          <w:sz w:val="32"/>
          <w:szCs w:val="32"/>
        </w:rPr>
      </w:pPr>
      <w:bookmarkStart w:id="10" w:name="五、子项："/>
      <w:bookmarkEnd w:id="10"/>
      <w:r>
        <w:rPr>
          <w:rFonts w:hint="eastAsia" w:ascii="黑体" w:hAnsi="黑体" w:eastAsia="黑体" w:cs="黑体"/>
          <w:b w:val="0"/>
          <w:bCs w:val="0"/>
          <w:spacing w:val="-1"/>
          <w:w w:val="100"/>
          <w:sz w:val="32"/>
          <w:szCs w:val="32"/>
        </w:rPr>
        <w:t>五、子项：</w:t>
      </w:r>
    </w:p>
    <w:p w14:paraId="0A6C5F28">
      <w:pPr>
        <w:pStyle w:val="3"/>
        <w:spacing w:before="58"/>
        <w:ind w:left="540" w:right="0"/>
        <w:jc w:val="left"/>
        <w:rPr>
          <w:rFonts w:hint="eastAsia" w:ascii="仿宋_GB2312" w:hAnsi="仿宋_GB2312" w:eastAsia="仿宋_GB2312" w:cs="仿宋_GB2312"/>
          <w:sz w:val="32"/>
          <w:szCs w:val="32"/>
        </w:rPr>
      </w:pPr>
      <w:bookmarkStart w:id="11" w:name="1.雷电防护装置竣工验收（省级权限）"/>
      <w:bookmarkEnd w:id="11"/>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省级</w:t>
      </w:r>
      <w:r>
        <w:rPr>
          <w:rFonts w:hint="eastAsia" w:ascii="仿宋_GB2312" w:hAnsi="仿宋_GB2312" w:eastAsia="仿宋_GB2312" w:cs="仿宋_GB2312"/>
          <w:b w:val="0"/>
          <w:bCs w:val="0"/>
          <w:spacing w:val="-3"/>
          <w:w w:val="100"/>
          <w:sz w:val="32"/>
          <w:szCs w:val="32"/>
        </w:rPr>
        <w:t>权</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0"/>
          <w:w w:val="100"/>
          <w:sz w:val="32"/>
          <w:szCs w:val="32"/>
        </w:rPr>
        <w:t>）</w:t>
      </w:r>
    </w:p>
    <w:p w14:paraId="715B5145">
      <w:pPr>
        <w:pStyle w:val="3"/>
        <w:spacing w:before="58"/>
        <w:ind w:left="540" w:right="0"/>
        <w:jc w:val="left"/>
        <w:rPr>
          <w:rFonts w:hint="eastAsia" w:ascii="仿宋_GB2312" w:hAnsi="仿宋_GB2312" w:eastAsia="仿宋_GB2312" w:cs="仿宋_GB2312"/>
          <w:sz w:val="32"/>
          <w:szCs w:val="32"/>
        </w:rPr>
      </w:pPr>
      <w:bookmarkStart w:id="12" w:name="2.雷电防护装置竣工验收（设区的市级权限）"/>
      <w:bookmarkEnd w:id="12"/>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设区</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市级</w:t>
      </w:r>
      <w:r>
        <w:rPr>
          <w:rFonts w:hint="eastAsia" w:ascii="仿宋_GB2312" w:hAnsi="仿宋_GB2312" w:eastAsia="仿宋_GB2312" w:cs="仿宋_GB2312"/>
          <w:b w:val="0"/>
          <w:bCs w:val="0"/>
          <w:spacing w:val="-3"/>
          <w:w w:val="100"/>
          <w:sz w:val="32"/>
          <w:szCs w:val="32"/>
        </w:rPr>
        <w:t>权</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0"/>
          <w:w w:val="100"/>
          <w:sz w:val="32"/>
          <w:szCs w:val="32"/>
        </w:rPr>
        <w:t>）</w:t>
      </w:r>
    </w:p>
    <w:p w14:paraId="0AF92AA9">
      <w:pPr>
        <w:pStyle w:val="3"/>
        <w:spacing w:before="58"/>
        <w:ind w:left="540" w:right="0"/>
        <w:jc w:val="left"/>
        <w:rPr>
          <w:rFonts w:hint="eastAsia" w:ascii="仿宋_GB2312" w:hAnsi="仿宋_GB2312" w:eastAsia="仿宋_GB2312" w:cs="仿宋_GB2312"/>
          <w:sz w:val="32"/>
          <w:szCs w:val="32"/>
        </w:rPr>
      </w:pPr>
      <w:bookmarkStart w:id="13" w:name="3.雷电防护装置竣工验收（县级权限）"/>
      <w:bookmarkEnd w:id="13"/>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县级</w:t>
      </w:r>
      <w:r>
        <w:rPr>
          <w:rFonts w:hint="eastAsia" w:ascii="仿宋_GB2312" w:hAnsi="仿宋_GB2312" w:eastAsia="仿宋_GB2312" w:cs="仿宋_GB2312"/>
          <w:b w:val="0"/>
          <w:bCs w:val="0"/>
          <w:spacing w:val="-3"/>
          <w:w w:val="100"/>
          <w:sz w:val="32"/>
          <w:szCs w:val="32"/>
        </w:rPr>
        <w:t>权</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0"/>
          <w:w w:val="100"/>
          <w:sz w:val="32"/>
          <w:szCs w:val="32"/>
        </w:rPr>
        <w:t>）</w:t>
      </w:r>
    </w:p>
    <w:p w14:paraId="0BBB7776">
      <w:pPr>
        <w:spacing w:after="0"/>
        <w:jc w:val="left"/>
        <w:rPr>
          <w:rFonts w:hint="eastAsia" w:ascii="仿宋_GB2312" w:hAnsi="仿宋_GB2312" w:eastAsia="仿宋_GB2312" w:cs="仿宋_GB2312"/>
          <w:sz w:val="32"/>
          <w:szCs w:val="32"/>
        </w:rPr>
        <w:sectPr>
          <w:type w:val="continuous"/>
          <w:pgSz w:w="11906" w:h="16840"/>
          <w:pgMar w:top="1560" w:right="1680" w:bottom="280" w:left="1680" w:header="720" w:footer="720" w:gutter="0"/>
          <w:cols w:space="720" w:num="1"/>
        </w:sectPr>
      </w:pPr>
    </w:p>
    <w:p w14:paraId="06EEF13E">
      <w:pPr>
        <w:spacing w:line="200" w:lineRule="exact"/>
        <w:rPr>
          <w:rFonts w:hint="eastAsia" w:ascii="仿宋_GB2312" w:hAnsi="仿宋_GB2312" w:eastAsia="仿宋_GB2312" w:cs="仿宋_GB2312"/>
          <w:sz w:val="32"/>
          <w:szCs w:val="32"/>
        </w:rPr>
      </w:pPr>
    </w:p>
    <w:p w14:paraId="655C6FB2">
      <w:pPr>
        <w:pStyle w:val="2"/>
        <w:spacing w:line="514" w:lineRule="exact"/>
        <w:ind w:right="468"/>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b w:val="0"/>
          <w:bCs w:val="0"/>
          <w:spacing w:val="-1"/>
          <w:w w:val="100"/>
          <w:sz w:val="32"/>
          <w:szCs w:val="32"/>
        </w:rPr>
        <w:t>雷</w:t>
      </w:r>
      <w:r>
        <w:rPr>
          <w:rFonts w:hint="eastAsia" w:ascii="方正小标宋_GBK" w:hAnsi="方正小标宋_GBK" w:eastAsia="方正小标宋_GBK" w:cs="方正小标宋_GBK"/>
          <w:b w:val="0"/>
          <w:bCs w:val="0"/>
          <w:spacing w:val="-3"/>
          <w:w w:val="100"/>
          <w:sz w:val="32"/>
          <w:szCs w:val="32"/>
        </w:rPr>
        <w:t>电</w:t>
      </w:r>
      <w:r>
        <w:rPr>
          <w:rFonts w:hint="eastAsia" w:ascii="方正小标宋_GBK" w:hAnsi="方正小标宋_GBK" w:eastAsia="方正小标宋_GBK" w:cs="方正小标宋_GBK"/>
          <w:b w:val="0"/>
          <w:bCs w:val="0"/>
          <w:spacing w:val="-1"/>
          <w:w w:val="100"/>
          <w:sz w:val="32"/>
          <w:szCs w:val="32"/>
        </w:rPr>
        <w:t>防护</w:t>
      </w:r>
      <w:r>
        <w:rPr>
          <w:rFonts w:hint="eastAsia" w:ascii="方正小标宋_GBK" w:hAnsi="方正小标宋_GBK" w:eastAsia="方正小标宋_GBK" w:cs="方正小标宋_GBK"/>
          <w:b w:val="0"/>
          <w:bCs w:val="0"/>
          <w:spacing w:val="-3"/>
          <w:w w:val="100"/>
          <w:sz w:val="32"/>
          <w:szCs w:val="32"/>
        </w:rPr>
        <w:t>装</w:t>
      </w:r>
      <w:r>
        <w:rPr>
          <w:rFonts w:hint="eastAsia" w:ascii="方正小标宋_GBK" w:hAnsi="方正小标宋_GBK" w:eastAsia="方正小标宋_GBK" w:cs="方正小标宋_GBK"/>
          <w:b w:val="0"/>
          <w:bCs w:val="0"/>
          <w:spacing w:val="-1"/>
          <w:w w:val="100"/>
          <w:sz w:val="32"/>
          <w:szCs w:val="32"/>
        </w:rPr>
        <w:t>置竣</w:t>
      </w:r>
      <w:r>
        <w:rPr>
          <w:rFonts w:hint="eastAsia" w:ascii="方正小标宋_GBK" w:hAnsi="方正小标宋_GBK" w:eastAsia="方正小标宋_GBK" w:cs="方正小标宋_GBK"/>
          <w:b w:val="0"/>
          <w:bCs w:val="0"/>
          <w:spacing w:val="-3"/>
          <w:w w:val="100"/>
          <w:sz w:val="32"/>
          <w:szCs w:val="32"/>
        </w:rPr>
        <w:t>工</w:t>
      </w:r>
      <w:r>
        <w:rPr>
          <w:rFonts w:hint="eastAsia" w:ascii="方正小标宋_GBK" w:hAnsi="方正小标宋_GBK" w:eastAsia="方正小标宋_GBK" w:cs="方正小标宋_GBK"/>
          <w:b w:val="0"/>
          <w:bCs w:val="0"/>
          <w:spacing w:val="-1"/>
          <w:w w:val="100"/>
          <w:sz w:val="32"/>
          <w:szCs w:val="32"/>
        </w:rPr>
        <w:t>验收</w:t>
      </w:r>
      <w:r>
        <w:rPr>
          <w:rFonts w:hint="eastAsia" w:ascii="方正小标宋_GBK" w:hAnsi="方正小标宋_GBK" w:eastAsia="方正小标宋_GBK" w:cs="方正小标宋_GBK"/>
          <w:b w:val="0"/>
          <w:bCs w:val="0"/>
          <w:spacing w:val="-3"/>
          <w:w w:val="100"/>
          <w:sz w:val="32"/>
          <w:szCs w:val="32"/>
        </w:rPr>
        <w:t>（</w:t>
      </w:r>
      <w:r>
        <w:rPr>
          <w:rFonts w:hint="eastAsia" w:ascii="方正小标宋_GBK" w:hAnsi="方正小标宋_GBK" w:eastAsia="方正小标宋_GBK" w:cs="方正小标宋_GBK"/>
          <w:b w:val="0"/>
          <w:bCs w:val="0"/>
          <w:spacing w:val="-1"/>
          <w:w w:val="100"/>
          <w:sz w:val="32"/>
          <w:szCs w:val="32"/>
        </w:rPr>
        <w:t>省级</w:t>
      </w:r>
      <w:r>
        <w:rPr>
          <w:rFonts w:hint="eastAsia" w:ascii="方正小标宋_GBK" w:hAnsi="方正小标宋_GBK" w:eastAsia="方正小标宋_GBK" w:cs="方正小标宋_GBK"/>
          <w:b w:val="0"/>
          <w:bCs w:val="0"/>
          <w:spacing w:val="-3"/>
          <w:w w:val="100"/>
          <w:sz w:val="32"/>
          <w:szCs w:val="32"/>
        </w:rPr>
        <w:t>权</w:t>
      </w:r>
      <w:r>
        <w:rPr>
          <w:rFonts w:hint="eastAsia" w:ascii="方正小标宋_GBK" w:hAnsi="方正小标宋_GBK" w:eastAsia="方正小标宋_GBK" w:cs="方正小标宋_GBK"/>
          <w:b w:val="0"/>
          <w:bCs w:val="0"/>
          <w:spacing w:val="-1"/>
          <w:w w:val="100"/>
          <w:sz w:val="32"/>
          <w:szCs w:val="32"/>
        </w:rPr>
        <w:t>限</w:t>
      </w:r>
      <w:r>
        <w:rPr>
          <w:rFonts w:hint="eastAsia" w:ascii="方正小标宋_GBK" w:hAnsi="方正小标宋_GBK" w:eastAsia="方正小标宋_GBK" w:cs="方正小标宋_GBK"/>
          <w:b w:val="0"/>
          <w:bCs w:val="0"/>
          <w:spacing w:val="0"/>
          <w:w w:val="100"/>
          <w:sz w:val="32"/>
          <w:szCs w:val="32"/>
        </w:rPr>
        <w:t>）</w:t>
      </w:r>
    </w:p>
    <w:p w14:paraId="4068CFAE">
      <w:pPr>
        <w:spacing w:before="8"/>
        <w:ind w:left="2661" w:right="2660" w:firstLine="0"/>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b w:val="0"/>
          <w:bCs w:val="0"/>
          <w:spacing w:val="-3"/>
          <w:w w:val="100"/>
          <w:sz w:val="32"/>
          <w:szCs w:val="32"/>
        </w:rPr>
        <w:t>【</w:t>
      </w:r>
      <w:r>
        <w:rPr>
          <w:rFonts w:hint="eastAsia" w:ascii="方正小标宋_GBK" w:hAnsi="方正小标宋_GBK" w:eastAsia="方正小标宋_GBK" w:cs="方正小标宋_GBK"/>
          <w:b w:val="0"/>
          <w:bCs w:val="0"/>
          <w:spacing w:val="-2"/>
          <w:w w:val="100"/>
          <w:sz w:val="32"/>
          <w:szCs w:val="32"/>
        </w:rPr>
        <w:t>000</w:t>
      </w:r>
      <w:r>
        <w:rPr>
          <w:rFonts w:hint="eastAsia" w:ascii="方正小标宋_GBK" w:hAnsi="方正小标宋_GBK" w:eastAsia="方正小标宋_GBK" w:cs="方正小标宋_GBK"/>
          <w:b w:val="0"/>
          <w:bCs w:val="0"/>
          <w:spacing w:val="1"/>
          <w:w w:val="100"/>
          <w:sz w:val="32"/>
          <w:szCs w:val="32"/>
        </w:rPr>
        <w:t>1</w:t>
      </w:r>
      <w:r>
        <w:rPr>
          <w:rFonts w:hint="eastAsia" w:ascii="方正小标宋_GBK" w:hAnsi="方正小标宋_GBK" w:eastAsia="方正小标宋_GBK" w:cs="方正小标宋_GBK"/>
          <w:b w:val="0"/>
          <w:bCs w:val="0"/>
          <w:spacing w:val="-2"/>
          <w:w w:val="100"/>
          <w:sz w:val="32"/>
          <w:szCs w:val="32"/>
        </w:rPr>
        <w:t>54</w:t>
      </w:r>
      <w:r>
        <w:rPr>
          <w:rFonts w:hint="eastAsia" w:ascii="方正小标宋_GBK" w:hAnsi="方正小标宋_GBK" w:eastAsia="方正小标宋_GBK" w:cs="方正小标宋_GBK"/>
          <w:b w:val="0"/>
          <w:bCs w:val="0"/>
          <w:spacing w:val="1"/>
          <w:w w:val="100"/>
          <w:sz w:val="32"/>
          <w:szCs w:val="32"/>
        </w:rPr>
        <w:t>1</w:t>
      </w:r>
      <w:r>
        <w:rPr>
          <w:rFonts w:hint="eastAsia" w:ascii="方正小标宋_GBK" w:hAnsi="方正小标宋_GBK" w:eastAsia="方正小标宋_GBK" w:cs="方正小标宋_GBK"/>
          <w:b w:val="0"/>
          <w:bCs w:val="0"/>
          <w:spacing w:val="-2"/>
          <w:w w:val="100"/>
          <w:sz w:val="32"/>
          <w:szCs w:val="32"/>
        </w:rPr>
        <w:t>03</w:t>
      </w:r>
      <w:r>
        <w:rPr>
          <w:rFonts w:hint="eastAsia" w:ascii="方正小标宋_GBK" w:hAnsi="方正小标宋_GBK" w:eastAsia="方正小标宋_GBK" w:cs="方正小标宋_GBK"/>
          <w:b w:val="0"/>
          <w:bCs w:val="0"/>
          <w:spacing w:val="1"/>
          <w:w w:val="100"/>
          <w:sz w:val="32"/>
          <w:szCs w:val="32"/>
        </w:rPr>
        <w:t>0</w:t>
      </w:r>
      <w:r>
        <w:rPr>
          <w:rFonts w:hint="eastAsia" w:ascii="方正小标宋_GBK" w:hAnsi="方正小标宋_GBK" w:eastAsia="方正小标宋_GBK" w:cs="方正小标宋_GBK"/>
          <w:b w:val="0"/>
          <w:bCs w:val="0"/>
          <w:spacing w:val="-2"/>
          <w:w w:val="100"/>
          <w:sz w:val="32"/>
          <w:szCs w:val="32"/>
        </w:rPr>
        <w:t>0</w:t>
      </w:r>
      <w:r>
        <w:rPr>
          <w:rFonts w:hint="eastAsia" w:ascii="方正小标宋_GBK" w:hAnsi="方正小标宋_GBK" w:eastAsia="方正小标宋_GBK" w:cs="方正小标宋_GBK"/>
          <w:b w:val="0"/>
          <w:bCs w:val="0"/>
          <w:spacing w:val="1"/>
          <w:w w:val="100"/>
          <w:sz w:val="32"/>
          <w:szCs w:val="32"/>
        </w:rPr>
        <w:t>1</w:t>
      </w:r>
      <w:r>
        <w:rPr>
          <w:rFonts w:hint="eastAsia" w:ascii="方正小标宋_GBK" w:hAnsi="方正小标宋_GBK" w:eastAsia="方正小标宋_GBK" w:cs="方正小标宋_GBK"/>
          <w:b w:val="0"/>
          <w:bCs w:val="0"/>
          <w:spacing w:val="0"/>
          <w:w w:val="100"/>
          <w:sz w:val="32"/>
          <w:szCs w:val="32"/>
        </w:rPr>
        <w:t>】</w:t>
      </w:r>
    </w:p>
    <w:p w14:paraId="6F2ABF6D">
      <w:pPr>
        <w:pStyle w:val="3"/>
        <w:ind w:left="120" w:right="0"/>
        <w:jc w:val="left"/>
        <w:rPr>
          <w:rFonts w:hint="eastAsia" w:ascii="黑体" w:hAnsi="黑体" w:eastAsia="黑体" w:cs="黑体"/>
          <w:sz w:val="32"/>
          <w:szCs w:val="32"/>
        </w:rPr>
      </w:pPr>
      <w:bookmarkStart w:id="14" w:name="一、基本要素"/>
      <w:bookmarkEnd w:id="14"/>
      <w:r>
        <w:rPr>
          <w:rFonts w:hint="eastAsia" w:ascii="黑体" w:hAnsi="黑体" w:eastAsia="黑体" w:cs="黑体"/>
          <w:b w:val="0"/>
          <w:bCs w:val="0"/>
          <w:spacing w:val="-1"/>
          <w:w w:val="100"/>
          <w:sz w:val="32"/>
          <w:szCs w:val="32"/>
        </w:rPr>
        <w:t>一</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基本</w:t>
      </w:r>
      <w:r>
        <w:rPr>
          <w:rFonts w:hint="eastAsia" w:ascii="黑体" w:hAnsi="黑体" w:eastAsia="黑体" w:cs="黑体"/>
          <w:b w:val="0"/>
          <w:bCs w:val="0"/>
          <w:spacing w:val="-3"/>
          <w:w w:val="100"/>
          <w:sz w:val="32"/>
          <w:szCs w:val="32"/>
        </w:rPr>
        <w:t>要</w:t>
      </w:r>
      <w:r>
        <w:rPr>
          <w:rFonts w:hint="eastAsia" w:ascii="黑体" w:hAnsi="黑体" w:eastAsia="黑体" w:cs="黑体"/>
          <w:b w:val="0"/>
          <w:bCs w:val="0"/>
          <w:spacing w:val="0"/>
          <w:w w:val="100"/>
          <w:sz w:val="32"/>
          <w:szCs w:val="32"/>
        </w:rPr>
        <w:t>素</w:t>
      </w:r>
    </w:p>
    <w:p w14:paraId="755A3854">
      <w:pPr>
        <w:pStyle w:val="3"/>
        <w:spacing w:before="58" w:line="263" w:lineRule="auto"/>
        <w:ind w:right="0"/>
        <w:jc w:val="left"/>
        <w:rPr>
          <w:rFonts w:hint="eastAsia" w:ascii="仿宋_GB2312" w:hAnsi="仿宋_GB2312" w:eastAsia="仿宋_GB2312" w:cs="仿宋_GB2312"/>
          <w:b w:val="0"/>
          <w:bCs w:val="0"/>
          <w:spacing w:val="0"/>
          <w:w w:val="95"/>
          <w:sz w:val="32"/>
          <w:szCs w:val="32"/>
        </w:rPr>
      </w:pPr>
      <w:bookmarkStart w:id="15" w:name="1.行政许可事项名称及编码"/>
      <w:bookmarkEnd w:id="15"/>
      <w:r>
        <w:rPr>
          <w:rFonts w:hint="eastAsia" w:ascii="仿宋_GB2312" w:hAnsi="仿宋_GB2312" w:eastAsia="仿宋_GB2312" w:cs="仿宋_GB2312"/>
          <w:b/>
          <w:bCs/>
          <w:spacing w:val="-2"/>
          <w:w w:val="95"/>
          <w:sz w:val="32"/>
          <w:szCs w:val="32"/>
        </w:rPr>
        <w:t>1</w:t>
      </w:r>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行政许可</w:t>
      </w:r>
      <w:r>
        <w:rPr>
          <w:rFonts w:hint="eastAsia" w:ascii="仿宋_GB2312" w:hAnsi="仿宋_GB2312" w:eastAsia="仿宋_GB2312" w:cs="仿宋_GB2312"/>
          <w:b w:val="0"/>
          <w:bCs w:val="0"/>
          <w:spacing w:val="1"/>
          <w:w w:val="95"/>
          <w:sz w:val="32"/>
          <w:szCs w:val="32"/>
        </w:rPr>
        <w:t>事</w:t>
      </w:r>
      <w:r>
        <w:rPr>
          <w:rFonts w:hint="eastAsia" w:ascii="仿宋_GB2312" w:hAnsi="仿宋_GB2312" w:eastAsia="仿宋_GB2312" w:cs="仿宋_GB2312"/>
          <w:b w:val="0"/>
          <w:bCs w:val="0"/>
          <w:spacing w:val="-1"/>
          <w:w w:val="95"/>
          <w:sz w:val="32"/>
          <w:szCs w:val="32"/>
        </w:rPr>
        <w:t>项名</w:t>
      </w:r>
      <w:r>
        <w:rPr>
          <w:rFonts w:hint="eastAsia" w:ascii="仿宋_GB2312" w:hAnsi="仿宋_GB2312" w:eastAsia="仿宋_GB2312" w:cs="仿宋_GB2312"/>
          <w:b w:val="0"/>
          <w:bCs w:val="0"/>
          <w:spacing w:val="-3"/>
          <w:w w:val="95"/>
          <w:sz w:val="32"/>
          <w:szCs w:val="32"/>
        </w:rPr>
        <w:t>称</w:t>
      </w:r>
      <w:r>
        <w:rPr>
          <w:rFonts w:hint="eastAsia" w:ascii="仿宋_GB2312" w:hAnsi="仿宋_GB2312" w:eastAsia="仿宋_GB2312" w:cs="仿宋_GB2312"/>
          <w:b w:val="0"/>
          <w:bCs w:val="0"/>
          <w:spacing w:val="-1"/>
          <w:w w:val="95"/>
          <w:sz w:val="32"/>
          <w:szCs w:val="32"/>
        </w:rPr>
        <w:t>及编</w:t>
      </w:r>
      <w:r>
        <w:rPr>
          <w:rFonts w:hint="eastAsia" w:ascii="仿宋_GB2312" w:hAnsi="仿宋_GB2312" w:eastAsia="仿宋_GB2312" w:cs="仿宋_GB2312"/>
          <w:b w:val="0"/>
          <w:bCs w:val="0"/>
          <w:spacing w:val="0"/>
          <w:w w:val="95"/>
          <w:sz w:val="32"/>
          <w:szCs w:val="32"/>
        </w:rPr>
        <w:t>码</w:t>
      </w:r>
      <w:bookmarkStart w:id="16" w:name="雷电防护装置竣工验收【00015410300Y】"/>
      <w:bookmarkEnd w:id="16"/>
      <w:r>
        <w:rPr>
          <w:rFonts w:hint="eastAsia" w:ascii="仿宋_GB2312" w:hAnsi="仿宋_GB2312" w:eastAsia="仿宋_GB2312" w:cs="仿宋_GB2312"/>
          <w:b w:val="0"/>
          <w:bCs w:val="0"/>
          <w:spacing w:val="0"/>
          <w:w w:val="95"/>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00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03</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0Y】</w:t>
      </w:r>
      <w:bookmarkStart w:id="17" w:name="2.行政许可事项子项名称及编码"/>
      <w:bookmarkEnd w:id="17"/>
    </w:p>
    <w:p w14:paraId="3DE3392F">
      <w:pPr>
        <w:pStyle w:val="3"/>
        <w:spacing w:before="58" w:line="263" w:lineRule="auto"/>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95"/>
          <w:sz w:val="32"/>
          <w:szCs w:val="32"/>
        </w:rPr>
        <w:t>2</w:t>
      </w:r>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行政许可事项子项</w:t>
      </w:r>
      <w:r>
        <w:rPr>
          <w:rFonts w:hint="eastAsia" w:ascii="仿宋_GB2312" w:hAnsi="仿宋_GB2312" w:eastAsia="仿宋_GB2312" w:cs="仿宋_GB2312"/>
          <w:b w:val="0"/>
          <w:bCs w:val="0"/>
          <w:spacing w:val="1"/>
          <w:w w:val="95"/>
          <w:sz w:val="32"/>
          <w:szCs w:val="32"/>
        </w:rPr>
        <w:t>名</w:t>
      </w:r>
      <w:r>
        <w:rPr>
          <w:rFonts w:hint="eastAsia" w:ascii="仿宋_GB2312" w:hAnsi="仿宋_GB2312" w:eastAsia="仿宋_GB2312" w:cs="仿宋_GB2312"/>
          <w:b w:val="0"/>
          <w:bCs w:val="0"/>
          <w:spacing w:val="-1"/>
          <w:w w:val="95"/>
          <w:sz w:val="32"/>
          <w:szCs w:val="32"/>
        </w:rPr>
        <w:t>称及编</w:t>
      </w:r>
      <w:r>
        <w:rPr>
          <w:rFonts w:hint="eastAsia" w:ascii="仿宋_GB2312" w:hAnsi="仿宋_GB2312" w:eastAsia="仿宋_GB2312" w:cs="仿宋_GB2312"/>
          <w:b w:val="0"/>
          <w:bCs w:val="0"/>
          <w:spacing w:val="0"/>
          <w:w w:val="95"/>
          <w:sz w:val="32"/>
          <w:szCs w:val="32"/>
        </w:rPr>
        <w:t>码</w:t>
      </w:r>
      <w:r>
        <w:rPr>
          <w:rFonts w:hint="eastAsia" w:ascii="仿宋_GB2312" w:hAnsi="仿宋_GB2312" w:eastAsia="仿宋_GB2312" w:cs="仿宋_GB2312"/>
          <w:b w:val="0"/>
          <w:bCs w:val="0"/>
          <w:spacing w:val="0"/>
          <w:w w:val="95"/>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省级</w:t>
      </w:r>
      <w:r>
        <w:rPr>
          <w:rFonts w:hint="eastAsia" w:ascii="仿宋_GB2312" w:hAnsi="仿宋_GB2312" w:eastAsia="仿宋_GB2312" w:cs="仿宋_GB2312"/>
          <w:b w:val="0"/>
          <w:bCs w:val="0"/>
          <w:spacing w:val="-3"/>
          <w:w w:val="95"/>
          <w:sz w:val="32"/>
          <w:szCs w:val="32"/>
        </w:rPr>
        <w:t>权</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00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03</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w:t>
      </w:r>
    </w:p>
    <w:p w14:paraId="574A209A">
      <w:pPr>
        <w:pStyle w:val="3"/>
        <w:ind w:right="0"/>
        <w:jc w:val="left"/>
        <w:rPr>
          <w:rFonts w:hint="eastAsia" w:ascii="仿宋_GB2312" w:hAnsi="仿宋_GB2312" w:eastAsia="仿宋_GB2312" w:cs="仿宋_GB2312"/>
          <w:sz w:val="32"/>
          <w:szCs w:val="32"/>
        </w:rPr>
      </w:pPr>
      <w:bookmarkStart w:id="18" w:name="3.行政许可事项业务办理项名称及编码"/>
      <w:bookmarkEnd w:id="18"/>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行政许可</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项业务办理项名</w:t>
      </w:r>
      <w:r>
        <w:rPr>
          <w:rFonts w:hint="eastAsia" w:ascii="仿宋_GB2312" w:hAnsi="仿宋_GB2312" w:eastAsia="仿宋_GB2312" w:cs="仿宋_GB2312"/>
          <w:b w:val="0"/>
          <w:bCs w:val="0"/>
          <w:spacing w:val="2"/>
          <w:w w:val="100"/>
          <w:sz w:val="32"/>
          <w:szCs w:val="32"/>
        </w:rPr>
        <w:t>称</w:t>
      </w:r>
      <w:r>
        <w:rPr>
          <w:rFonts w:hint="eastAsia" w:ascii="仿宋_GB2312" w:hAnsi="仿宋_GB2312" w:eastAsia="仿宋_GB2312" w:cs="仿宋_GB2312"/>
          <w:b w:val="0"/>
          <w:bCs w:val="0"/>
          <w:spacing w:val="-1"/>
          <w:w w:val="100"/>
          <w:sz w:val="32"/>
          <w:szCs w:val="32"/>
        </w:rPr>
        <w:t>及编</w:t>
      </w:r>
      <w:r>
        <w:rPr>
          <w:rFonts w:hint="eastAsia" w:ascii="仿宋_GB2312" w:hAnsi="仿宋_GB2312" w:eastAsia="仿宋_GB2312" w:cs="仿宋_GB2312"/>
          <w:b w:val="0"/>
          <w:bCs w:val="0"/>
          <w:spacing w:val="0"/>
          <w:w w:val="100"/>
          <w:sz w:val="32"/>
          <w:szCs w:val="32"/>
        </w:rPr>
        <w:t>码</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省级</w:t>
      </w:r>
      <w:r>
        <w:rPr>
          <w:rFonts w:hint="eastAsia" w:ascii="仿宋_GB2312" w:hAnsi="仿宋_GB2312" w:eastAsia="仿宋_GB2312" w:cs="仿宋_GB2312"/>
          <w:b w:val="0"/>
          <w:bCs w:val="0"/>
          <w:spacing w:val="-3"/>
          <w:w w:val="95"/>
          <w:sz w:val="32"/>
          <w:szCs w:val="32"/>
        </w:rPr>
        <w:t>权</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2"/>
          <w:w w:val="95"/>
          <w:sz w:val="32"/>
          <w:szCs w:val="32"/>
        </w:rPr>
        <w:t>(</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1"/>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4"/>
          <w:w w:val="95"/>
          <w:sz w:val="32"/>
          <w:szCs w:val="32"/>
        </w:rPr>
        <w:t>3</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w:t>
      </w:r>
    </w:p>
    <w:p w14:paraId="48D40454">
      <w:pPr>
        <w:ind w:left="679" w:right="0" w:firstLine="0"/>
        <w:jc w:val="left"/>
        <w:rPr>
          <w:rFonts w:hint="eastAsia" w:ascii="仿宋_GB2312" w:hAnsi="仿宋_GB2312" w:eastAsia="仿宋_GB2312" w:cs="仿宋_GB2312"/>
          <w:sz w:val="32"/>
          <w:szCs w:val="32"/>
        </w:rPr>
      </w:pPr>
      <w:bookmarkStart w:id="19" w:name="4.设定依据"/>
      <w:bookmarkEnd w:id="19"/>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设定依</w:t>
      </w:r>
      <w:r>
        <w:rPr>
          <w:rFonts w:hint="eastAsia" w:ascii="仿宋_GB2312" w:hAnsi="仿宋_GB2312" w:eastAsia="仿宋_GB2312" w:cs="仿宋_GB2312"/>
          <w:b w:val="0"/>
          <w:bCs w:val="0"/>
          <w:spacing w:val="0"/>
          <w:w w:val="100"/>
          <w:sz w:val="32"/>
          <w:szCs w:val="32"/>
        </w:rPr>
        <w:t>据</w:t>
      </w:r>
      <w:bookmarkStart w:id="20" w:name="（1）《气象灾害防御条例》第二十三条"/>
      <w:bookmarkEnd w:id="20"/>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灾</w:t>
      </w:r>
      <w:r>
        <w:rPr>
          <w:rFonts w:hint="eastAsia" w:ascii="仿宋_GB2312" w:hAnsi="仿宋_GB2312" w:eastAsia="仿宋_GB2312" w:cs="仿宋_GB2312"/>
          <w:b w:val="0"/>
          <w:bCs w:val="0"/>
          <w:spacing w:val="-1"/>
          <w:w w:val="100"/>
          <w:sz w:val="32"/>
          <w:szCs w:val="32"/>
        </w:rPr>
        <w:t>害防</w:t>
      </w:r>
      <w:r>
        <w:rPr>
          <w:rFonts w:hint="eastAsia" w:ascii="仿宋_GB2312" w:hAnsi="仿宋_GB2312" w:eastAsia="仿宋_GB2312" w:cs="仿宋_GB2312"/>
          <w:b w:val="0"/>
          <w:bCs w:val="0"/>
          <w:spacing w:val="-3"/>
          <w:w w:val="100"/>
          <w:sz w:val="32"/>
          <w:szCs w:val="32"/>
        </w:rPr>
        <w:t>御</w:t>
      </w:r>
      <w:r>
        <w:rPr>
          <w:rFonts w:hint="eastAsia" w:ascii="仿宋_GB2312" w:hAnsi="仿宋_GB2312" w:eastAsia="仿宋_GB2312" w:cs="仿宋_GB2312"/>
          <w:b w:val="0"/>
          <w:bCs w:val="0"/>
          <w:spacing w:val="-1"/>
          <w:w w:val="100"/>
          <w:sz w:val="32"/>
          <w:szCs w:val="32"/>
        </w:rPr>
        <w:t>条例</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第二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0"/>
          <w:w w:val="100"/>
          <w:sz w:val="32"/>
          <w:szCs w:val="32"/>
        </w:rPr>
        <w:t>条</w:t>
      </w:r>
    </w:p>
    <w:p w14:paraId="21B0EAA1">
      <w:pPr>
        <w:spacing w:before="58"/>
        <w:ind w:left="679" w:right="0" w:firstLine="0"/>
        <w:jc w:val="left"/>
        <w:rPr>
          <w:rFonts w:hint="eastAsia" w:ascii="仿宋_GB2312" w:hAnsi="仿宋_GB2312" w:eastAsia="仿宋_GB2312" w:cs="仿宋_GB2312"/>
          <w:sz w:val="32"/>
          <w:szCs w:val="32"/>
        </w:rPr>
      </w:pPr>
      <w:bookmarkStart w:id="21" w:name="5.实施依据"/>
      <w:bookmarkEnd w:id="21"/>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实施依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bookmarkStart w:id="22" w:name="（1）《雷电防护装置设计审核和竣工验收规定》第四、五、十二、十三、十四、十五、十"/>
      <w:bookmarkEnd w:id="22"/>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四</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五</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十</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十三</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十五</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十六</w:t>
      </w:r>
      <w:r>
        <w:rPr>
          <w:rFonts w:hint="eastAsia" w:ascii="仿宋_GB2312" w:hAnsi="仿宋_GB2312" w:eastAsia="仿宋_GB2312" w:cs="仿宋_GB2312"/>
          <w:b w:val="0"/>
          <w:bCs w:val="0"/>
          <w:spacing w:val="0"/>
          <w:w w:val="100"/>
          <w:sz w:val="32"/>
          <w:szCs w:val="32"/>
        </w:rPr>
        <w:t>条</w:t>
      </w:r>
    </w:p>
    <w:p w14:paraId="3CB3854C">
      <w:pPr>
        <w:spacing w:before="13"/>
        <w:ind w:left="679" w:right="0" w:firstLine="0"/>
        <w:jc w:val="left"/>
        <w:rPr>
          <w:rFonts w:hint="eastAsia" w:ascii="仿宋_GB2312" w:hAnsi="仿宋_GB2312" w:eastAsia="仿宋_GB2312" w:cs="仿宋_GB2312"/>
          <w:sz w:val="32"/>
          <w:szCs w:val="32"/>
        </w:rPr>
      </w:pPr>
      <w:bookmarkStart w:id="23" w:name="6.监管依据"/>
      <w:bookmarkEnd w:id="23"/>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监管依</w:t>
      </w:r>
      <w:r>
        <w:rPr>
          <w:rFonts w:hint="eastAsia" w:ascii="仿宋_GB2312" w:hAnsi="仿宋_GB2312" w:eastAsia="仿宋_GB2312" w:cs="仿宋_GB2312"/>
          <w:b w:val="0"/>
          <w:bCs w:val="0"/>
          <w:spacing w:val="0"/>
          <w:w w:val="100"/>
          <w:sz w:val="32"/>
          <w:szCs w:val="32"/>
        </w:rPr>
        <w:t>据</w:t>
      </w:r>
      <w:bookmarkStart w:id="24" w:name="（1）《雷电防护装置设计审核和竣工验收规定》第十八、二十一、二十二、二十三、二十"/>
      <w:bookmarkEnd w:id="24"/>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八</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二</w:t>
      </w:r>
      <w:r>
        <w:rPr>
          <w:rFonts w:hint="eastAsia" w:ascii="仿宋_GB2312" w:hAnsi="仿宋_GB2312" w:eastAsia="仿宋_GB2312" w:cs="仿宋_GB2312"/>
          <w:b w:val="0"/>
          <w:bCs w:val="0"/>
          <w:spacing w:val="0"/>
          <w:w w:val="100"/>
          <w:sz w:val="32"/>
          <w:szCs w:val="32"/>
        </w:rPr>
        <w:t>十</w:t>
      </w: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二十</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二十</w:t>
      </w:r>
      <w:r>
        <w:rPr>
          <w:rFonts w:hint="eastAsia" w:ascii="仿宋_GB2312" w:hAnsi="仿宋_GB2312" w:eastAsia="仿宋_GB2312" w:cs="仿宋_GB2312"/>
          <w:b w:val="0"/>
          <w:bCs w:val="0"/>
          <w:spacing w:val="-3"/>
          <w:w w:val="100"/>
          <w:sz w:val="32"/>
          <w:szCs w:val="32"/>
        </w:rPr>
        <w:t>五</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六、</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十七</w:t>
      </w:r>
      <w:r>
        <w:rPr>
          <w:rFonts w:hint="eastAsia" w:ascii="仿宋_GB2312" w:hAnsi="仿宋_GB2312" w:eastAsia="仿宋_GB2312" w:cs="仿宋_GB2312"/>
          <w:b w:val="0"/>
          <w:bCs w:val="0"/>
          <w:spacing w:val="0"/>
          <w:w w:val="100"/>
          <w:sz w:val="32"/>
          <w:szCs w:val="32"/>
        </w:rPr>
        <w:t>条</w:t>
      </w:r>
    </w:p>
    <w:p w14:paraId="5721EFB2">
      <w:pPr>
        <w:pStyle w:val="3"/>
        <w:spacing w:before="61"/>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实施机关：省气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0"/>
          <w:w w:val="100"/>
          <w:sz w:val="32"/>
          <w:szCs w:val="32"/>
        </w:rPr>
        <w:t>局</w:t>
      </w:r>
    </w:p>
    <w:p w14:paraId="360C2F55">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审批层级：省</w:t>
      </w:r>
      <w:r>
        <w:rPr>
          <w:rFonts w:hint="eastAsia" w:ascii="仿宋_GB2312" w:hAnsi="仿宋_GB2312" w:eastAsia="仿宋_GB2312" w:cs="仿宋_GB2312"/>
          <w:b w:val="0"/>
          <w:bCs w:val="0"/>
          <w:spacing w:val="0"/>
          <w:w w:val="100"/>
          <w:sz w:val="32"/>
          <w:szCs w:val="32"/>
        </w:rPr>
        <w:t>级</w:t>
      </w:r>
    </w:p>
    <w:p w14:paraId="69C3F43A">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行使层级：省</w:t>
      </w:r>
      <w:r>
        <w:rPr>
          <w:rFonts w:hint="eastAsia" w:ascii="仿宋_GB2312" w:hAnsi="仿宋_GB2312" w:eastAsia="仿宋_GB2312" w:cs="仿宋_GB2312"/>
          <w:b w:val="0"/>
          <w:bCs w:val="0"/>
          <w:spacing w:val="0"/>
          <w:w w:val="100"/>
          <w:sz w:val="32"/>
          <w:szCs w:val="32"/>
        </w:rPr>
        <w:t>级</w:t>
      </w:r>
    </w:p>
    <w:p w14:paraId="3AB946BB">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是否由审</w:t>
      </w:r>
      <w:r>
        <w:rPr>
          <w:rFonts w:hint="eastAsia" w:ascii="仿宋_GB2312" w:hAnsi="仿宋_GB2312" w:eastAsia="仿宋_GB2312" w:cs="仿宋_GB2312"/>
          <w:b w:val="0"/>
          <w:bCs w:val="0"/>
          <w:spacing w:val="2"/>
          <w:w w:val="100"/>
          <w:sz w:val="32"/>
          <w:szCs w:val="32"/>
        </w:rPr>
        <w:t>批</w:t>
      </w:r>
      <w:r>
        <w:rPr>
          <w:rFonts w:hint="eastAsia" w:ascii="仿宋_GB2312" w:hAnsi="仿宋_GB2312" w:eastAsia="仿宋_GB2312" w:cs="仿宋_GB2312"/>
          <w:b w:val="0"/>
          <w:bCs w:val="0"/>
          <w:spacing w:val="-1"/>
          <w:w w:val="100"/>
          <w:sz w:val="32"/>
          <w:szCs w:val="32"/>
        </w:rPr>
        <w:t>机关受理：</w:t>
      </w:r>
      <w:r>
        <w:rPr>
          <w:rFonts w:hint="eastAsia" w:ascii="仿宋_GB2312" w:hAnsi="仿宋_GB2312" w:eastAsia="仿宋_GB2312" w:cs="仿宋_GB2312"/>
          <w:b w:val="0"/>
          <w:bCs w:val="0"/>
          <w:spacing w:val="0"/>
          <w:w w:val="100"/>
          <w:sz w:val="32"/>
          <w:szCs w:val="32"/>
        </w:rPr>
        <w:t>是</w:t>
      </w:r>
    </w:p>
    <w:p w14:paraId="7AF1E7B5">
      <w:pPr>
        <w:spacing w:line="414" w:lineRule="exact"/>
        <w:ind w:left="679" w:right="0" w:firstLine="0"/>
        <w:jc w:val="left"/>
        <w:rPr>
          <w:rFonts w:hint="eastAsia" w:ascii="仿宋_GB2312" w:hAnsi="仿宋_GB2312" w:eastAsia="仿宋_GB2312" w:cs="仿宋_GB2312"/>
          <w:b w:val="0"/>
          <w:bCs w:val="0"/>
          <w:spacing w:val="-1"/>
          <w:w w:val="100"/>
          <w:sz w:val="32"/>
          <w:szCs w:val="32"/>
        </w:rPr>
      </w:pPr>
      <w:r>
        <w:rPr>
          <w:rFonts w:hint="eastAsia" w:ascii="仿宋_GB2312" w:hAnsi="仿宋_GB2312" w:eastAsia="仿宋_GB2312" w:cs="仿宋_GB2312"/>
          <w:b/>
          <w:bCs/>
          <w:spacing w:val="-19"/>
          <w:w w:val="100"/>
          <w:sz w:val="32"/>
          <w:szCs w:val="32"/>
        </w:rPr>
        <w:t>1</w:t>
      </w:r>
      <w:r>
        <w:rPr>
          <w:rFonts w:hint="eastAsia" w:ascii="仿宋_GB2312" w:hAnsi="仿宋_GB2312" w:eastAsia="仿宋_GB2312" w:cs="仿宋_GB2312"/>
          <w:b/>
          <w:bCs/>
          <w:spacing w:val="1"/>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受理层级：省级</w:t>
      </w:r>
    </w:p>
    <w:p w14:paraId="35216A2B">
      <w:pPr>
        <w:spacing w:line="414" w:lineRule="exact"/>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是否存在</w:t>
      </w:r>
      <w:r>
        <w:rPr>
          <w:rFonts w:hint="eastAsia" w:ascii="仿宋_GB2312" w:hAnsi="仿宋_GB2312" w:eastAsia="仿宋_GB2312" w:cs="仿宋_GB2312"/>
          <w:b w:val="0"/>
          <w:bCs w:val="0"/>
          <w:spacing w:val="2"/>
          <w:w w:val="100"/>
          <w:sz w:val="32"/>
          <w:szCs w:val="32"/>
        </w:rPr>
        <w:t>初</w:t>
      </w:r>
      <w:r>
        <w:rPr>
          <w:rFonts w:hint="eastAsia" w:ascii="仿宋_GB2312" w:hAnsi="仿宋_GB2312" w:eastAsia="仿宋_GB2312" w:cs="仿宋_GB2312"/>
          <w:b w:val="0"/>
          <w:bCs w:val="0"/>
          <w:spacing w:val="-1"/>
          <w:w w:val="100"/>
          <w:sz w:val="32"/>
          <w:szCs w:val="32"/>
        </w:rPr>
        <w:t>审环节：</w:t>
      </w:r>
      <w:r>
        <w:rPr>
          <w:rFonts w:hint="eastAsia" w:ascii="仿宋_GB2312" w:hAnsi="仿宋_GB2312" w:eastAsia="仿宋_GB2312" w:cs="仿宋_GB2312"/>
          <w:b w:val="0"/>
          <w:bCs w:val="0"/>
          <w:spacing w:val="0"/>
          <w:w w:val="100"/>
          <w:sz w:val="32"/>
          <w:szCs w:val="32"/>
        </w:rPr>
        <w:t>否</w:t>
      </w:r>
    </w:p>
    <w:p w14:paraId="3184BC13">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初审层级</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0BFFB756">
      <w:pPr>
        <w:pStyle w:val="3"/>
        <w:spacing w:line="299" w:lineRule="auto"/>
        <w:ind w:left="120" w:right="295"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对应政务</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务事项国家级基</w:t>
      </w:r>
      <w:r>
        <w:rPr>
          <w:rFonts w:hint="eastAsia" w:ascii="仿宋_GB2312" w:hAnsi="仿宋_GB2312" w:eastAsia="仿宋_GB2312" w:cs="仿宋_GB2312"/>
          <w:b w:val="0"/>
          <w:bCs w:val="0"/>
          <w:spacing w:val="2"/>
          <w:w w:val="100"/>
          <w:sz w:val="32"/>
          <w:szCs w:val="32"/>
        </w:rPr>
        <w:t>本</w:t>
      </w:r>
      <w:r>
        <w:rPr>
          <w:rFonts w:hint="eastAsia" w:ascii="仿宋_GB2312" w:hAnsi="仿宋_GB2312" w:eastAsia="仿宋_GB2312" w:cs="仿宋_GB2312"/>
          <w:b w:val="0"/>
          <w:bCs w:val="0"/>
          <w:spacing w:val="-1"/>
          <w:w w:val="100"/>
          <w:sz w:val="32"/>
          <w:szCs w:val="32"/>
        </w:rPr>
        <w:t>目录名称：雷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0"/>
          <w:w w:val="100"/>
          <w:sz w:val="32"/>
          <w:szCs w:val="32"/>
        </w:rPr>
        <w:t>工</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0"/>
          <w:w w:val="100"/>
          <w:sz w:val="32"/>
          <w:szCs w:val="32"/>
        </w:rPr>
        <w:t>收</w:t>
      </w:r>
    </w:p>
    <w:p w14:paraId="3B334076">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要素统一</w:t>
      </w:r>
      <w:r>
        <w:rPr>
          <w:rFonts w:hint="eastAsia" w:ascii="仿宋_GB2312" w:hAnsi="仿宋_GB2312" w:eastAsia="仿宋_GB2312" w:cs="仿宋_GB2312"/>
          <w:b w:val="0"/>
          <w:bCs w:val="0"/>
          <w:spacing w:val="2"/>
          <w:w w:val="100"/>
          <w:sz w:val="32"/>
          <w:szCs w:val="32"/>
        </w:rPr>
        <w:t>情</w:t>
      </w:r>
      <w:r>
        <w:rPr>
          <w:rFonts w:hint="eastAsia" w:ascii="仿宋_GB2312" w:hAnsi="仿宋_GB2312" w:eastAsia="仿宋_GB2312" w:cs="仿宋_GB2312"/>
          <w:b w:val="0"/>
          <w:bCs w:val="0"/>
          <w:spacing w:val="-1"/>
          <w:w w:val="100"/>
          <w:sz w:val="32"/>
          <w:szCs w:val="32"/>
        </w:rPr>
        <w:t>况：全</w:t>
      </w:r>
      <w:r>
        <w:rPr>
          <w:rFonts w:hint="eastAsia" w:ascii="仿宋_GB2312" w:hAnsi="仿宋_GB2312" w:eastAsia="仿宋_GB2312" w:cs="仿宋_GB2312"/>
          <w:b w:val="0"/>
          <w:bCs w:val="0"/>
          <w:spacing w:val="-3"/>
          <w:w w:val="100"/>
          <w:sz w:val="32"/>
          <w:szCs w:val="32"/>
        </w:rPr>
        <w:t>部</w:t>
      </w:r>
      <w:r>
        <w:rPr>
          <w:rFonts w:hint="eastAsia" w:ascii="仿宋_GB2312" w:hAnsi="仿宋_GB2312" w:eastAsia="仿宋_GB2312" w:cs="仿宋_GB2312"/>
          <w:b w:val="0"/>
          <w:bCs w:val="0"/>
          <w:spacing w:val="-1"/>
          <w:w w:val="100"/>
          <w:sz w:val="32"/>
          <w:szCs w:val="32"/>
        </w:rPr>
        <w:t>要素</w:t>
      </w:r>
      <w:r>
        <w:rPr>
          <w:rFonts w:hint="eastAsia" w:ascii="仿宋_GB2312" w:hAnsi="仿宋_GB2312" w:eastAsia="仿宋_GB2312" w:cs="仿宋_GB2312"/>
          <w:b w:val="0"/>
          <w:bCs w:val="0"/>
          <w:spacing w:val="-3"/>
          <w:w w:val="100"/>
          <w:sz w:val="32"/>
          <w:szCs w:val="32"/>
        </w:rPr>
        <w:t>全</w:t>
      </w:r>
      <w:r>
        <w:rPr>
          <w:rFonts w:hint="eastAsia" w:ascii="仿宋_GB2312" w:hAnsi="仿宋_GB2312" w:eastAsia="仿宋_GB2312" w:cs="仿宋_GB2312"/>
          <w:b w:val="0"/>
          <w:bCs w:val="0"/>
          <w:spacing w:val="-1"/>
          <w:w w:val="100"/>
          <w:sz w:val="32"/>
          <w:szCs w:val="32"/>
        </w:rPr>
        <w:t>国统</w:t>
      </w:r>
      <w:r>
        <w:rPr>
          <w:rFonts w:hint="eastAsia" w:ascii="仿宋_GB2312" w:hAnsi="仿宋_GB2312" w:eastAsia="仿宋_GB2312" w:cs="仿宋_GB2312"/>
          <w:b w:val="0"/>
          <w:bCs w:val="0"/>
          <w:spacing w:val="0"/>
          <w:w w:val="100"/>
          <w:sz w:val="32"/>
          <w:szCs w:val="32"/>
        </w:rPr>
        <w:t>一</w:t>
      </w:r>
    </w:p>
    <w:p w14:paraId="3DB74F88">
      <w:pPr>
        <w:pStyle w:val="3"/>
        <w:spacing w:before="70"/>
        <w:ind w:left="120" w:right="0"/>
        <w:jc w:val="left"/>
        <w:rPr>
          <w:rFonts w:hint="eastAsia" w:ascii="仿宋_GB2312" w:hAnsi="仿宋_GB2312" w:eastAsia="仿宋_GB2312" w:cs="仿宋_GB2312"/>
          <w:sz w:val="32"/>
          <w:szCs w:val="32"/>
        </w:rPr>
      </w:pPr>
      <w:bookmarkStart w:id="25" w:name="二、行政许可事项类型"/>
      <w:bookmarkEnd w:id="25"/>
      <w:r>
        <w:rPr>
          <w:rFonts w:hint="eastAsia" w:ascii="黑体" w:hAnsi="黑体" w:eastAsia="黑体" w:cs="黑体"/>
          <w:b w:val="0"/>
          <w:bCs w:val="0"/>
          <w:spacing w:val="-1"/>
          <w:w w:val="100"/>
          <w:sz w:val="32"/>
          <w:szCs w:val="32"/>
        </w:rPr>
        <w:t>二</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行政</w:t>
      </w:r>
      <w:r>
        <w:rPr>
          <w:rFonts w:hint="eastAsia" w:ascii="黑体" w:hAnsi="黑体" w:eastAsia="黑体" w:cs="黑体"/>
          <w:b w:val="0"/>
          <w:bCs w:val="0"/>
          <w:spacing w:val="-3"/>
          <w:w w:val="100"/>
          <w:sz w:val="32"/>
          <w:szCs w:val="32"/>
        </w:rPr>
        <w:t>许</w:t>
      </w:r>
      <w:r>
        <w:rPr>
          <w:rFonts w:hint="eastAsia" w:ascii="黑体" w:hAnsi="黑体" w:eastAsia="黑体" w:cs="黑体"/>
          <w:b w:val="0"/>
          <w:bCs w:val="0"/>
          <w:spacing w:val="-1"/>
          <w:w w:val="100"/>
          <w:sz w:val="32"/>
          <w:szCs w:val="32"/>
        </w:rPr>
        <w:t>可事</w:t>
      </w:r>
      <w:r>
        <w:rPr>
          <w:rFonts w:hint="eastAsia" w:ascii="黑体" w:hAnsi="黑体" w:eastAsia="黑体" w:cs="黑体"/>
          <w:b w:val="0"/>
          <w:bCs w:val="0"/>
          <w:spacing w:val="-3"/>
          <w:w w:val="100"/>
          <w:sz w:val="32"/>
          <w:szCs w:val="32"/>
        </w:rPr>
        <w:t>项</w:t>
      </w:r>
      <w:r>
        <w:rPr>
          <w:rFonts w:hint="eastAsia" w:ascii="黑体" w:hAnsi="黑体" w:eastAsia="黑体" w:cs="黑体"/>
          <w:b w:val="0"/>
          <w:bCs w:val="0"/>
          <w:spacing w:val="-1"/>
          <w:w w:val="100"/>
          <w:sz w:val="32"/>
          <w:szCs w:val="32"/>
        </w:rPr>
        <w:t>类</w:t>
      </w:r>
      <w:r>
        <w:rPr>
          <w:rFonts w:hint="eastAsia" w:ascii="黑体" w:hAnsi="黑体" w:eastAsia="黑体" w:cs="黑体"/>
          <w:b w:val="0"/>
          <w:bCs w:val="0"/>
          <w:spacing w:val="0"/>
          <w:w w:val="100"/>
          <w:sz w:val="32"/>
          <w:szCs w:val="32"/>
        </w:rPr>
        <w:t>型</w:t>
      </w:r>
    </w:p>
    <w:p w14:paraId="6B77A84B">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3"/>
          <w:w w:val="100"/>
          <w:sz w:val="32"/>
          <w:szCs w:val="32"/>
        </w:rPr>
        <w:t>件</w:t>
      </w:r>
      <w:r>
        <w:rPr>
          <w:rFonts w:hint="eastAsia" w:ascii="仿宋_GB2312" w:hAnsi="仿宋_GB2312" w:eastAsia="仿宋_GB2312" w:cs="仿宋_GB2312"/>
          <w:b w:val="0"/>
          <w:bCs w:val="0"/>
          <w:spacing w:val="0"/>
          <w:w w:val="100"/>
          <w:sz w:val="32"/>
          <w:szCs w:val="32"/>
        </w:rPr>
        <w:t>型</w:t>
      </w:r>
    </w:p>
    <w:p w14:paraId="54D82AF1">
      <w:pPr>
        <w:pStyle w:val="3"/>
        <w:spacing w:before="70"/>
        <w:ind w:left="120" w:right="0"/>
        <w:jc w:val="left"/>
        <w:rPr>
          <w:rFonts w:hint="eastAsia" w:ascii="黑体" w:hAnsi="黑体" w:eastAsia="黑体" w:cs="黑体"/>
          <w:sz w:val="32"/>
          <w:szCs w:val="32"/>
        </w:rPr>
      </w:pPr>
      <w:bookmarkStart w:id="26" w:name="三、行政许可条件"/>
      <w:bookmarkEnd w:id="26"/>
      <w:r>
        <w:rPr>
          <w:rFonts w:hint="eastAsia" w:ascii="黑体" w:hAnsi="黑体" w:eastAsia="黑体" w:cs="黑体"/>
          <w:b w:val="0"/>
          <w:bCs w:val="0"/>
          <w:spacing w:val="-1"/>
          <w:w w:val="100"/>
          <w:sz w:val="32"/>
          <w:szCs w:val="32"/>
        </w:rPr>
        <w:t>三</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行政</w:t>
      </w:r>
      <w:r>
        <w:rPr>
          <w:rFonts w:hint="eastAsia" w:ascii="黑体" w:hAnsi="黑体" w:eastAsia="黑体" w:cs="黑体"/>
          <w:b w:val="0"/>
          <w:bCs w:val="0"/>
          <w:spacing w:val="-3"/>
          <w:w w:val="100"/>
          <w:sz w:val="32"/>
          <w:szCs w:val="32"/>
        </w:rPr>
        <w:t>许</w:t>
      </w:r>
      <w:r>
        <w:rPr>
          <w:rFonts w:hint="eastAsia" w:ascii="黑体" w:hAnsi="黑体" w:eastAsia="黑体" w:cs="黑体"/>
          <w:b w:val="0"/>
          <w:bCs w:val="0"/>
          <w:spacing w:val="-1"/>
          <w:w w:val="100"/>
          <w:sz w:val="32"/>
          <w:szCs w:val="32"/>
        </w:rPr>
        <w:t>可条</w:t>
      </w:r>
      <w:r>
        <w:rPr>
          <w:rFonts w:hint="eastAsia" w:ascii="黑体" w:hAnsi="黑体" w:eastAsia="黑体" w:cs="黑体"/>
          <w:b w:val="0"/>
          <w:bCs w:val="0"/>
          <w:spacing w:val="0"/>
          <w:w w:val="100"/>
          <w:sz w:val="32"/>
          <w:szCs w:val="32"/>
        </w:rPr>
        <w:t>件</w:t>
      </w:r>
    </w:p>
    <w:p w14:paraId="26668108">
      <w:pPr>
        <w:pStyle w:val="3"/>
        <w:spacing w:before="58" w:line="293" w:lineRule="auto"/>
        <w:ind w:right="0"/>
        <w:jc w:val="left"/>
        <w:rPr>
          <w:rFonts w:hint="eastAsia" w:ascii="仿宋_GB2312" w:hAnsi="仿宋_GB2312" w:eastAsia="仿宋_GB2312" w:cs="仿宋_GB2312"/>
          <w:sz w:val="32"/>
          <w:szCs w:val="32"/>
        </w:rPr>
      </w:pPr>
      <w:bookmarkStart w:id="27" w:name="1.准予行政许可的条件"/>
      <w:bookmarkEnd w:id="27"/>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准予行政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可的条</w:t>
      </w:r>
      <w:r>
        <w:rPr>
          <w:rFonts w:hint="eastAsia" w:ascii="仿宋_GB2312" w:hAnsi="仿宋_GB2312" w:eastAsia="仿宋_GB2312" w:cs="仿宋_GB2312"/>
          <w:b w:val="0"/>
          <w:bCs w:val="0"/>
          <w:spacing w:val="0"/>
          <w:w w:val="100"/>
          <w:sz w:val="32"/>
          <w:szCs w:val="32"/>
        </w:rPr>
        <w:t>件</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符</w:t>
      </w:r>
      <w:r>
        <w:rPr>
          <w:rFonts w:hint="eastAsia" w:ascii="仿宋_GB2312" w:hAnsi="仿宋_GB2312" w:eastAsia="仿宋_GB2312" w:cs="仿宋_GB2312"/>
          <w:b w:val="0"/>
          <w:bCs w:val="0"/>
          <w:spacing w:val="-46"/>
          <w:w w:val="100"/>
          <w:sz w:val="32"/>
          <w:szCs w:val="32"/>
        </w:rPr>
        <w:t>合</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0"/>
          <w:w w:val="100"/>
          <w:sz w:val="32"/>
          <w:szCs w:val="32"/>
        </w:rPr>
        <w:t>装</w:t>
      </w:r>
      <w:r>
        <w:rPr>
          <w:rFonts w:hint="eastAsia" w:ascii="仿宋_GB2312" w:hAnsi="仿宋_GB2312" w:eastAsia="仿宋_GB2312" w:cs="仿宋_GB2312"/>
          <w:b w:val="0"/>
          <w:bCs w:val="0"/>
          <w:spacing w:val="-1"/>
          <w:w w:val="95"/>
          <w:sz w:val="32"/>
          <w:szCs w:val="32"/>
        </w:rPr>
        <w:t>置</w:t>
      </w:r>
      <w:r>
        <w:rPr>
          <w:rFonts w:hint="eastAsia" w:ascii="仿宋_GB2312" w:hAnsi="仿宋_GB2312" w:eastAsia="仿宋_GB2312" w:cs="仿宋_GB2312"/>
          <w:b w:val="0"/>
          <w:bCs w:val="0"/>
          <w:spacing w:val="-3"/>
          <w:w w:val="95"/>
          <w:sz w:val="32"/>
          <w:szCs w:val="32"/>
        </w:rPr>
        <w:t>检</w:t>
      </w:r>
      <w:r>
        <w:rPr>
          <w:rFonts w:hint="eastAsia" w:ascii="仿宋_GB2312" w:hAnsi="仿宋_GB2312" w:eastAsia="仿宋_GB2312" w:cs="仿宋_GB2312"/>
          <w:b w:val="0"/>
          <w:bCs w:val="0"/>
          <w:spacing w:val="-1"/>
          <w:w w:val="95"/>
          <w:sz w:val="32"/>
          <w:szCs w:val="32"/>
        </w:rPr>
        <w:t>测技</w:t>
      </w:r>
      <w:r>
        <w:rPr>
          <w:rFonts w:hint="eastAsia" w:ascii="仿宋_GB2312" w:hAnsi="仿宋_GB2312" w:eastAsia="仿宋_GB2312" w:cs="仿宋_GB2312"/>
          <w:b w:val="0"/>
          <w:bCs w:val="0"/>
          <w:spacing w:val="-3"/>
          <w:w w:val="95"/>
          <w:sz w:val="32"/>
          <w:szCs w:val="32"/>
        </w:rPr>
        <w:t>术</w:t>
      </w:r>
      <w:r>
        <w:rPr>
          <w:rFonts w:hint="eastAsia" w:ascii="仿宋_GB2312" w:hAnsi="仿宋_GB2312" w:eastAsia="仿宋_GB2312" w:cs="仿宋_GB2312"/>
          <w:b w:val="0"/>
          <w:bCs w:val="0"/>
          <w:spacing w:val="-1"/>
          <w:w w:val="95"/>
          <w:sz w:val="32"/>
          <w:szCs w:val="32"/>
        </w:rPr>
        <w:t>规范</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2"/>
          <w:w w:val="95"/>
          <w:sz w:val="32"/>
          <w:szCs w:val="32"/>
        </w:rPr>
        <w:t>G</w:t>
      </w:r>
      <w:r>
        <w:rPr>
          <w:rFonts w:hint="eastAsia" w:ascii="仿宋_GB2312" w:hAnsi="仿宋_GB2312" w:eastAsia="仿宋_GB2312" w:cs="仿宋_GB2312"/>
          <w:b w:val="0"/>
          <w:bCs w:val="0"/>
          <w:spacing w:val="-4"/>
          <w:w w:val="95"/>
          <w:sz w:val="32"/>
          <w:szCs w:val="32"/>
        </w:rPr>
        <w:t>B</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1"/>
          <w:w w:val="95"/>
          <w:sz w:val="32"/>
          <w:szCs w:val="32"/>
        </w:rPr>
        <w:t>T</w:t>
      </w:r>
      <w:r>
        <w:rPr>
          <w:rFonts w:hint="eastAsia" w:ascii="仿宋_GB2312" w:hAnsi="仿宋_GB2312" w:eastAsia="仿宋_GB2312" w:cs="仿宋_GB2312"/>
          <w:b w:val="0"/>
          <w:bCs w:val="0"/>
          <w:spacing w:val="-2"/>
          <w:w w:val="95"/>
          <w:sz w:val="32"/>
          <w:szCs w:val="32"/>
        </w:rPr>
        <w:t>21</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4"/>
          <w:w w:val="95"/>
          <w:sz w:val="32"/>
          <w:szCs w:val="32"/>
        </w:rPr>
        <w:t>3</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3"/>
          <w:w w:val="95"/>
          <w:sz w:val="32"/>
          <w:szCs w:val="32"/>
        </w:rPr>
        <w:t>等</w:t>
      </w:r>
      <w:r>
        <w:rPr>
          <w:rFonts w:hint="eastAsia" w:ascii="仿宋_GB2312" w:hAnsi="仿宋_GB2312" w:eastAsia="仿宋_GB2312" w:cs="仿宋_GB2312"/>
          <w:b w:val="0"/>
          <w:bCs w:val="0"/>
          <w:spacing w:val="-1"/>
          <w:w w:val="95"/>
          <w:sz w:val="32"/>
          <w:szCs w:val="32"/>
        </w:rPr>
        <w:t>标准</w:t>
      </w:r>
      <w:r>
        <w:rPr>
          <w:rFonts w:hint="eastAsia" w:ascii="仿宋_GB2312" w:hAnsi="仿宋_GB2312" w:eastAsia="仿宋_GB2312" w:cs="仿宋_GB2312"/>
          <w:b w:val="0"/>
          <w:bCs w:val="0"/>
          <w:spacing w:val="-3"/>
          <w:w w:val="95"/>
          <w:sz w:val="32"/>
          <w:szCs w:val="32"/>
        </w:rPr>
        <w:t>要</w:t>
      </w:r>
      <w:r>
        <w:rPr>
          <w:rFonts w:hint="eastAsia" w:ascii="仿宋_GB2312" w:hAnsi="仿宋_GB2312" w:eastAsia="仿宋_GB2312" w:cs="仿宋_GB2312"/>
          <w:b w:val="0"/>
          <w:bCs w:val="0"/>
          <w:spacing w:val="-1"/>
          <w:w w:val="95"/>
          <w:sz w:val="32"/>
          <w:szCs w:val="32"/>
        </w:rPr>
        <w:t>求</w:t>
      </w:r>
      <w:r>
        <w:rPr>
          <w:rFonts w:hint="eastAsia" w:ascii="仿宋_GB2312" w:hAnsi="仿宋_GB2312" w:eastAsia="仿宋_GB2312" w:cs="仿宋_GB2312"/>
          <w:b w:val="0"/>
          <w:bCs w:val="0"/>
          <w:spacing w:val="0"/>
          <w:w w:val="95"/>
          <w:sz w:val="32"/>
          <w:szCs w:val="32"/>
        </w:rPr>
        <w:t>。</w:t>
      </w:r>
    </w:p>
    <w:p w14:paraId="499B4D33">
      <w:pPr>
        <w:pStyle w:val="3"/>
        <w:spacing w:before="70"/>
        <w:ind w:right="0"/>
        <w:jc w:val="left"/>
        <w:rPr>
          <w:rFonts w:hint="eastAsia" w:ascii="仿宋_GB2312" w:hAnsi="仿宋_GB2312" w:eastAsia="仿宋_GB2312" w:cs="仿宋_GB2312"/>
          <w:sz w:val="32"/>
          <w:szCs w:val="32"/>
        </w:rPr>
      </w:pPr>
      <w:bookmarkStart w:id="28" w:name="2.规定行政许可条件的依据"/>
      <w:bookmarkEnd w:id="28"/>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可条件的依</w:t>
      </w:r>
      <w:r>
        <w:rPr>
          <w:rFonts w:hint="eastAsia" w:ascii="仿宋_GB2312" w:hAnsi="仿宋_GB2312" w:eastAsia="仿宋_GB2312" w:cs="仿宋_GB2312"/>
          <w:b w:val="0"/>
          <w:bCs w:val="0"/>
          <w:spacing w:val="0"/>
          <w:w w:val="100"/>
          <w:sz w:val="32"/>
          <w:szCs w:val="32"/>
        </w:rPr>
        <w:t>据</w:t>
      </w:r>
    </w:p>
    <w:p w14:paraId="18668216">
      <w:pPr>
        <w:pStyle w:val="3"/>
        <w:spacing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1"/>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四</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取</w:t>
      </w:r>
      <w:r>
        <w:rPr>
          <w:rFonts w:hint="eastAsia" w:ascii="仿宋_GB2312" w:hAnsi="仿宋_GB2312" w:eastAsia="仿宋_GB2312" w:cs="仿宋_GB2312"/>
          <w:b w:val="0"/>
          <w:bCs w:val="0"/>
          <w:spacing w:val="-1"/>
          <w:w w:val="100"/>
          <w:sz w:val="32"/>
          <w:szCs w:val="32"/>
        </w:rPr>
        <w:t>得雷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资质</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单位</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展</w:t>
      </w:r>
      <w:r>
        <w:rPr>
          <w:rFonts w:hint="eastAsia" w:ascii="仿宋_GB2312" w:hAnsi="仿宋_GB2312" w:eastAsia="仿宋_GB2312" w:cs="仿宋_GB2312"/>
          <w:b w:val="0"/>
          <w:bCs w:val="0"/>
          <w:spacing w:val="0"/>
          <w:w w:val="100"/>
          <w:sz w:val="32"/>
          <w:szCs w:val="32"/>
        </w:rPr>
        <w:t>雷</w:t>
      </w:r>
      <w:r>
        <w:rPr>
          <w:rFonts w:hint="eastAsia" w:ascii="仿宋_GB2312" w:hAnsi="仿宋_GB2312" w:eastAsia="仿宋_GB2312" w:cs="仿宋_GB2312"/>
          <w:b w:val="0"/>
          <w:bCs w:val="0"/>
          <w:spacing w:val="-1"/>
          <w:w w:val="100"/>
          <w:sz w:val="32"/>
          <w:szCs w:val="32"/>
        </w:rPr>
        <w:t>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0"/>
          <w:w w:val="100"/>
          <w:sz w:val="32"/>
          <w:szCs w:val="32"/>
        </w:rPr>
        <w:t>。</w:t>
      </w:r>
    </w:p>
    <w:p w14:paraId="32A7459C">
      <w:pPr>
        <w:pStyle w:val="3"/>
        <w:spacing w:before="27" w:line="299" w:lineRule="auto"/>
        <w:ind w:left="120" w:right="105"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取</w:t>
      </w:r>
      <w:r>
        <w:rPr>
          <w:rFonts w:hint="eastAsia" w:ascii="仿宋_GB2312" w:hAnsi="仿宋_GB2312" w:eastAsia="仿宋_GB2312" w:cs="仿宋_GB2312"/>
          <w:b w:val="0"/>
          <w:bCs w:val="0"/>
          <w:spacing w:val="4"/>
          <w:w w:val="100"/>
          <w:sz w:val="32"/>
          <w:szCs w:val="32"/>
        </w:rPr>
        <w:t>得</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资质</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单位</w:t>
      </w:r>
      <w:r>
        <w:rPr>
          <w:rFonts w:hint="eastAsia" w:ascii="仿宋_GB2312" w:hAnsi="仿宋_GB2312" w:eastAsia="仿宋_GB2312" w:cs="仿宋_GB2312"/>
          <w:b w:val="0"/>
          <w:bCs w:val="0"/>
          <w:spacing w:val="4"/>
          <w:w w:val="100"/>
          <w:sz w:val="32"/>
          <w:szCs w:val="32"/>
        </w:rPr>
        <w:t>开</w:t>
      </w:r>
      <w:r>
        <w:rPr>
          <w:rFonts w:hint="eastAsia" w:ascii="仿宋_GB2312" w:hAnsi="仿宋_GB2312" w:eastAsia="仿宋_GB2312" w:cs="仿宋_GB2312"/>
          <w:b w:val="0"/>
          <w:bCs w:val="0"/>
          <w:spacing w:val="7"/>
          <w:w w:val="100"/>
          <w:sz w:val="32"/>
          <w:szCs w:val="32"/>
        </w:rPr>
        <w:t>展检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应当</w:t>
      </w:r>
      <w:r>
        <w:rPr>
          <w:rFonts w:hint="eastAsia" w:ascii="仿宋_GB2312" w:hAnsi="仿宋_GB2312" w:eastAsia="仿宋_GB2312" w:cs="仿宋_GB2312"/>
          <w:b w:val="0"/>
          <w:bCs w:val="0"/>
          <w:spacing w:val="4"/>
          <w:w w:val="100"/>
          <w:sz w:val="32"/>
          <w:szCs w:val="32"/>
        </w:rPr>
        <w:t>遵</w:t>
      </w:r>
      <w:r>
        <w:rPr>
          <w:rFonts w:hint="eastAsia" w:ascii="仿宋_GB2312" w:hAnsi="仿宋_GB2312" w:eastAsia="仿宋_GB2312" w:cs="仿宋_GB2312"/>
          <w:b w:val="0"/>
          <w:bCs w:val="0"/>
          <w:spacing w:val="7"/>
          <w:w w:val="100"/>
          <w:sz w:val="32"/>
          <w:szCs w:val="32"/>
        </w:rPr>
        <w:t>守国</w:t>
      </w:r>
      <w:r>
        <w:rPr>
          <w:rFonts w:hint="eastAsia" w:ascii="仿宋_GB2312" w:hAnsi="仿宋_GB2312" w:eastAsia="仿宋_GB2312" w:cs="仿宋_GB2312"/>
          <w:b w:val="0"/>
          <w:bCs w:val="0"/>
          <w:spacing w:val="4"/>
          <w:w w:val="100"/>
          <w:sz w:val="32"/>
          <w:szCs w:val="32"/>
        </w:rPr>
        <w:t>家</w:t>
      </w:r>
      <w:r>
        <w:rPr>
          <w:rFonts w:hint="eastAsia" w:ascii="仿宋_GB2312" w:hAnsi="仿宋_GB2312" w:eastAsia="仿宋_GB2312" w:cs="仿宋_GB2312"/>
          <w:b w:val="0"/>
          <w:bCs w:val="0"/>
          <w:spacing w:val="7"/>
          <w:w w:val="100"/>
          <w:sz w:val="32"/>
          <w:szCs w:val="32"/>
        </w:rPr>
        <w:t>有</w:t>
      </w:r>
      <w:r>
        <w:rPr>
          <w:rFonts w:hint="eastAsia" w:ascii="仿宋_GB2312" w:hAnsi="仿宋_GB2312" w:eastAsia="仿宋_GB2312" w:cs="仿宋_GB2312"/>
          <w:b w:val="0"/>
          <w:bCs w:val="0"/>
          <w:spacing w:val="0"/>
          <w:w w:val="100"/>
          <w:sz w:val="32"/>
          <w:szCs w:val="32"/>
        </w:rPr>
        <w:t>关</w:t>
      </w:r>
      <w:r>
        <w:rPr>
          <w:rFonts w:hint="eastAsia" w:ascii="仿宋_GB2312" w:hAnsi="仿宋_GB2312" w:eastAsia="仿宋_GB2312" w:cs="仿宋_GB2312"/>
          <w:b w:val="0"/>
          <w:bCs w:val="0"/>
          <w:spacing w:val="-1"/>
          <w:w w:val="100"/>
          <w:sz w:val="32"/>
          <w:szCs w:val="32"/>
        </w:rPr>
        <w:t>标</w:t>
      </w:r>
      <w:r>
        <w:rPr>
          <w:rFonts w:hint="eastAsia" w:ascii="仿宋_GB2312" w:hAnsi="仿宋_GB2312" w:eastAsia="仿宋_GB2312" w:cs="仿宋_GB2312"/>
          <w:b w:val="0"/>
          <w:bCs w:val="0"/>
          <w:spacing w:val="-3"/>
          <w:w w:val="100"/>
          <w:sz w:val="32"/>
          <w:szCs w:val="32"/>
        </w:rPr>
        <w:t>准</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1"/>
          <w:w w:val="100"/>
          <w:sz w:val="32"/>
          <w:szCs w:val="32"/>
        </w:rPr>
        <w:t>和规</w:t>
      </w:r>
      <w:r>
        <w:rPr>
          <w:rFonts w:hint="eastAsia" w:ascii="仿宋_GB2312" w:hAnsi="仿宋_GB2312" w:eastAsia="仿宋_GB2312" w:cs="仿宋_GB2312"/>
          <w:b w:val="0"/>
          <w:bCs w:val="0"/>
          <w:spacing w:val="-3"/>
          <w:w w:val="100"/>
          <w:sz w:val="32"/>
          <w:szCs w:val="32"/>
        </w:rPr>
        <w:t>程</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告并</w:t>
      </w:r>
      <w:r>
        <w:rPr>
          <w:rFonts w:hint="eastAsia" w:ascii="仿宋_GB2312" w:hAnsi="仿宋_GB2312" w:eastAsia="仿宋_GB2312" w:cs="仿宋_GB2312"/>
          <w:b w:val="0"/>
          <w:bCs w:val="0"/>
          <w:spacing w:val="-3"/>
          <w:w w:val="100"/>
          <w:sz w:val="32"/>
          <w:szCs w:val="32"/>
        </w:rPr>
        <w:t>对</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告负</w:t>
      </w:r>
      <w:r>
        <w:rPr>
          <w:rFonts w:hint="eastAsia" w:ascii="仿宋_GB2312" w:hAnsi="仿宋_GB2312" w:eastAsia="仿宋_GB2312" w:cs="仿宋_GB2312"/>
          <w:b w:val="0"/>
          <w:bCs w:val="0"/>
          <w:spacing w:val="-3"/>
          <w:w w:val="100"/>
          <w:sz w:val="32"/>
          <w:szCs w:val="32"/>
        </w:rPr>
        <w:t>责</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的雷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3"/>
          <w:w w:val="100"/>
          <w:sz w:val="32"/>
          <w:szCs w:val="32"/>
        </w:rPr>
        <w:t>必</w:t>
      </w:r>
      <w:r>
        <w:rPr>
          <w:rFonts w:hint="eastAsia" w:ascii="仿宋_GB2312" w:hAnsi="仿宋_GB2312" w:eastAsia="仿宋_GB2312" w:cs="仿宋_GB2312"/>
          <w:b w:val="0"/>
          <w:bCs w:val="0"/>
          <w:spacing w:val="-1"/>
          <w:w w:val="100"/>
          <w:sz w:val="32"/>
          <w:szCs w:val="32"/>
        </w:rPr>
        <w:t>须全</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、真</w:t>
      </w:r>
      <w:r>
        <w:rPr>
          <w:rFonts w:hint="eastAsia" w:ascii="仿宋_GB2312" w:hAnsi="仿宋_GB2312" w:eastAsia="仿宋_GB2312" w:cs="仿宋_GB2312"/>
          <w:b w:val="0"/>
          <w:bCs w:val="0"/>
          <w:spacing w:val="-3"/>
          <w:w w:val="100"/>
          <w:sz w:val="32"/>
          <w:szCs w:val="32"/>
        </w:rPr>
        <w:t>实</w:t>
      </w:r>
      <w:r>
        <w:rPr>
          <w:rFonts w:hint="eastAsia" w:ascii="仿宋_GB2312" w:hAnsi="仿宋_GB2312" w:eastAsia="仿宋_GB2312" w:cs="仿宋_GB2312"/>
          <w:b w:val="0"/>
          <w:bCs w:val="0"/>
          <w:spacing w:val="-1"/>
          <w:w w:val="100"/>
          <w:sz w:val="32"/>
          <w:szCs w:val="32"/>
        </w:rPr>
        <w:t>、可</w:t>
      </w:r>
      <w:r>
        <w:rPr>
          <w:rFonts w:hint="eastAsia" w:ascii="仿宋_GB2312" w:hAnsi="仿宋_GB2312" w:eastAsia="仿宋_GB2312" w:cs="仿宋_GB2312"/>
          <w:b w:val="0"/>
          <w:bCs w:val="0"/>
          <w:spacing w:val="-3"/>
          <w:w w:val="100"/>
          <w:sz w:val="32"/>
          <w:szCs w:val="32"/>
        </w:rPr>
        <w:t>靠</w:t>
      </w:r>
      <w:r>
        <w:rPr>
          <w:rFonts w:hint="eastAsia" w:ascii="仿宋_GB2312" w:hAnsi="仿宋_GB2312" w:eastAsia="仿宋_GB2312" w:cs="仿宋_GB2312"/>
          <w:b w:val="0"/>
          <w:bCs w:val="0"/>
          <w:spacing w:val="0"/>
          <w:w w:val="100"/>
          <w:sz w:val="32"/>
          <w:szCs w:val="32"/>
        </w:rPr>
        <w:t>。</w:t>
      </w:r>
    </w:p>
    <w:p w14:paraId="68956D94">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雷</w:t>
      </w:r>
      <w:r>
        <w:rPr>
          <w:rFonts w:hint="eastAsia" w:ascii="仿宋_GB2312" w:hAnsi="仿宋_GB2312" w:eastAsia="仿宋_GB2312" w:cs="仿宋_GB2312"/>
          <w:b w:val="0"/>
          <w:bCs w:val="0"/>
          <w:spacing w:val="4"/>
          <w:w w:val="100"/>
          <w:sz w:val="32"/>
          <w:szCs w:val="32"/>
        </w:rPr>
        <w:t>电</w:t>
      </w:r>
      <w:r>
        <w:rPr>
          <w:rFonts w:hint="eastAsia" w:ascii="仿宋_GB2312" w:hAnsi="仿宋_GB2312" w:eastAsia="仿宋_GB2312" w:cs="仿宋_GB2312"/>
          <w:b w:val="0"/>
          <w:bCs w:val="0"/>
          <w:spacing w:val="7"/>
          <w:w w:val="100"/>
          <w:sz w:val="32"/>
          <w:szCs w:val="32"/>
        </w:rPr>
        <w:t>防护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报</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结论</w:t>
      </w:r>
      <w:r>
        <w:rPr>
          <w:rFonts w:hint="eastAsia" w:ascii="仿宋_GB2312" w:hAnsi="仿宋_GB2312" w:eastAsia="仿宋_GB2312" w:cs="仿宋_GB2312"/>
          <w:b w:val="0"/>
          <w:bCs w:val="0"/>
          <w:spacing w:val="4"/>
          <w:w w:val="100"/>
          <w:sz w:val="32"/>
          <w:szCs w:val="32"/>
        </w:rPr>
        <w:t>应</w:t>
      </w:r>
      <w:r>
        <w:rPr>
          <w:rFonts w:hint="eastAsia" w:ascii="仿宋_GB2312" w:hAnsi="仿宋_GB2312" w:eastAsia="仿宋_GB2312" w:cs="仿宋_GB2312"/>
          <w:b w:val="0"/>
          <w:bCs w:val="0"/>
          <w:spacing w:val="7"/>
          <w:w w:val="100"/>
          <w:sz w:val="32"/>
          <w:szCs w:val="32"/>
        </w:rPr>
        <w:t>当包</w:t>
      </w:r>
      <w:r>
        <w:rPr>
          <w:rFonts w:hint="eastAsia" w:ascii="仿宋_GB2312" w:hAnsi="仿宋_GB2312" w:eastAsia="仿宋_GB2312" w:cs="仿宋_GB2312"/>
          <w:b w:val="0"/>
          <w:bCs w:val="0"/>
          <w:spacing w:val="4"/>
          <w:w w:val="100"/>
          <w:sz w:val="32"/>
          <w:szCs w:val="32"/>
        </w:rPr>
        <w:t>含</w:t>
      </w:r>
      <w:r>
        <w:rPr>
          <w:rFonts w:hint="eastAsia" w:ascii="仿宋_GB2312" w:hAnsi="仿宋_GB2312" w:eastAsia="仿宋_GB2312" w:cs="仿宋_GB2312"/>
          <w:b w:val="0"/>
          <w:bCs w:val="0"/>
          <w:spacing w:val="7"/>
          <w:w w:val="100"/>
          <w:sz w:val="32"/>
          <w:szCs w:val="32"/>
        </w:rPr>
        <w:t>安装</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是</w:t>
      </w:r>
      <w:r>
        <w:rPr>
          <w:rFonts w:hint="eastAsia" w:ascii="仿宋_GB2312" w:hAnsi="仿宋_GB2312" w:eastAsia="仿宋_GB2312" w:cs="仿宋_GB2312"/>
          <w:b w:val="0"/>
          <w:bCs w:val="0"/>
          <w:spacing w:val="0"/>
          <w:w w:val="100"/>
          <w:sz w:val="32"/>
          <w:szCs w:val="32"/>
        </w:rPr>
        <w:t>否</w:t>
      </w:r>
      <w:r>
        <w:rPr>
          <w:rFonts w:hint="eastAsia" w:ascii="仿宋_GB2312" w:hAnsi="仿宋_GB2312" w:eastAsia="仿宋_GB2312" w:cs="仿宋_GB2312"/>
          <w:b w:val="0"/>
          <w:bCs w:val="0"/>
          <w:spacing w:val="-1"/>
          <w:w w:val="100"/>
          <w:sz w:val="32"/>
          <w:szCs w:val="32"/>
        </w:rPr>
        <w:t>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是</w:t>
      </w:r>
      <w:r>
        <w:rPr>
          <w:rFonts w:hint="eastAsia" w:ascii="仿宋_GB2312" w:hAnsi="仿宋_GB2312" w:eastAsia="仿宋_GB2312" w:cs="仿宋_GB2312"/>
          <w:b w:val="0"/>
          <w:bCs w:val="0"/>
          <w:spacing w:val="-3"/>
          <w:w w:val="100"/>
          <w:sz w:val="32"/>
          <w:szCs w:val="32"/>
        </w:rPr>
        <w:t>否</w:t>
      </w:r>
      <w:r>
        <w:rPr>
          <w:rFonts w:hint="eastAsia" w:ascii="仿宋_GB2312" w:hAnsi="仿宋_GB2312" w:eastAsia="仿宋_GB2312" w:cs="仿宋_GB2312"/>
          <w:b w:val="0"/>
          <w:bCs w:val="0"/>
          <w:spacing w:val="-1"/>
          <w:w w:val="100"/>
          <w:sz w:val="32"/>
          <w:szCs w:val="32"/>
        </w:rPr>
        <w:t>符合</w:t>
      </w:r>
      <w:r>
        <w:rPr>
          <w:rFonts w:hint="eastAsia" w:ascii="仿宋_GB2312" w:hAnsi="仿宋_GB2312" w:eastAsia="仿宋_GB2312" w:cs="仿宋_GB2312"/>
          <w:b w:val="0"/>
          <w:bCs w:val="0"/>
          <w:spacing w:val="-3"/>
          <w:w w:val="100"/>
          <w:sz w:val="32"/>
          <w:szCs w:val="32"/>
        </w:rPr>
        <w:t>国</w:t>
      </w:r>
      <w:r>
        <w:rPr>
          <w:rFonts w:hint="eastAsia" w:ascii="仿宋_GB2312" w:hAnsi="仿宋_GB2312" w:eastAsia="仿宋_GB2312" w:cs="仿宋_GB2312"/>
          <w:b w:val="0"/>
          <w:bCs w:val="0"/>
          <w:spacing w:val="-1"/>
          <w:w w:val="100"/>
          <w:sz w:val="32"/>
          <w:szCs w:val="32"/>
        </w:rPr>
        <w:t>家有</w:t>
      </w:r>
      <w:r>
        <w:rPr>
          <w:rFonts w:hint="eastAsia" w:ascii="仿宋_GB2312" w:hAnsi="仿宋_GB2312" w:eastAsia="仿宋_GB2312" w:cs="仿宋_GB2312"/>
          <w:b w:val="0"/>
          <w:bCs w:val="0"/>
          <w:spacing w:val="-3"/>
          <w:w w:val="100"/>
          <w:sz w:val="32"/>
          <w:szCs w:val="32"/>
        </w:rPr>
        <w:t>关</w:t>
      </w:r>
      <w:r>
        <w:rPr>
          <w:rFonts w:hint="eastAsia" w:ascii="仿宋_GB2312" w:hAnsi="仿宋_GB2312" w:eastAsia="仿宋_GB2312" w:cs="仿宋_GB2312"/>
          <w:b w:val="0"/>
          <w:bCs w:val="0"/>
          <w:spacing w:val="-1"/>
          <w:w w:val="100"/>
          <w:sz w:val="32"/>
          <w:szCs w:val="32"/>
        </w:rPr>
        <w:t>标准</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国务</w:t>
      </w:r>
      <w:r>
        <w:rPr>
          <w:rFonts w:hint="eastAsia" w:ascii="仿宋_GB2312" w:hAnsi="仿宋_GB2312" w:eastAsia="仿宋_GB2312" w:cs="仿宋_GB2312"/>
          <w:b w:val="0"/>
          <w:bCs w:val="0"/>
          <w:spacing w:val="-3"/>
          <w:w w:val="100"/>
          <w:sz w:val="32"/>
          <w:szCs w:val="32"/>
        </w:rPr>
        <w:t>院</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0"/>
          <w:w w:val="100"/>
          <w:sz w:val="32"/>
          <w:szCs w:val="32"/>
        </w:rPr>
        <w:t>主</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构规</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的使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0"/>
          <w:w w:val="100"/>
          <w:sz w:val="32"/>
          <w:szCs w:val="32"/>
        </w:rPr>
        <w:t>。</w:t>
      </w:r>
    </w:p>
    <w:p w14:paraId="07AE0DE4">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2"/>
          <w:w w:val="100"/>
          <w:sz w:val="32"/>
          <w:szCs w:val="32"/>
        </w:rPr>
        <w:t>装</w:t>
      </w:r>
      <w:r>
        <w:rPr>
          <w:rFonts w:hint="eastAsia" w:ascii="仿宋_GB2312" w:hAnsi="仿宋_GB2312" w:eastAsia="仿宋_GB2312" w:cs="仿宋_GB2312"/>
          <w:b w:val="0"/>
          <w:bCs w:val="0"/>
          <w:spacing w:val="-1"/>
          <w:w w:val="100"/>
          <w:sz w:val="32"/>
          <w:szCs w:val="32"/>
        </w:rPr>
        <w:t>置</w:t>
      </w:r>
      <w:r>
        <w:rPr>
          <w:rFonts w:hint="eastAsia" w:ascii="仿宋_GB2312" w:hAnsi="仿宋_GB2312" w:eastAsia="仿宋_GB2312" w:cs="仿宋_GB2312"/>
          <w:b w:val="0"/>
          <w:bCs w:val="0"/>
          <w:spacing w:val="2"/>
          <w:w w:val="100"/>
          <w:sz w:val="32"/>
          <w:szCs w:val="32"/>
        </w:rPr>
        <w:t>设</w:t>
      </w:r>
      <w:r>
        <w:rPr>
          <w:rFonts w:hint="eastAsia" w:ascii="仿宋_GB2312" w:hAnsi="仿宋_GB2312" w:eastAsia="仿宋_GB2312" w:cs="仿宋_GB2312"/>
          <w:b w:val="0"/>
          <w:bCs w:val="0"/>
          <w:spacing w:val="-1"/>
          <w:w w:val="100"/>
          <w:sz w:val="32"/>
          <w:szCs w:val="32"/>
        </w:rPr>
        <w:t>计审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十五</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内容</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一</w:t>
      </w: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合法</w:t>
      </w:r>
      <w:r>
        <w:rPr>
          <w:rFonts w:hint="eastAsia" w:ascii="仿宋_GB2312" w:hAnsi="仿宋_GB2312" w:eastAsia="仿宋_GB2312" w:cs="仿宋_GB2312"/>
          <w:b w:val="0"/>
          <w:bCs w:val="0"/>
          <w:spacing w:val="-3"/>
          <w:w w:val="100"/>
          <w:sz w:val="32"/>
          <w:szCs w:val="32"/>
        </w:rPr>
        <w:t>性</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0"/>
          <w:w w:val="100"/>
          <w:sz w:val="32"/>
          <w:szCs w:val="32"/>
        </w:rPr>
        <w:t>。</w:t>
      </w:r>
    </w:p>
    <w:p w14:paraId="40F5BAE9">
      <w:pPr>
        <w:pStyle w:val="3"/>
        <w:spacing w:before="70"/>
        <w:ind w:left="120" w:right="0"/>
        <w:jc w:val="left"/>
        <w:rPr>
          <w:rFonts w:hint="eastAsia" w:ascii="黑体" w:hAnsi="黑体" w:eastAsia="黑体" w:cs="黑体"/>
          <w:sz w:val="32"/>
          <w:szCs w:val="32"/>
        </w:rPr>
      </w:pPr>
      <w:bookmarkStart w:id="29" w:name="四、行政许可服务对象类型与改革举措"/>
      <w:bookmarkEnd w:id="29"/>
      <w:r>
        <w:rPr>
          <w:rFonts w:hint="eastAsia" w:ascii="黑体" w:hAnsi="黑体" w:eastAsia="黑体" w:cs="黑体"/>
          <w:b w:val="0"/>
          <w:bCs w:val="0"/>
          <w:spacing w:val="-1"/>
          <w:w w:val="100"/>
          <w:sz w:val="32"/>
          <w:szCs w:val="32"/>
        </w:rPr>
        <w:t>四</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服</w:t>
      </w:r>
      <w:r>
        <w:rPr>
          <w:rFonts w:hint="eastAsia" w:ascii="黑体" w:hAnsi="黑体" w:eastAsia="黑体" w:cs="黑体"/>
          <w:b w:val="0"/>
          <w:bCs w:val="0"/>
          <w:spacing w:val="-1"/>
          <w:w w:val="100"/>
          <w:sz w:val="32"/>
          <w:szCs w:val="32"/>
        </w:rPr>
        <w:t>务对</w:t>
      </w:r>
      <w:r>
        <w:rPr>
          <w:rFonts w:hint="eastAsia" w:ascii="黑体" w:hAnsi="黑体" w:eastAsia="黑体" w:cs="黑体"/>
          <w:b w:val="0"/>
          <w:bCs w:val="0"/>
          <w:spacing w:val="-3"/>
          <w:w w:val="100"/>
          <w:sz w:val="32"/>
          <w:szCs w:val="32"/>
        </w:rPr>
        <w:t>象</w:t>
      </w:r>
      <w:r>
        <w:rPr>
          <w:rFonts w:hint="eastAsia" w:ascii="黑体" w:hAnsi="黑体" w:eastAsia="黑体" w:cs="黑体"/>
          <w:b w:val="0"/>
          <w:bCs w:val="0"/>
          <w:spacing w:val="-1"/>
          <w:w w:val="100"/>
          <w:sz w:val="32"/>
          <w:szCs w:val="32"/>
        </w:rPr>
        <w:t>类型与</w:t>
      </w:r>
      <w:r>
        <w:rPr>
          <w:rFonts w:hint="eastAsia" w:ascii="黑体" w:hAnsi="黑体" w:eastAsia="黑体" w:cs="黑体"/>
          <w:b w:val="0"/>
          <w:bCs w:val="0"/>
          <w:spacing w:val="-3"/>
          <w:w w:val="100"/>
          <w:sz w:val="32"/>
          <w:szCs w:val="32"/>
        </w:rPr>
        <w:t>改</w:t>
      </w:r>
      <w:r>
        <w:rPr>
          <w:rFonts w:hint="eastAsia" w:ascii="黑体" w:hAnsi="黑体" w:eastAsia="黑体" w:cs="黑体"/>
          <w:b w:val="0"/>
          <w:bCs w:val="0"/>
          <w:spacing w:val="-1"/>
          <w:w w:val="100"/>
          <w:sz w:val="32"/>
          <w:szCs w:val="32"/>
        </w:rPr>
        <w:t>革举</w:t>
      </w:r>
      <w:r>
        <w:rPr>
          <w:rFonts w:hint="eastAsia" w:ascii="黑体" w:hAnsi="黑体" w:eastAsia="黑体" w:cs="黑体"/>
          <w:b w:val="0"/>
          <w:bCs w:val="0"/>
          <w:spacing w:val="0"/>
          <w:w w:val="100"/>
          <w:sz w:val="32"/>
          <w:szCs w:val="32"/>
        </w:rPr>
        <w:t>措</w:t>
      </w:r>
    </w:p>
    <w:p w14:paraId="321D6BE8">
      <w:pPr>
        <w:pStyle w:val="3"/>
        <w:spacing w:line="299" w:lineRule="auto"/>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2"/>
          <w:w w:val="100"/>
          <w:sz w:val="32"/>
          <w:szCs w:val="32"/>
        </w:rPr>
        <w:t>服务对象</w:t>
      </w:r>
      <w:r>
        <w:rPr>
          <w:rFonts w:hint="eastAsia" w:ascii="仿宋_GB2312" w:hAnsi="仿宋_GB2312" w:eastAsia="仿宋_GB2312" w:cs="仿宋_GB2312"/>
          <w:b w:val="0"/>
          <w:bCs w:val="0"/>
          <w:spacing w:val="-1"/>
          <w:w w:val="100"/>
          <w:sz w:val="32"/>
          <w:szCs w:val="32"/>
        </w:rPr>
        <w:t>类</w:t>
      </w:r>
      <w:r>
        <w:rPr>
          <w:rFonts w:hint="eastAsia" w:ascii="仿宋_GB2312" w:hAnsi="仿宋_GB2312" w:eastAsia="仿宋_GB2312" w:cs="仿宋_GB2312"/>
          <w:b w:val="0"/>
          <w:bCs w:val="0"/>
          <w:spacing w:val="2"/>
          <w:w w:val="100"/>
          <w:sz w:val="32"/>
          <w:szCs w:val="32"/>
        </w:rPr>
        <w:t>型</w:t>
      </w:r>
      <w:r>
        <w:rPr>
          <w:rFonts w:hint="eastAsia" w:ascii="仿宋_GB2312" w:hAnsi="仿宋_GB2312" w:eastAsia="仿宋_GB2312" w:cs="仿宋_GB2312"/>
          <w:b w:val="0"/>
          <w:bCs w:val="0"/>
          <w:spacing w:val="4"/>
          <w:w w:val="100"/>
          <w:sz w:val="32"/>
          <w:szCs w:val="32"/>
        </w:rPr>
        <w:t>：</w:t>
      </w:r>
      <w:r>
        <w:rPr>
          <w:rFonts w:hint="eastAsia" w:ascii="仿宋_GB2312" w:hAnsi="仿宋_GB2312" w:eastAsia="仿宋_GB2312" w:cs="仿宋_GB2312"/>
          <w:b w:val="0"/>
          <w:bCs w:val="0"/>
          <w:spacing w:val="-1"/>
          <w:w w:val="100"/>
          <w:sz w:val="32"/>
          <w:szCs w:val="32"/>
        </w:rPr>
        <w:t>企</w:t>
      </w:r>
      <w:r>
        <w:rPr>
          <w:rFonts w:hint="eastAsia" w:ascii="仿宋_GB2312" w:hAnsi="仿宋_GB2312" w:eastAsia="仿宋_GB2312" w:cs="仿宋_GB2312"/>
          <w:b w:val="0"/>
          <w:bCs w:val="0"/>
          <w:spacing w:val="2"/>
          <w:w w:val="100"/>
          <w:sz w:val="32"/>
          <w:szCs w:val="32"/>
        </w:rPr>
        <w:t>业</w:t>
      </w:r>
      <w:r>
        <w:rPr>
          <w:rFonts w:hint="eastAsia" w:ascii="仿宋_GB2312" w:hAnsi="仿宋_GB2312" w:eastAsia="仿宋_GB2312" w:cs="仿宋_GB2312"/>
          <w:b w:val="0"/>
          <w:bCs w:val="0"/>
          <w:spacing w:val="-1"/>
          <w:w w:val="100"/>
          <w:sz w:val="32"/>
          <w:szCs w:val="32"/>
        </w:rPr>
        <w:t>法</w:t>
      </w:r>
      <w:r>
        <w:rPr>
          <w:rFonts w:hint="eastAsia" w:ascii="仿宋_GB2312" w:hAnsi="仿宋_GB2312" w:eastAsia="仿宋_GB2312" w:cs="仿宋_GB2312"/>
          <w:b w:val="0"/>
          <w:bCs w:val="0"/>
          <w:spacing w:val="2"/>
          <w:w w:val="100"/>
          <w:sz w:val="32"/>
          <w:szCs w:val="32"/>
        </w:rPr>
        <w:t>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事</w:t>
      </w:r>
      <w:r>
        <w:rPr>
          <w:rFonts w:hint="eastAsia" w:ascii="仿宋_GB2312" w:hAnsi="仿宋_GB2312" w:eastAsia="仿宋_GB2312" w:cs="仿宋_GB2312"/>
          <w:b w:val="0"/>
          <w:bCs w:val="0"/>
          <w:spacing w:val="2"/>
          <w:w w:val="100"/>
          <w:sz w:val="32"/>
          <w:szCs w:val="32"/>
        </w:rPr>
        <w:t>业</w:t>
      </w:r>
      <w:r>
        <w:rPr>
          <w:rFonts w:hint="eastAsia" w:ascii="仿宋_GB2312" w:hAnsi="仿宋_GB2312" w:eastAsia="仿宋_GB2312" w:cs="仿宋_GB2312"/>
          <w:b w:val="0"/>
          <w:bCs w:val="0"/>
          <w:spacing w:val="-1"/>
          <w:w w:val="100"/>
          <w:sz w:val="32"/>
          <w:szCs w:val="32"/>
        </w:rPr>
        <w:t>单</w:t>
      </w:r>
      <w:r>
        <w:rPr>
          <w:rFonts w:hint="eastAsia" w:ascii="仿宋_GB2312" w:hAnsi="仿宋_GB2312" w:eastAsia="仿宋_GB2312" w:cs="仿宋_GB2312"/>
          <w:b w:val="0"/>
          <w:bCs w:val="0"/>
          <w:spacing w:val="2"/>
          <w:w w:val="100"/>
          <w:sz w:val="32"/>
          <w:szCs w:val="32"/>
        </w:rPr>
        <w:t>位</w:t>
      </w:r>
      <w:r>
        <w:rPr>
          <w:rFonts w:hint="eastAsia" w:ascii="仿宋_GB2312" w:hAnsi="仿宋_GB2312" w:eastAsia="仿宋_GB2312" w:cs="仿宋_GB2312"/>
          <w:b w:val="0"/>
          <w:bCs w:val="0"/>
          <w:spacing w:val="-1"/>
          <w:w w:val="100"/>
          <w:sz w:val="32"/>
          <w:szCs w:val="32"/>
        </w:rPr>
        <w:t>法人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社</w:t>
      </w:r>
      <w:r>
        <w:rPr>
          <w:rFonts w:hint="eastAsia" w:ascii="仿宋_GB2312" w:hAnsi="仿宋_GB2312" w:eastAsia="仿宋_GB2312" w:cs="仿宋_GB2312"/>
          <w:b w:val="0"/>
          <w:bCs w:val="0"/>
          <w:spacing w:val="2"/>
          <w:w w:val="100"/>
          <w:sz w:val="32"/>
          <w:szCs w:val="32"/>
        </w:rPr>
        <w:t>会</w:t>
      </w:r>
      <w:r>
        <w:rPr>
          <w:rFonts w:hint="eastAsia" w:ascii="仿宋_GB2312" w:hAnsi="仿宋_GB2312" w:eastAsia="仿宋_GB2312" w:cs="仿宋_GB2312"/>
          <w:b w:val="0"/>
          <w:bCs w:val="0"/>
          <w:spacing w:val="-1"/>
          <w:w w:val="100"/>
          <w:sz w:val="32"/>
          <w:szCs w:val="32"/>
        </w:rPr>
        <w:t>组</w:t>
      </w:r>
      <w:r>
        <w:rPr>
          <w:rFonts w:hint="eastAsia" w:ascii="仿宋_GB2312" w:hAnsi="仿宋_GB2312" w:eastAsia="仿宋_GB2312" w:cs="仿宋_GB2312"/>
          <w:b w:val="0"/>
          <w:bCs w:val="0"/>
          <w:spacing w:val="2"/>
          <w:w w:val="100"/>
          <w:sz w:val="32"/>
          <w:szCs w:val="32"/>
        </w:rPr>
        <w:t>织</w:t>
      </w:r>
      <w:r>
        <w:rPr>
          <w:rFonts w:hint="eastAsia" w:ascii="仿宋_GB2312" w:hAnsi="仿宋_GB2312" w:eastAsia="仿宋_GB2312" w:cs="仿宋_GB2312"/>
          <w:b w:val="0"/>
          <w:bCs w:val="0"/>
          <w:spacing w:val="-1"/>
          <w:w w:val="100"/>
          <w:sz w:val="32"/>
          <w:szCs w:val="32"/>
        </w:rPr>
        <w:t>法</w:t>
      </w:r>
      <w:r>
        <w:rPr>
          <w:rFonts w:hint="eastAsia" w:ascii="仿宋_GB2312" w:hAnsi="仿宋_GB2312" w:eastAsia="仿宋_GB2312" w:cs="仿宋_GB2312"/>
          <w:b w:val="0"/>
          <w:bCs w:val="0"/>
          <w:spacing w:val="2"/>
          <w:w w:val="100"/>
          <w:sz w:val="32"/>
          <w:szCs w:val="32"/>
        </w:rPr>
        <w:t>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非</w:t>
      </w:r>
      <w:r>
        <w:rPr>
          <w:rFonts w:hint="eastAsia" w:ascii="仿宋_GB2312" w:hAnsi="仿宋_GB2312" w:eastAsia="仿宋_GB2312" w:cs="仿宋_GB2312"/>
          <w:b w:val="0"/>
          <w:bCs w:val="0"/>
          <w:spacing w:val="2"/>
          <w:w w:val="100"/>
          <w:sz w:val="32"/>
          <w:szCs w:val="32"/>
        </w:rPr>
        <w:t>法</w:t>
      </w:r>
      <w:r>
        <w:rPr>
          <w:rFonts w:hint="eastAsia" w:ascii="仿宋_GB2312" w:hAnsi="仿宋_GB2312" w:eastAsia="仿宋_GB2312" w:cs="仿宋_GB2312"/>
          <w:b w:val="0"/>
          <w:bCs w:val="0"/>
          <w:spacing w:val="0"/>
          <w:w w:val="100"/>
          <w:sz w:val="32"/>
          <w:szCs w:val="32"/>
        </w:rPr>
        <w:t>人</w:t>
      </w:r>
      <w:r>
        <w:rPr>
          <w:rFonts w:hint="eastAsia" w:ascii="仿宋_GB2312" w:hAnsi="仿宋_GB2312" w:eastAsia="仿宋_GB2312" w:cs="仿宋_GB2312"/>
          <w:b w:val="0"/>
          <w:bCs w:val="0"/>
          <w:spacing w:val="-1"/>
          <w:w w:val="100"/>
          <w:sz w:val="32"/>
          <w:szCs w:val="32"/>
        </w:rPr>
        <w:t>企</w:t>
      </w:r>
      <w:r>
        <w:rPr>
          <w:rFonts w:hint="eastAsia" w:ascii="仿宋_GB2312" w:hAnsi="仿宋_GB2312" w:eastAsia="仿宋_GB2312" w:cs="仿宋_GB2312"/>
          <w:b w:val="0"/>
          <w:bCs w:val="0"/>
          <w:spacing w:val="-3"/>
          <w:w w:val="100"/>
          <w:sz w:val="32"/>
          <w:szCs w:val="32"/>
        </w:rPr>
        <w:t>业</w:t>
      </w:r>
      <w:r>
        <w:rPr>
          <w:rFonts w:hint="eastAsia" w:ascii="仿宋_GB2312" w:hAnsi="仿宋_GB2312" w:eastAsia="仿宋_GB2312" w:cs="仿宋_GB2312"/>
          <w:b w:val="0"/>
          <w:bCs w:val="0"/>
          <w:spacing w:val="-1"/>
          <w:w w:val="100"/>
          <w:sz w:val="32"/>
          <w:szCs w:val="32"/>
        </w:rPr>
        <w:t>,行</w:t>
      </w:r>
      <w:r>
        <w:rPr>
          <w:rFonts w:hint="eastAsia" w:ascii="仿宋_GB2312" w:hAnsi="仿宋_GB2312" w:eastAsia="仿宋_GB2312" w:cs="仿宋_GB2312"/>
          <w:b w:val="0"/>
          <w:bCs w:val="0"/>
          <w:spacing w:val="-3"/>
          <w:w w:val="100"/>
          <w:sz w:val="32"/>
          <w:szCs w:val="32"/>
        </w:rPr>
        <w:t>政</w:t>
      </w:r>
      <w:r>
        <w:rPr>
          <w:rFonts w:hint="eastAsia" w:ascii="仿宋_GB2312" w:hAnsi="仿宋_GB2312" w:eastAsia="仿宋_GB2312" w:cs="仿宋_GB2312"/>
          <w:b w:val="0"/>
          <w:bCs w:val="0"/>
          <w:spacing w:val="-1"/>
          <w:w w:val="100"/>
          <w:sz w:val="32"/>
          <w:szCs w:val="32"/>
        </w:rPr>
        <w:t>机关</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其</w:t>
      </w:r>
      <w:r>
        <w:rPr>
          <w:rFonts w:hint="eastAsia" w:ascii="仿宋_GB2312" w:hAnsi="仿宋_GB2312" w:eastAsia="仿宋_GB2312" w:cs="仿宋_GB2312"/>
          <w:b w:val="0"/>
          <w:bCs w:val="0"/>
          <w:spacing w:val="-3"/>
          <w:w w:val="100"/>
          <w:sz w:val="32"/>
          <w:szCs w:val="32"/>
        </w:rPr>
        <w:t>他</w:t>
      </w:r>
      <w:r>
        <w:rPr>
          <w:rFonts w:hint="eastAsia" w:ascii="仿宋_GB2312" w:hAnsi="仿宋_GB2312" w:eastAsia="仿宋_GB2312" w:cs="仿宋_GB2312"/>
          <w:b w:val="0"/>
          <w:bCs w:val="0"/>
          <w:spacing w:val="-1"/>
          <w:w w:val="100"/>
          <w:sz w:val="32"/>
          <w:szCs w:val="32"/>
        </w:rPr>
        <w:t>组</w:t>
      </w:r>
      <w:r>
        <w:rPr>
          <w:rFonts w:hint="eastAsia" w:ascii="仿宋_GB2312" w:hAnsi="仿宋_GB2312" w:eastAsia="仿宋_GB2312" w:cs="仿宋_GB2312"/>
          <w:b w:val="0"/>
          <w:bCs w:val="0"/>
          <w:spacing w:val="0"/>
          <w:w w:val="100"/>
          <w:sz w:val="32"/>
          <w:szCs w:val="32"/>
        </w:rPr>
        <w:t>织</w:t>
      </w:r>
    </w:p>
    <w:p w14:paraId="6F540EF6">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是否为涉</w:t>
      </w:r>
      <w:r>
        <w:rPr>
          <w:rFonts w:hint="eastAsia" w:ascii="仿宋_GB2312" w:hAnsi="仿宋_GB2312" w:eastAsia="仿宋_GB2312" w:cs="仿宋_GB2312"/>
          <w:b w:val="0"/>
          <w:bCs w:val="0"/>
          <w:spacing w:val="2"/>
          <w:w w:val="100"/>
          <w:sz w:val="32"/>
          <w:szCs w:val="32"/>
        </w:rPr>
        <w:t>企</w:t>
      </w:r>
      <w:r>
        <w:rPr>
          <w:rFonts w:hint="eastAsia" w:ascii="仿宋_GB2312" w:hAnsi="仿宋_GB2312" w:eastAsia="仿宋_GB2312" w:cs="仿宋_GB2312"/>
          <w:b w:val="0"/>
          <w:bCs w:val="0"/>
          <w:spacing w:val="-1"/>
          <w:w w:val="100"/>
          <w:sz w:val="32"/>
          <w:szCs w:val="32"/>
        </w:rPr>
        <w:t>许可事项：</w:t>
      </w:r>
      <w:r>
        <w:rPr>
          <w:rFonts w:hint="eastAsia" w:ascii="仿宋_GB2312" w:hAnsi="仿宋_GB2312" w:eastAsia="仿宋_GB2312" w:cs="仿宋_GB2312"/>
          <w:b w:val="0"/>
          <w:bCs w:val="0"/>
          <w:spacing w:val="0"/>
          <w:w w:val="100"/>
          <w:sz w:val="32"/>
          <w:szCs w:val="32"/>
        </w:rPr>
        <w:t>否</w:t>
      </w:r>
    </w:p>
    <w:p w14:paraId="6180A63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涉企经营</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可事项名称：</w:t>
      </w:r>
      <w:r>
        <w:rPr>
          <w:rFonts w:hint="eastAsia" w:ascii="仿宋_GB2312" w:hAnsi="仿宋_GB2312" w:eastAsia="仿宋_GB2312" w:cs="仿宋_GB2312"/>
          <w:b w:val="0"/>
          <w:bCs w:val="0"/>
          <w:spacing w:val="0"/>
          <w:w w:val="100"/>
          <w:sz w:val="32"/>
          <w:szCs w:val="32"/>
        </w:rPr>
        <w:t>无</w:t>
      </w:r>
    </w:p>
    <w:p w14:paraId="1050949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许可证件</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3B0312D5">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改革方式：</w:t>
      </w:r>
      <w:r>
        <w:rPr>
          <w:rFonts w:hint="eastAsia" w:ascii="仿宋_GB2312" w:hAnsi="仿宋_GB2312" w:eastAsia="仿宋_GB2312" w:cs="仿宋_GB2312"/>
          <w:b w:val="0"/>
          <w:bCs w:val="0"/>
          <w:spacing w:val="0"/>
          <w:w w:val="100"/>
          <w:sz w:val="32"/>
          <w:szCs w:val="32"/>
        </w:rPr>
        <w:t>无</w:t>
      </w:r>
    </w:p>
    <w:p w14:paraId="60EB2C9C">
      <w:pPr>
        <w:spacing w:before="70"/>
        <w:ind w:left="679" w:right="0" w:firstLine="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具体改革</w:t>
      </w:r>
      <w:r>
        <w:rPr>
          <w:rFonts w:hint="eastAsia" w:ascii="仿宋_GB2312" w:hAnsi="仿宋_GB2312" w:eastAsia="仿宋_GB2312" w:cs="仿宋_GB2312"/>
          <w:b w:val="0"/>
          <w:bCs w:val="0"/>
          <w:spacing w:val="2"/>
          <w:w w:val="100"/>
          <w:sz w:val="32"/>
          <w:szCs w:val="32"/>
        </w:rPr>
        <w:t>举</w:t>
      </w:r>
      <w:r>
        <w:rPr>
          <w:rFonts w:hint="eastAsia" w:ascii="仿宋_GB2312" w:hAnsi="仿宋_GB2312" w:eastAsia="仿宋_GB2312" w:cs="仿宋_GB2312"/>
          <w:b w:val="0"/>
          <w:bCs w:val="0"/>
          <w:spacing w:val="0"/>
          <w:w w:val="100"/>
          <w:sz w:val="32"/>
          <w:szCs w:val="32"/>
        </w:rPr>
        <w:t>措</w:t>
      </w:r>
      <w:r>
        <w:rPr>
          <w:rFonts w:hint="eastAsia" w:ascii="仿宋_GB2312" w:hAnsi="仿宋_GB2312" w:eastAsia="仿宋_GB2312" w:cs="仿宋_GB2312"/>
          <w:b w:val="0"/>
          <w:bCs w:val="0"/>
          <w:spacing w:val="0"/>
          <w:w w:val="100"/>
          <w:sz w:val="32"/>
          <w:szCs w:val="32"/>
          <w:lang w:eastAsia="zh-CN"/>
        </w:rPr>
        <w:t>：</w:t>
      </w:r>
    </w:p>
    <w:p w14:paraId="7C98E7EA">
      <w:pPr>
        <w:pStyle w:val="3"/>
        <w:spacing w:line="299" w:lineRule="auto"/>
        <w:ind w:left="120" w:right="101"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实</w:t>
      </w:r>
      <w:r>
        <w:rPr>
          <w:rFonts w:hint="eastAsia" w:ascii="仿宋_GB2312" w:hAnsi="仿宋_GB2312" w:eastAsia="仿宋_GB2312" w:cs="仿宋_GB2312"/>
          <w:b w:val="0"/>
          <w:bCs w:val="0"/>
          <w:spacing w:val="-3"/>
          <w:w w:val="100"/>
          <w:sz w:val="32"/>
          <w:szCs w:val="32"/>
        </w:rPr>
        <w:t>现</w:t>
      </w: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5"/>
          <w:w w:val="100"/>
          <w:sz w:val="32"/>
          <w:szCs w:val="32"/>
        </w:rPr>
        <w:t>、</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3"/>
          <w:w w:val="100"/>
          <w:sz w:val="32"/>
          <w:szCs w:val="32"/>
        </w:rPr>
        <w:t>批</w:t>
      </w:r>
      <w:r>
        <w:rPr>
          <w:rFonts w:hint="eastAsia" w:ascii="仿宋_GB2312" w:hAnsi="仿宋_GB2312" w:eastAsia="仿宋_GB2312" w:cs="仿宋_GB2312"/>
          <w:b w:val="0"/>
          <w:bCs w:val="0"/>
          <w:spacing w:val="-1"/>
          <w:w w:val="100"/>
          <w:sz w:val="32"/>
          <w:szCs w:val="32"/>
        </w:rPr>
        <w:t>全程</w:t>
      </w:r>
      <w:r>
        <w:rPr>
          <w:rFonts w:hint="eastAsia" w:ascii="仿宋_GB2312" w:hAnsi="仿宋_GB2312" w:eastAsia="仿宋_GB2312" w:cs="仿宋_GB2312"/>
          <w:b w:val="0"/>
          <w:bCs w:val="0"/>
          <w:spacing w:val="-3"/>
          <w:w w:val="100"/>
          <w:sz w:val="32"/>
          <w:szCs w:val="32"/>
        </w:rPr>
        <w:t>网</w:t>
      </w:r>
      <w:r>
        <w:rPr>
          <w:rFonts w:hint="eastAsia" w:ascii="仿宋_GB2312" w:hAnsi="仿宋_GB2312" w:eastAsia="仿宋_GB2312" w:cs="仿宋_GB2312"/>
          <w:b w:val="0"/>
          <w:bCs w:val="0"/>
          <w:spacing w:val="-1"/>
          <w:w w:val="100"/>
          <w:sz w:val="32"/>
          <w:szCs w:val="32"/>
        </w:rPr>
        <w:t>上办</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并在网</w:t>
      </w:r>
      <w:r>
        <w:rPr>
          <w:rFonts w:hint="eastAsia" w:ascii="仿宋_GB2312" w:hAnsi="仿宋_GB2312" w:eastAsia="仿宋_GB2312" w:cs="仿宋_GB2312"/>
          <w:b w:val="0"/>
          <w:bCs w:val="0"/>
          <w:spacing w:val="-3"/>
          <w:w w:val="100"/>
          <w:sz w:val="32"/>
          <w:szCs w:val="32"/>
        </w:rPr>
        <w:t>上</w:t>
      </w:r>
      <w:r>
        <w:rPr>
          <w:rFonts w:hint="eastAsia" w:ascii="仿宋_GB2312" w:hAnsi="仿宋_GB2312" w:eastAsia="仿宋_GB2312" w:cs="仿宋_GB2312"/>
          <w:b w:val="0"/>
          <w:bCs w:val="0"/>
          <w:spacing w:val="-1"/>
          <w:w w:val="100"/>
          <w:sz w:val="32"/>
          <w:szCs w:val="32"/>
        </w:rPr>
        <w:t>公布</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批程</w:t>
      </w:r>
      <w:r>
        <w:rPr>
          <w:rFonts w:hint="eastAsia" w:ascii="仿宋_GB2312" w:hAnsi="仿宋_GB2312" w:eastAsia="仿宋_GB2312" w:cs="仿宋_GB2312"/>
          <w:b w:val="0"/>
          <w:bCs w:val="0"/>
          <w:spacing w:val="-3"/>
          <w:w w:val="100"/>
          <w:sz w:val="32"/>
          <w:szCs w:val="32"/>
        </w:rPr>
        <w:t>序</w:t>
      </w:r>
      <w:r>
        <w:rPr>
          <w:rFonts w:hint="eastAsia" w:ascii="仿宋_GB2312" w:hAnsi="仿宋_GB2312" w:eastAsia="仿宋_GB2312" w:cs="仿宋_GB2312"/>
          <w:b w:val="0"/>
          <w:bCs w:val="0"/>
          <w:spacing w:val="-18"/>
          <w:w w:val="100"/>
          <w:sz w:val="32"/>
          <w:szCs w:val="32"/>
        </w:rPr>
        <w:t>、</w:t>
      </w:r>
      <w:r>
        <w:rPr>
          <w:rFonts w:hint="eastAsia" w:ascii="仿宋_GB2312" w:hAnsi="仿宋_GB2312" w:eastAsia="仿宋_GB2312" w:cs="仿宋_GB2312"/>
          <w:b w:val="0"/>
          <w:bCs w:val="0"/>
          <w:spacing w:val="-1"/>
          <w:w w:val="100"/>
          <w:sz w:val="32"/>
          <w:szCs w:val="32"/>
        </w:rPr>
        <w:t>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0"/>
          <w:w w:val="100"/>
          <w:sz w:val="32"/>
          <w:szCs w:val="32"/>
        </w:rPr>
        <w:t>条</w:t>
      </w:r>
      <w:r>
        <w:rPr>
          <w:rFonts w:hint="eastAsia" w:ascii="仿宋_GB2312" w:hAnsi="仿宋_GB2312" w:eastAsia="仿宋_GB2312" w:cs="仿宋_GB2312"/>
          <w:b w:val="0"/>
          <w:bCs w:val="0"/>
          <w:spacing w:val="-1"/>
          <w:w w:val="100"/>
          <w:sz w:val="32"/>
          <w:szCs w:val="32"/>
        </w:rPr>
        <w:t>件</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办理</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再</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请人提</w:t>
      </w:r>
      <w:r>
        <w:rPr>
          <w:rFonts w:hint="eastAsia" w:ascii="仿宋_GB2312" w:hAnsi="仿宋_GB2312" w:eastAsia="仿宋_GB2312" w:cs="仿宋_GB2312"/>
          <w:b w:val="0"/>
          <w:bCs w:val="0"/>
          <w:spacing w:val="-3"/>
          <w:w w:val="100"/>
          <w:sz w:val="32"/>
          <w:szCs w:val="32"/>
        </w:rPr>
        <w:t>供</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单</w:t>
      </w:r>
      <w:r>
        <w:rPr>
          <w:rFonts w:hint="eastAsia" w:ascii="仿宋_GB2312" w:hAnsi="仿宋_GB2312" w:eastAsia="仿宋_GB2312" w:cs="仿宋_GB2312"/>
          <w:b w:val="0"/>
          <w:bCs w:val="0"/>
          <w:spacing w:val="-1"/>
          <w:w w:val="100"/>
          <w:sz w:val="32"/>
          <w:szCs w:val="32"/>
        </w:rPr>
        <w:t>位人</w:t>
      </w:r>
      <w:r>
        <w:rPr>
          <w:rFonts w:hint="eastAsia" w:ascii="仿宋_GB2312" w:hAnsi="仿宋_GB2312" w:eastAsia="仿宋_GB2312" w:cs="仿宋_GB2312"/>
          <w:b w:val="0"/>
          <w:bCs w:val="0"/>
          <w:spacing w:val="-3"/>
          <w:w w:val="100"/>
          <w:sz w:val="32"/>
          <w:szCs w:val="32"/>
        </w:rPr>
        <w:t>员</w:t>
      </w:r>
      <w:r>
        <w:rPr>
          <w:rFonts w:hint="eastAsia" w:ascii="仿宋_GB2312" w:hAnsi="仿宋_GB2312" w:eastAsia="仿宋_GB2312" w:cs="仿宋_GB2312"/>
          <w:b w:val="0"/>
          <w:bCs w:val="0"/>
          <w:spacing w:val="-1"/>
          <w:w w:val="100"/>
          <w:sz w:val="32"/>
          <w:szCs w:val="32"/>
        </w:rPr>
        <w:t>的资格</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原件</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对防</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产品出厂</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格证和安</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记录实行</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明事项告</w:t>
      </w:r>
      <w:r>
        <w:rPr>
          <w:rFonts w:hint="eastAsia" w:ascii="仿宋_GB2312" w:hAnsi="仿宋_GB2312" w:eastAsia="仿宋_GB2312" w:cs="仿宋_GB2312"/>
          <w:b w:val="0"/>
          <w:bCs w:val="0"/>
          <w:spacing w:val="-3"/>
          <w:w w:val="100"/>
          <w:sz w:val="32"/>
          <w:szCs w:val="32"/>
        </w:rPr>
        <w:t>知</w:t>
      </w:r>
      <w:r>
        <w:rPr>
          <w:rFonts w:hint="eastAsia" w:ascii="仿宋_GB2312" w:hAnsi="仿宋_GB2312" w:eastAsia="仿宋_GB2312" w:cs="仿宋_GB2312"/>
          <w:b w:val="0"/>
          <w:bCs w:val="0"/>
          <w:spacing w:val="-1"/>
          <w:w w:val="100"/>
          <w:sz w:val="32"/>
          <w:szCs w:val="32"/>
        </w:rPr>
        <w:t>承诺制。</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将</w:t>
      </w:r>
      <w:r>
        <w:rPr>
          <w:rFonts w:hint="eastAsia" w:ascii="仿宋_GB2312" w:hAnsi="仿宋_GB2312" w:eastAsia="仿宋_GB2312" w:cs="仿宋_GB2312"/>
          <w:b w:val="0"/>
          <w:bCs w:val="0"/>
          <w:spacing w:val="-1"/>
          <w:w w:val="100"/>
          <w:sz w:val="32"/>
          <w:szCs w:val="32"/>
        </w:rPr>
        <w:t>承</w:t>
      </w:r>
      <w:r>
        <w:rPr>
          <w:rFonts w:hint="eastAsia" w:ascii="仿宋_GB2312" w:hAnsi="仿宋_GB2312" w:eastAsia="仿宋_GB2312" w:cs="仿宋_GB2312"/>
          <w:b w:val="0"/>
          <w:bCs w:val="0"/>
          <w:spacing w:val="-3"/>
          <w:w w:val="100"/>
          <w:sz w:val="32"/>
          <w:szCs w:val="32"/>
        </w:rPr>
        <w:t>诺</w:t>
      </w:r>
      <w:r>
        <w:rPr>
          <w:rFonts w:hint="eastAsia" w:ascii="仿宋_GB2312" w:hAnsi="仿宋_GB2312" w:eastAsia="仿宋_GB2312" w:cs="仿宋_GB2312"/>
          <w:b w:val="0"/>
          <w:bCs w:val="0"/>
          <w:spacing w:val="-1"/>
          <w:w w:val="100"/>
          <w:sz w:val="32"/>
          <w:szCs w:val="32"/>
        </w:rPr>
        <w:t>审批</w:t>
      </w:r>
      <w:r>
        <w:rPr>
          <w:rFonts w:hint="eastAsia" w:ascii="仿宋_GB2312" w:hAnsi="仿宋_GB2312" w:eastAsia="仿宋_GB2312" w:cs="仿宋_GB2312"/>
          <w:b w:val="0"/>
          <w:bCs w:val="0"/>
          <w:spacing w:val="-3"/>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0"/>
          <w:w w:val="100"/>
          <w:sz w:val="32"/>
          <w:szCs w:val="32"/>
        </w:rPr>
        <w:t>由</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0</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作日</w:t>
      </w:r>
      <w:r>
        <w:rPr>
          <w:rFonts w:hint="eastAsia" w:ascii="仿宋_GB2312" w:hAnsi="仿宋_GB2312" w:eastAsia="仿宋_GB2312" w:cs="仿宋_GB2312"/>
          <w:b w:val="0"/>
          <w:bCs w:val="0"/>
          <w:spacing w:val="-3"/>
          <w:w w:val="100"/>
          <w:sz w:val="32"/>
          <w:szCs w:val="32"/>
        </w:rPr>
        <w:t>压</w:t>
      </w:r>
      <w:r>
        <w:rPr>
          <w:rFonts w:hint="eastAsia" w:ascii="仿宋_GB2312" w:hAnsi="仿宋_GB2312" w:eastAsia="仿宋_GB2312" w:cs="仿宋_GB2312"/>
          <w:b w:val="0"/>
          <w:bCs w:val="0"/>
          <w:spacing w:val="-1"/>
          <w:w w:val="100"/>
          <w:sz w:val="32"/>
          <w:szCs w:val="32"/>
        </w:rPr>
        <w:t>减</w:t>
      </w:r>
      <w:r>
        <w:rPr>
          <w:rFonts w:hint="eastAsia" w:ascii="仿宋_GB2312" w:hAnsi="仿宋_GB2312" w:eastAsia="仿宋_GB2312" w:cs="仿宋_GB2312"/>
          <w:b w:val="0"/>
          <w:bCs w:val="0"/>
          <w:spacing w:val="0"/>
          <w:w w:val="100"/>
          <w:sz w:val="32"/>
          <w:szCs w:val="32"/>
        </w:rPr>
        <w:t>至8</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作日</w:t>
      </w:r>
      <w:r>
        <w:rPr>
          <w:rFonts w:hint="eastAsia" w:ascii="仿宋_GB2312" w:hAnsi="仿宋_GB2312" w:eastAsia="仿宋_GB2312" w:cs="仿宋_GB2312"/>
          <w:b w:val="0"/>
          <w:bCs w:val="0"/>
          <w:spacing w:val="0"/>
          <w:w w:val="100"/>
          <w:sz w:val="32"/>
          <w:szCs w:val="32"/>
        </w:rPr>
        <w:t>。</w:t>
      </w:r>
    </w:p>
    <w:p w14:paraId="347BEF44">
      <w:pPr>
        <w:pStyle w:val="3"/>
        <w:spacing w:line="460" w:lineRule="exact"/>
        <w:ind w:right="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加强事中</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后监管措</w:t>
      </w:r>
      <w:r>
        <w:rPr>
          <w:rFonts w:hint="eastAsia" w:ascii="仿宋_GB2312" w:hAnsi="仿宋_GB2312" w:eastAsia="仿宋_GB2312" w:cs="仿宋_GB2312"/>
          <w:b w:val="0"/>
          <w:bCs w:val="0"/>
          <w:spacing w:val="0"/>
          <w:w w:val="100"/>
          <w:sz w:val="32"/>
          <w:szCs w:val="32"/>
        </w:rPr>
        <w:t>施</w:t>
      </w:r>
      <w:r>
        <w:rPr>
          <w:rFonts w:hint="eastAsia" w:ascii="仿宋_GB2312" w:hAnsi="仿宋_GB2312" w:eastAsia="仿宋_GB2312" w:cs="仿宋_GB2312"/>
          <w:b w:val="0"/>
          <w:bCs w:val="0"/>
          <w:spacing w:val="0"/>
          <w:w w:val="100"/>
          <w:sz w:val="32"/>
          <w:szCs w:val="32"/>
          <w:lang w:eastAsia="zh-CN"/>
        </w:rPr>
        <w:t>：</w:t>
      </w:r>
    </w:p>
    <w:p w14:paraId="0AC4BEC5">
      <w:pPr>
        <w:pStyle w:val="3"/>
        <w:spacing w:line="299" w:lineRule="auto"/>
        <w:ind w:left="120" w:right="13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通</w:t>
      </w:r>
      <w:r>
        <w:rPr>
          <w:rFonts w:hint="eastAsia" w:ascii="仿宋_GB2312" w:hAnsi="仿宋_GB2312" w:eastAsia="仿宋_GB2312" w:cs="仿宋_GB2312"/>
          <w:b w:val="0"/>
          <w:bCs w:val="0"/>
          <w:spacing w:val="-3"/>
          <w:w w:val="100"/>
          <w:sz w:val="32"/>
          <w:szCs w:val="32"/>
        </w:rPr>
        <w:t>过</w:t>
      </w:r>
      <w:r>
        <w:rPr>
          <w:rFonts w:hint="eastAsia" w:ascii="仿宋_GB2312" w:hAnsi="仿宋_GB2312" w:eastAsia="仿宋_GB2312" w:cs="仿宋_GB2312"/>
          <w:b w:val="0"/>
          <w:bCs w:val="0"/>
          <w:spacing w:val="-1"/>
          <w:w w:val="100"/>
          <w:sz w:val="32"/>
          <w:szCs w:val="32"/>
        </w:rPr>
        <w:t>“双</w:t>
      </w:r>
      <w:r>
        <w:rPr>
          <w:rFonts w:hint="eastAsia" w:ascii="仿宋_GB2312" w:hAnsi="仿宋_GB2312" w:eastAsia="仿宋_GB2312" w:cs="仿宋_GB2312"/>
          <w:b w:val="0"/>
          <w:bCs w:val="0"/>
          <w:spacing w:val="-3"/>
          <w:w w:val="100"/>
          <w:sz w:val="32"/>
          <w:szCs w:val="32"/>
        </w:rPr>
        <w:t>随</w:t>
      </w:r>
      <w:r>
        <w:rPr>
          <w:rFonts w:hint="eastAsia" w:ascii="仿宋_GB2312" w:hAnsi="仿宋_GB2312" w:eastAsia="仿宋_GB2312" w:cs="仿宋_GB2312"/>
          <w:b w:val="0"/>
          <w:bCs w:val="0"/>
          <w:spacing w:val="-1"/>
          <w:w w:val="100"/>
          <w:sz w:val="32"/>
          <w:szCs w:val="32"/>
        </w:rPr>
        <w:t>机</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公</w:t>
      </w:r>
      <w:r>
        <w:rPr>
          <w:rFonts w:hint="eastAsia" w:ascii="仿宋_GB2312" w:hAnsi="仿宋_GB2312" w:eastAsia="仿宋_GB2312" w:cs="仿宋_GB2312"/>
          <w:b w:val="0"/>
          <w:bCs w:val="0"/>
          <w:spacing w:val="-1"/>
          <w:w w:val="100"/>
          <w:sz w:val="32"/>
          <w:szCs w:val="32"/>
        </w:rPr>
        <w:t>开”监管</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专</w:t>
      </w:r>
      <w:r>
        <w:rPr>
          <w:rFonts w:hint="eastAsia" w:ascii="仿宋_GB2312" w:hAnsi="仿宋_GB2312" w:eastAsia="仿宋_GB2312" w:cs="仿宋_GB2312"/>
          <w:b w:val="0"/>
          <w:bCs w:val="0"/>
          <w:spacing w:val="-3"/>
          <w:w w:val="100"/>
          <w:sz w:val="32"/>
          <w:szCs w:val="32"/>
        </w:rPr>
        <w:t>项</w:t>
      </w:r>
      <w:r>
        <w:rPr>
          <w:rFonts w:hint="eastAsia" w:ascii="仿宋_GB2312" w:hAnsi="仿宋_GB2312" w:eastAsia="仿宋_GB2312" w:cs="仿宋_GB2312"/>
          <w:b w:val="0"/>
          <w:bCs w:val="0"/>
          <w:spacing w:val="-1"/>
          <w:w w:val="100"/>
          <w:sz w:val="32"/>
          <w:szCs w:val="32"/>
        </w:rPr>
        <w:t>检查</w:t>
      </w:r>
      <w:r>
        <w:rPr>
          <w:rFonts w:hint="eastAsia" w:ascii="仿宋_GB2312" w:hAnsi="仿宋_GB2312" w:eastAsia="仿宋_GB2312" w:cs="仿宋_GB2312"/>
          <w:b w:val="0"/>
          <w:bCs w:val="0"/>
          <w:spacing w:val="-3"/>
          <w:w w:val="100"/>
          <w:sz w:val="32"/>
          <w:szCs w:val="32"/>
        </w:rPr>
        <w:t>等</w:t>
      </w:r>
      <w:r>
        <w:rPr>
          <w:rFonts w:hint="eastAsia" w:ascii="仿宋_GB2312" w:hAnsi="仿宋_GB2312" w:eastAsia="仿宋_GB2312" w:cs="仿宋_GB2312"/>
          <w:b w:val="0"/>
          <w:bCs w:val="0"/>
          <w:spacing w:val="-1"/>
          <w:w w:val="100"/>
          <w:sz w:val="32"/>
          <w:szCs w:val="32"/>
        </w:rPr>
        <w:t>方式</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实</w:t>
      </w:r>
      <w:r>
        <w:rPr>
          <w:rFonts w:hint="eastAsia" w:ascii="仿宋_GB2312" w:hAnsi="仿宋_GB2312" w:eastAsia="仿宋_GB2312" w:cs="仿宋_GB2312"/>
          <w:b w:val="0"/>
          <w:bCs w:val="0"/>
          <w:spacing w:val="-3"/>
          <w:w w:val="100"/>
          <w:sz w:val="32"/>
          <w:szCs w:val="32"/>
        </w:rPr>
        <w:t>施</w:t>
      </w:r>
      <w:r>
        <w:rPr>
          <w:rFonts w:hint="eastAsia" w:ascii="仿宋_GB2312" w:hAnsi="仿宋_GB2312" w:eastAsia="仿宋_GB2312" w:cs="仿宋_GB2312"/>
          <w:b w:val="0"/>
          <w:bCs w:val="0"/>
          <w:spacing w:val="-1"/>
          <w:w w:val="100"/>
          <w:sz w:val="32"/>
          <w:szCs w:val="32"/>
        </w:rPr>
        <w:t>严格</w:t>
      </w:r>
      <w:r>
        <w:rPr>
          <w:rFonts w:hint="eastAsia" w:ascii="仿宋_GB2312" w:hAnsi="仿宋_GB2312" w:eastAsia="仿宋_GB2312" w:cs="仿宋_GB2312"/>
          <w:b w:val="0"/>
          <w:bCs w:val="0"/>
          <w:spacing w:val="0"/>
          <w:w w:val="100"/>
          <w:sz w:val="32"/>
          <w:szCs w:val="32"/>
        </w:rPr>
        <w:t>监</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发</w:t>
      </w:r>
      <w:r>
        <w:rPr>
          <w:rFonts w:hint="eastAsia" w:ascii="仿宋_GB2312" w:hAnsi="仿宋_GB2312" w:eastAsia="仿宋_GB2312" w:cs="仿宋_GB2312"/>
          <w:b w:val="0"/>
          <w:bCs w:val="0"/>
          <w:spacing w:val="-3"/>
          <w:w w:val="100"/>
          <w:sz w:val="32"/>
          <w:szCs w:val="32"/>
        </w:rPr>
        <w:t>现</w:t>
      </w:r>
      <w:r>
        <w:rPr>
          <w:rFonts w:hint="eastAsia" w:ascii="仿宋_GB2312" w:hAnsi="仿宋_GB2312" w:eastAsia="仿宋_GB2312" w:cs="仿宋_GB2312"/>
          <w:b w:val="0"/>
          <w:bCs w:val="0"/>
          <w:spacing w:val="-1"/>
          <w:w w:val="100"/>
          <w:sz w:val="32"/>
          <w:szCs w:val="32"/>
        </w:rPr>
        <w:t>违法违</w:t>
      </w:r>
      <w:r>
        <w:rPr>
          <w:rFonts w:hint="eastAsia" w:ascii="仿宋_GB2312" w:hAnsi="仿宋_GB2312" w:eastAsia="仿宋_GB2312" w:cs="仿宋_GB2312"/>
          <w:b w:val="0"/>
          <w:bCs w:val="0"/>
          <w:spacing w:val="-3"/>
          <w:w w:val="100"/>
          <w:sz w:val="32"/>
          <w:szCs w:val="32"/>
        </w:rPr>
        <w:t>规</w:t>
      </w:r>
      <w:r>
        <w:rPr>
          <w:rFonts w:hint="eastAsia" w:ascii="仿宋_GB2312" w:hAnsi="仿宋_GB2312" w:eastAsia="仿宋_GB2312" w:cs="仿宋_GB2312"/>
          <w:b w:val="0"/>
          <w:bCs w:val="0"/>
          <w:spacing w:val="-1"/>
          <w:w w:val="100"/>
          <w:sz w:val="32"/>
          <w:szCs w:val="32"/>
        </w:rPr>
        <w:t>行为</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依法查</w:t>
      </w:r>
      <w:r>
        <w:rPr>
          <w:rFonts w:hint="eastAsia" w:ascii="仿宋_GB2312" w:hAnsi="仿宋_GB2312" w:eastAsia="仿宋_GB2312" w:cs="仿宋_GB2312"/>
          <w:b w:val="0"/>
          <w:bCs w:val="0"/>
          <w:spacing w:val="-3"/>
          <w:w w:val="100"/>
          <w:sz w:val="32"/>
          <w:szCs w:val="32"/>
        </w:rPr>
        <w:t>处</w:t>
      </w:r>
      <w:r>
        <w:rPr>
          <w:rFonts w:hint="eastAsia" w:ascii="仿宋_GB2312" w:hAnsi="仿宋_GB2312" w:eastAsia="仿宋_GB2312" w:cs="仿宋_GB2312"/>
          <w:b w:val="0"/>
          <w:bCs w:val="0"/>
          <w:spacing w:val="-1"/>
          <w:w w:val="100"/>
          <w:sz w:val="32"/>
          <w:szCs w:val="32"/>
        </w:rPr>
        <w:t>并公</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结果</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建</w:t>
      </w:r>
      <w:r>
        <w:rPr>
          <w:rFonts w:hint="eastAsia" w:ascii="仿宋_GB2312" w:hAnsi="仿宋_GB2312" w:eastAsia="仿宋_GB2312" w:cs="仿宋_GB2312"/>
          <w:b w:val="0"/>
          <w:bCs w:val="0"/>
          <w:spacing w:val="-3"/>
          <w:w w:val="100"/>
          <w:sz w:val="32"/>
          <w:szCs w:val="32"/>
        </w:rPr>
        <w:t>立</w:t>
      </w:r>
      <w:r>
        <w:rPr>
          <w:rFonts w:hint="eastAsia" w:ascii="仿宋_GB2312" w:hAnsi="仿宋_GB2312" w:eastAsia="仿宋_GB2312" w:cs="仿宋_GB2312"/>
          <w:b w:val="0"/>
          <w:bCs w:val="0"/>
          <w:spacing w:val="-1"/>
          <w:w w:val="100"/>
          <w:sz w:val="32"/>
          <w:szCs w:val="32"/>
        </w:rPr>
        <w:t>健全监</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0"/>
          <w:w w:val="100"/>
          <w:sz w:val="32"/>
          <w:szCs w:val="32"/>
        </w:rPr>
        <w:t>则</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强</w:t>
      </w:r>
      <w:r>
        <w:rPr>
          <w:rFonts w:hint="eastAsia" w:ascii="仿宋_GB2312" w:hAnsi="仿宋_GB2312" w:eastAsia="仿宋_GB2312" w:cs="仿宋_GB2312"/>
          <w:b w:val="0"/>
          <w:bCs w:val="0"/>
          <w:spacing w:val="-3"/>
          <w:w w:val="100"/>
          <w:sz w:val="32"/>
          <w:szCs w:val="32"/>
        </w:rPr>
        <w:t>化</w:t>
      </w:r>
      <w:r>
        <w:rPr>
          <w:rFonts w:hint="eastAsia" w:ascii="仿宋_GB2312" w:hAnsi="仿宋_GB2312" w:eastAsia="仿宋_GB2312" w:cs="仿宋_GB2312"/>
          <w:b w:val="0"/>
          <w:bCs w:val="0"/>
          <w:spacing w:val="-1"/>
          <w:w w:val="100"/>
          <w:sz w:val="32"/>
          <w:szCs w:val="32"/>
        </w:rPr>
        <w:t>市场</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体责</w:t>
      </w:r>
      <w:r>
        <w:rPr>
          <w:rFonts w:hint="eastAsia" w:ascii="仿宋_GB2312" w:hAnsi="仿宋_GB2312" w:eastAsia="仿宋_GB2312" w:cs="仿宋_GB2312"/>
          <w:b w:val="0"/>
          <w:bCs w:val="0"/>
          <w:spacing w:val="-3"/>
          <w:w w:val="100"/>
          <w:sz w:val="32"/>
          <w:szCs w:val="32"/>
        </w:rPr>
        <w:t>任</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加</w:t>
      </w:r>
      <w:r>
        <w:rPr>
          <w:rFonts w:hint="eastAsia" w:ascii="仿宋_GB2312" w:hAnsi="仿宋_GB2312" w:eastAsia="仿宋_GB2312" w:cs="仿宋_GB2312"/>
          <w:b w:val="0"/>
          <w:bCs w:val="0"/>
          <w:spacing w:val="-3"/>
          <w:w w:val="100"/>
          <w:sz w:val="32"/>
          <w:szCs w:val="32"/>
        </w:rPr>
        <w:t>强</w:t>
      </w:r>
      <w:r>
        <w:rPr>
          <w:rFonts w:hint="eastAsia" w:ascii="仿宋_GB2312" w:hAnsi="仿宋_GB2312" w:eastAsia="仿宋_GB2312" w:cs="仿宋_GB2312"/>
          <w:b w:val="0"/>
          <w:bCs w:val="0"/>
          <w:spacing w:val="-1"/>
          <w:w w:val="100"/>
          <w:sz w:val="32"/>
          <w:szCs w:val="32"/>
        </w:rPr>
        <w:t>对雷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灾害防</w:t>
      </w:r>
      <w:r>
        <w:rPr>
          <w:rFonts w:hint="eastAsia" w:ascii="仿宋_GB2312" w:hAnsi="仿宋_GB2312" w:eastAsia="仿宋_GB2312" w:cs="仿宋_GB2312"/>
          <w:b w:val="0"/>
          <w:bCs w:val="0"/>
          <w:spacing w:val="-3"/>
          <w:w w:val="100"/>
          <w:sz w:val="32"/>
          <w:szCs w:val="32"/>
        </w:rPr>
        <w:t>御</w:t>
      </w:r>
      <w:r>
        <w:rPr>
          <w:rFonts w:hint="eastAsia" w:ascii="仿宋_GB2312" w:hAnsi="仿宋_GB2312" w:eastAsia="仿宋_GB2312" w:cs="仿宋_GB2312"/>
          <w:b w:val="0"/>
          <w:bCs w:val="0"/>
          <w:spacing w:val="-1"/>
          <w:w w:val="100"/>
          <w:sz w:val="32"/>
          <w:szCs w:val="32"/>
        </w:rPr>
        <w:t>法律</w:t>
      </w:r>
      <w:r>
        <w:rPr>
          <w:rFonts w:hint="eastAsia" w:ascii="仿宋_GB2312" w:hAnsi="仿宋_GB2312" w:eastAsia="仿宋_GB2312" w:cs="仿宋_GB2312"/>
          <w:b w:val="0"/>
          <w:bCs w:val="0"/>
          <w:spacing w:val="-3"/>
          <w:w w:val="100"/>
          <w:sz w:val="32"/>
          <w:szCs w:val="32"/>
        </w:rPr>
        <w:t>法</w:t>
      </w:r>
      <w:r>
        <w:rPr>
          <w:rFonts w:hint="eastAsia" w:ascii="仿宋_GB2312" w:hAnsi="仿宋_GB2312" w:eastAsia="仿宋_GB2312" w:cs="仿宋_GB2312"/>
          <w:b w:val="0"/>
          <w:bCs w:val="0"/>
          <w:spacing w:val="-1"/>
          <w:w w:val="100"/>
          <w:sz w:val="32"/>
          <w:szCs w:val="32"/>
        </w:rPr>
        <w:t>规和</w:t>
      </w:r>
      <w:r>
        <w:rPr>
          <w:rFonts w:hint="eastAsia" w:ascii="仿宋_GB2312" w:hAnsi="仿宋_GB2312" w:eastAsia="仿宋_GB2312" w:cs="仿宋_GB2312"/>
          <w:b w:val="0"/>
          <w:bCs w:val="0"/>
          <w:spacing w:val="-3"/>
          <w:w w:val="100"/>
          <w:sz w:val="32"/>
          <w:szCs w:val="32"/>
        </w:rPr>
        <w:t>科</w:t>
      </w:r>
      <w:r>
        <w:rPr>
          <w:rFonts w:hint="eastAsia" w:ascii="仿宋_GB2312" w:hAnsi="仿宋_GB2312" w:eastAsia="仿宋_GB2312" w:cs="仿宋_GB2312"/>
          <w:b w:val="0"/>
          <w:bCs w:val="0"/>
          <w:spacing w:val="0"/>
          <w:w w:val="100"/>
          <w:sz w:val="32"/>
          <w:szCs w:val="32"/>
        </w:rPr>
        <w:t>普</w:t>
      </w:r>
      <w:r>
        <w:rPr>
          <w:rFonts w:hint="eastAsia" w:ascii="仿宋_GB2312" w:hAnsi="仿宋_GB2312" w:eastAsia="仿宋_GB2312" w:cs="仿宋_GB2312"/>
          <w:b w:val="0"/>
          <w:bCs w:val="0"/>
          <w:spacing w:val="-1"/>
          <w:w w:val="100"/>
          <w:sz w:val="32"/>
          <w:szCs w:val="32"/>
        </w:rPr>
        <w:t>宣</w:t>
      </w:r>
      <w:r>
        <w:rPr>
          <w:rFonts w:hint="eastAsia" w:ascii="仿宋_GB2312" w:hAnsi="仿宋_GB2312" w:eastAsia="仿宋_GB2312" w:cs="仿宋_GB2312"/>
          <w:b w:val="0"/>
          <w:bCs w:val="0"/>
          <w:spacing w:val="-3"/>
          <w:w w:val="100"/>
          <w:sz w:val="32"/>
          <w:szCs w:val="32"/>
        </w:rPr>
        <w:t>传</w:t>
      </w:r>
      <w:r>
        <w:rPr>
          <w:rFonts w:hint="eastAsia" w:ascii="仿宋_GB2312" w:hAnsi="仿宋_GB2312" w:eastAsia="仿宋_GB2312" w:cs="仿宋_GB2312"/>
          <w:b w:val="0"/>
          <w:bCs w:val="0"/>
          <w:spacing w:val="-1"/>
          <w:w w:val="100"/>
          <w:sz w:val="32"/>
          <w:szCs w:val="32"/>
        </w:rPr>
        <w:t>，提</w:t>
      </w:r>
      <w:r>
        <w:rPr>
          <w:rFonts w:hint="eastAsia" w:ascii="仿宋_GB2312" w:hAnsi="仿宋_GB2312" w:eastAsia="仿宋_GB2312" w:cs="仿宋_GB2312"/>
          <w:b w:val="0"/>
          <w:bCs w:val="0"/>
          <w:spacing w:val="-3"/>
          <w:w w:val="100"/>
          <w:sz w:val="32"/>
          <w:szCs w:val="32"/>
        </w:rPr>
        <w:t>高</w:t>
      </w:r>
      <w:r>
        <w:rPr>
          <w:rFonts w:hint="eastAsia" w:ascii="仿宋_GB2312" w:hAnsi="仿宋_GB2312" w:eastAsia="仿宋_GB2312" w:cs="仿宋_GB2312"/>
          <w:b w:val="0"/>
          <w:bCs w:val="0"/>
          <w:spacing w:val="-1"/>
          <w:w w:val="100"/>
          <w:sz w:val="32"/>
          <w:szCs w:val="32"/>
        </w:rPr>
        <w:t>安全</w:t>
      </w:r>
      <w:r>
        <w:rPr>
          <w:rFonts w:hint="eastAsia" w:ascii="仿宋_GB2312" w:hAnsi="仿宋_GB2312" w:eastAsia="仿宋_GB2312" w:cs="仿宋_GB2312"/>
          <w:b w:val="0"/>
          <w:bCs w:val="0"/>
          <w:spacing w:val="-3"/>
          <w:w w:val="100"/>
          <w:sz w:val="32"/>
          <w:szCs w:val="32"/>
        </w:rPr>
        <w:t>意</w:t>
      </w:r>
      <w:r>
        <w:rPr>
          <w:rFonts w:hint="eastAsia" w:ascii="仿宋_GB2312" w:hAnsi="仿宋_GB2312" w:eastAsia="仿宋_GB2312" w:cs="仿宋_GB2312"/>
          <w:b w:val="0"/>
          <w:bCs w:val="0"/>
          <w:spacing w:val="-1"/>
          <w:w w:val="100"/>
          <w:sz w:val="32"/>
          <w:szCs w:val="32"/>
        </w:rPr>
        <w:t>识。</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依</w:t>
      </w:r>
      <w:r>
        <w:rPr>
          <w:rFonts w:hint="eastAsia" w:ascii="仿宋_GB2312" w:hAnsi="仿宋_GB2312" w:eastAsia="仿宋_GB2312" w:cs="仿宋_GB2312"/>
          <w:b w:val="0"/>
          <w:bCs w:val="0"/>
          <w:spacing w:val="-3"/>
          <w:w w:val="100"/>
          <w:sz w:val="32"/>
          <w:szCs w:val="32"/>
        </w:rPr>
        <w:t>法</w:t>
      </w:r>
      <w:r>
        <w:rPr>
          <w:rFonts w:hint="eastAsia" w:ascii="仿宋_GB2312" w:hAnsi="仿宋_GB2312" w:eastAsia="仿宋_GB2312" w:cs="仿宋_GB2312"/>
          <w:b w:val="0"/>
          <w:bCs w:val="0"/>
          <w:spacing w:val="-1"/>
          <w:w w:val="100"/>
          <w:sz w:val="32"/>
          <w:szCs w:val="32"/>
        </w:rPr>
        <w:t>及时</w:t>
      </w:r>
      <w:r>
        <w:rPr>
          <w:rFonts w:hint="eastAsia" w:ascii="仿宋_GB2312" w:hAnsi="仿宋_GB2312" w:eastAsia="仿宋_GB2312" w:cs="仿宋_GB2312"/>
          <w:b w:val="0"/>
          <w:bCs w:val="0"/>
          <w:spacing w:val="-3"/>
          <w:w w:val="100"/>
          <w:sz w:val="32"/>
          <w:szCs w:val="32"/>
        </w:rPr>
        <w:t>处</w:t>
      </w:r>
      <w:r>
        <w:rPr>
          <w:rFonts w:hint="eastAsia" w:ascii="仿宋_GB2312" w:hAnsi="仿宋_GB2312" w:eastAsia="仿宋_GB2312" w:cs="仿宋_GB2312"/>
          <w:b w:val="0"/>
          <w:bCs w:val="0"/>
          <w:spacing w:val="-1"/>
          <w:w w:val="100"/>
          <w:sz w:val="32"/>
          <w:szCs w:val="32"/>
        </w:rPr>
        <w:t>理投</w:t>
      </w:r>
      <w:r>
        <w:rPr>
          <w:rFonts w:hint="eastAsia" w:ascii="仿宋_GB2312" w:hAnsi="仿宋_GB2312" w:eastAsia="仿宋_GB2312" w:cs="仿宋_GB2312"/>
          <w:b w:val="0"/>
          <w:bCs w:val="0"/>
          <w:spacing w:val="-3"/>
          <w:w w:val="100"/>
          <w:sz w:val="32"/>
          <w:szCs w:val="32"/>
        </w:rPr>
        <w:t>诉</w:t>
      </w:r>
      <w:r>
        <w:rPr>
          <w:rFonts w:hint="eastAsia" w:ascii="仿宋_GB2312" w:hAnsi="仿宋_GB2312" w:eastAsia="仿宋_GB2312" w:cs="仿宋_GB2312"/>
          <w:b w:val="0"/>
          <w:bCs w:val="0"/>
          <w:spacing w:val="-1"/>
          <w:w w:val="100"/>
          <w:sz w:val="32"/>
          <w:szCs w:val="32"/>
        </w:rPr>
        <w:t>举报</w:t>
      </w:r>
      <w:r>
        <w:rPr>
          <w:rFonts w:hint="eastAsia" w:ascii="仿宋_GB2312" w:hAnsi="仿宋_GB2312" w:eastAsia="仿宋_GB2312" w:cs="仿宋_GB2312"/>
          <w:b w:val="0"/>
          <w:bCs w:val="0"/>
          <w:spacing w:val="0"/>
          <w:w w:val="100"/>
          <w:sz w:val="32"/>
          <w:szCs w:val="32"/>
        </w:rPr>
        <w:t>。</w:t>
      </w:r>
    </w:p>
    <w:p w14:paraId="1C529BFA">
      <w:pPr>
        <w:pStyle w:val="3"/>
        <w:spacing w:line="460" w:lineRule="exact"/>
        <w:ind w:left="120" w:right="0"/>
        <w:jc w:val="left"/>
        <w:rPr>
          <w:rFonts w:hint="eastAsia" w:ascii="黑体" w:hAnsi="黑体" w:eastAsia="黑体" w:cs="黑体"/>
          <w:sz w:val="32"/>
          <w:szCs w:val="32"/>
        </w:rPr>
      </w:pPr>
      <w:bookmarkStart w:id="30" w:name="五、申请材料"/>
      <w:bookmarkEnd w:id="30"/>
      <w:r>
        <w:rPr>
          <w:rFonts w:hint="eastAsia" w:ascii="黑体" w:hAnsi="黑体" w:eastAsia="黑体" w:cs="黑体"/>
          <w:b w:val="0"/>
          <w:bCs w:val="0"/>
          <w:spacing w:val="-1"/>
          <w:w w:val="100"/>
          <w:sz w:val="32"/>
          <w:szCs w:val="32"/>
        </w:rPr>
        <w:t>五</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申请</w:t>
      </w:r>
      <w:r>
        <w:rPr>
          <w:rFonts w:hint="eastAsia" w:ascii="黑体" w:hAnsi="黑体" w:eastAsia="黑体" w:cs="黑体"/>
          <w:b w:val="0"/>
          <w:bCs w:val="0"/>
          <w:spacing w:val="-3"/>
          <w:w w:val="100"/>
          <w:sz w:val="32"/>
          <w:szCs w:val="32"/>
        </w:rPr>
        <w:t>材</w:t>
      </w:r>
      <w:r>
        <w:rPr>
          <w:rFonts w:hint="eastAsia" w:ascii="黑体" w:hAnsi="黑体" w:eastAsia="黑体" w:cs="黑体"/>
          <w:b w:val="0"/>
          <w:bCs w:val="0"/>
          <w:spacing w:val="0"/>
          <w:w w:val="100"/>
          <w:sz w:val="32"/>
          <w:szCs w:val="32"/>
        </w:rPr>
        <w:t>料</w:t>
      </w:r>
    </w:p>
    <w:p w14:paraId="12C7463E">
      <w:pPr>
        <w:spacing w:before="58"/>
        <w:ind w:left="679" w:right="0" w:firstLine="0"/>
        <w:jc w:val="left"/>
        <w:rPr>
          <w:rFonts w:hint="eastAsia" w:ascii="仿宋_GB2312" w:hAnsi="仿宋_GB2312" w:eastAsia="仿宋_GB2312" w:cs="仿宋_GB2312"/>
          <w:sz w:val="32"/>
          <w:szCs w:val="32"/>
        </w:rPr>
      </w:pPr>
      <w:bookmarkStart w:id="31" w:name="1.申请材料名称"/>
      <w:bookmarkEnd w:id="31"/>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申请材料</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0"/>
          <w:w w:val="100"/>
          <w:sz w:val="32"/>
          <w:szCs w:val="32"/>
        </w:rPr>
        <w:t>称</w:t>
      </w:r>
    </w:p>
    <w:p w14:paraId="0DA1BB89">
      <w:pPr>
        <w:pStyle w:val="3"/>
        <w:ind w:right="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表</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0"/>
          <w:w w:val="100"/>
          <w:sz w:val="32"/>
          <w:szCs w:val="32"/>
          <w:lang w:eastAsia="zh-CN"/>
        </w:rPr>
        <w:t>；</w:t>
      </w:r>
    </w:p>
    <w:p w14:paraId="257C6B41">
      <w:pPr>
        <w:pStyle w:val="3"/>
        <w:numPr>
          <w:ilvl w:val="0"/>
          <w:numId w:val="1"/>
        </w:numPr>
        <w:spacing w:line="414" w:lineRule="exact"/>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工图</w:t>
      </w:r>
      <w:r>
        <w:rPr>
          <w:rFonts w:hint="eastAsia" w:ascii="仿宋_GB2312" w:hAnsi="仿宋_GB2312" w:eastAsia="仿宋_GB2312" w:cs="仿宋_GB2312"/>
          <w:b w:val="0"/>
          <w:bCs w:val="0"/>
          <w:spacing w:val="-3"/>
          <w:w w:val="100"/>
          <w:sz w:val="32"/>
          <w:szCs w:val="32"/>
        </w:rPr>
        <w:t>纸</w:t>
      </w:r>
      <w:r>
        <w:rPr>
          <w:rFonts w:hint="eastAsia" w:ascii="仿宋_GB2312" w:hAnsi="仿宋_GB2312" w:eastAsia="仿宋_GB2312" w:cs="仿宋_GB2312"/>
          <w:b w:val="0"/>
          <w:bCs w:val="0"/>
          <w:spacing w:val="-1"/>
          <w:w w:val="100"/>
          <w:sz w:val="32"/>
          <w:szCs w:val="32"/>
        </w:rPr>
        <w:t>等技</w:t>
      </w:r>
      <w:r>
        <w:rPr>
          <w:rFonts w:hint="eastAsia" w:ascii="仿宋_GB2312" w:hAnsi="仿宋_GB2312" w:eastAsia="仿宋_GB2312" w:cs="仿宋_GB2312"/>
          <w:b w:val="0"/>
          <w:bCs w:val="0"/>
          <w:spacing w:val="-3"/>
          <w:w w:val="100"/>
          <w:sz w:val="32"/>
          <w:szCs w:val="32"/>
        </w:rPr>
        <w:t>术</w:t>
      </w:r>
      <w:r>
        <w:rPr>
          <w:rFonts w:hint="eastAsia" w:ascii="仿宋_GB2312" w:hAnsi="仿宋_GB2312" w:eastAsia="仿宋_GB2312" w:cs="仿宋_GB2312"/>
          <w:b w:val="0"/>
          <w:bCs w:val="0"/>
          <w:spacing w:val="-1"/>
          <w:w w:val="100"/>
          <w:sz w:val="32"/>
          <w:szCs w:val="32"/>
        </w:rPr>
        <w:t>资</w:t>
      </w:r>
      <w:r>
        <w:rPr>
          <w:rFonts w:hint="eastAsia" w:ascii="仿宋_GB2312" w:hAnsi="仿宋_GB2312" w:eastAsia="仿宋_GB2312" w:cs="仿宋_GB2312"/>
          <w:b w:val="0"/>
          <w:bCs w:val="0"/>
          <w:spacing w:val="0"/>
          <w:w w:val="100"/>
          <w:sz w:val="32"/>
          <w:szCs w:val="32"/>
        </w:rPr>
        <w:t>料</w:t>
      </w:r>
      <w:r>
        <w:rPr>
          <w:rFonts w:hint="eastAsia" w:ascii="仿宋_GB2312" w:hAnsi="仿宋_GB2312" w:eastAsia="仿宋_GB2312" w:cs="仿宋_GB2312"/>
          <w:b w:val="0"/>
          <w:bCs w:val="0"/>
          <w:spacing w:val="0"/>
          <w:w w:val="100"/>
          <w:sz w:val="32"/>
          <w:szCs w:val="32"/>
          <w:lang w:eastAsia="zh-CN"/>
        </w:rPr>
        <w:t>；</w:t>
      </w:r>
    </w:p>
    <w:p w14:paraId="2E425E8C">
      <w:pPr>
        <w:pStyle w:val="3"/>
        <w:numPr>
          <w:ilvl w:val="0"/>
          <w:numId w:val="1"/>
        </w:numPr>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雷产</w:t>
      </w:r>
      <w:r>
        <w:rPr>
          <w:rFonts w:hint="eastAsia" w:ascii="仿宋_GB2312" w:hAnsi="仿宋_GB2312" w:eastAsia="仿宋_GB2312" w:cs="仿宋_GB2312"/>
          <w:b w:val="0"/>
          <w:bCs w:val="0"/>
          <w:spacing w:val="-3"/>
          <w:w w:val="100"/>
          <w:sz w:val="32"/>
          <w:szCs w:val="32"/>
        </w:rPr>
        <w:t>品</w:t>
      </w:r>
      <w:r>
        <w:rPr>
          <w:rFonts w:hint="eastAsia" w:ascii="仿宋_GB2312" w:hAnsi="仿宋_GB2312" w:eastAsia="仿宋_GB2312" w:cs="仿宋_GB2312"/>
          <w:b w:val="0"/>
          <w:bCs w:val="0"/>
          <w:spacing w:val="-1"/>
          <w:w w:val="100"/>
          <w:sz w:val="32"/>
          <w:szCs w:val="32"/>
        </w:rPr>
        <w:t>出厂</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格证</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安装</w:t>
      </w:r>
      <w:r>
        <w:rPr>
          <w:rFonts w:hint="eastAsia" w:ascii="仿宋_GB2312" w:hAnsi="仿宋_GB2312" w:eastAsia="仿宋_GB2312" w:cs="仿宋_GB2312"/>
          <w:b w:val="0"/>
          <w:bCs w:val="0"/>
          <w:spacing w:val="-3"/>
          <w:w w:val="100"/>
          <w:sz w:val="32"/>
          <w:szCs w:val="32"/>
        </w:rPr>
        <w:t>记</w:t>
      </w:r>
      <w:r>
        <w:rPr>
          <w:rFonts w:hint="eastAsia" w:ascii="仿宋_GB2312" w:hAnsi="仿宋_GB2312" w:eastAsia="仿宋_GB2312" w:cs="仿宋_GB2312"/>
          <w:b w:val="0"/>
          <w:bCs w:val="0"/>
          <w:spacing w:val="0"/>
          <w:w w:val="100"/>
          <w:sz w:val="32"/>
          <w:szCs w:val="32"/>
        </w:rPr>
        <w:t>录</w:t>
      </w:r>
      <w:r>
        <w:rPr>
          <w:rFonts w:hint="eastAsia" w:ascii="仿宋_GB2312" w:hAnsi="仿宋_GB2312" w:eastAsia="仿宋_GB2312" w:cs="仿宋_GB2312"/>
          <w:b w:val="0"/>
          <w:bCs w:val="0"/>
          <w:spacing w:val="0"/>
          <w:w w:val="100"/>
          <w:sz w:val="32"/>
          <w:szCs w:val="32"/>
          <w:lang w:eastAsia="zh-CN"/>
        </w:rPr>
        <w:t>。</w:t>
      </w:r>
    </w:p>
    <w:p w14:paraId="2D923F75">
      <w:pPr>
        <w:pStyle w:val="3"/>
        <w:spacing w:before="70"/>
        <w:ind w:right="0"/>
        <w:jc w:val="left"/>
        <w:rPr>
          <w:rFonts w:hint="eastAsia" w:ascii="仿宋_GB2312" w:hAnsi="仿宋_GB2312" w:eastAsia="仿宋_GB2312" w:cs="仿宋_GB2312"/>
          <w:sz w:val="32"/>
          <w:szCs w:val="32"/>
        </w:rPr>
      </w:pPr>
      <w:bookmarkStart w:id="32" w:name="2.规定申请材料的依据"/>
      <w:bookmarkEnd w:id="3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规定申请</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料的依</w:t>
      </w:r>
      <w:r>
        <w:rPr>
          <w:rFonts w:hint="eastAsia" w:ascii="仿宋_GB2312" w:hAnsi="仿宋_GB2312" w:eastAsia="仿宋_GB2312" w:cs="仿宋_GB2312"/>
          <w:b w:val="0"/>
          <w:bCs w:val="0"/>
          <w:spacing w:val="0"/>
          <w:w w:val="100"/>
          <w:sz w:val="32"/>
          <w:szCs w:val="32"/>
        </w:rPr>
        <w:t>据</w:t>
      </w:r>
    </w:p>
    <w:p w14:paraId="7AEC7E67">
      <w:pPr>
        <w:pStyle w:val="3"/>
        <w:spacing w:line="299" w:lineRule="auto"/>
        <w:ind w:left="120" w:right="11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二</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w:t>
      </w:r>
      <w:r>
        <w:rPr>
          <w:rFonts w:hint="eastAsia" w:ascii="仿宋_GB2312" w:hAnsi="仿宋_GB2312" w:eastAsia="仿宋_GB2312" w:cs="仿宋_GB2312"/>
          <w:b w:val="0"/>
          <w:bCs w:val="0"/>
          <w:spacing w:val="4"/>
          <w:w w:val="100"/>
          <w:sz w:val="32"/>
          <w:szCs w:val="32"/>
        </w:rPr>
        <w:t>实</w:t>
      </w:r>
      <w:r>
        <w:rPr>
          <w:rFonts w:hint="eastAsia" w:ascii="仿宋_GB2312" w:hAnsi="仿宋_GB2312" w:eastAsia="仿宋_GB2312" w:cs="仿宋_GB2312"/>
          <w:b w:val="0"/>
          <w:bCs w:val="0"/>
          <w:spacing w:val="7"/>
          <w:w w:val="100"/>
          <w:sz w:val="32"/>
          <w:szCs w:val="32"/>
        </w:rPr>
        <w:t>行</w:t>
      </w:r>
      <w:r>
        <w:rPr>
          <w:rFonts w:hint="eastAsia" w:ascii="仿宋_GB2312" w:hAnsi="仿宋_GB2312" w:eastAsia="仿宋_GB2312" w:cs="仿宋_GB2312"/>
          <w:b w:val="0"/>
          <w:bCs w:val="0"/>
          <w:spacing w:val="4"/>
          <w:w w:val="100"/>
          <w:sz w:val="32"/>
          <w:szCs w:val="32"/>
        </w:rPr>
        <w:t>竣工</w:t>
      </w:r>
      <w:r>
        <w:rPr>
          <w:rFonts w:hint="eastAsia" w:ascii="仿宋_GB2312" w:hAnsi="仿宋_GB2312" w:eastAsia="仿宋_GB2312" w:cs="仿宋_GB2312"/>
          <w:b w:val="0"/>
          <w:bCs w:val="0"/>
          <w:spacing w:val="7"/>
          <w:w w:val="100"/>
          <w:sz w:val="32"/>
          <w:szCs w:val="32"/>
        </w:rPr>
        <w:t>验</w:t>
      </w:r>
      <w:r>
        <w:rPr>
          <w:rFonts w:hint="eastAsia" w:ascii="仿宋_GB2312" w:hAnsi="仿宋_GB2312" w:eastAsia="仿宋_GB2312" w:cs="仿宋_GB2312"/>
          <w:b w:val="0"/>
          <w:bCs w:val="0"/>
          <w:spacing w:val="4"/>
          <w:w w:val="100"/>
          <w:sz w:val="32"/>
          <w:szCs w:val="32"/>
        </w:rPr>
        <w:t>收</w:t>
      </w:r>
      <w:r>
        <w:rPr>
          <w:rFonts w:hint="eastAsia" w:ascii="仿宋_GB2312" w:hAnsi="仿宋_GB2312" w:eastAsia="仿宋_GB2312" w:cs="仿宋_GB2312"/>
          <w:b w:val="0"/>
          <w:bCs w:val="0"/>
          <w:spacing w:val="7"/>
          <w:w w:val="100"/>
          <w:sz w:val="32"/>
          <w:szCs w:val="32"/>
        </w:rPr>
        <w:t>制</w:t>
      </w:r>
      <w:r>
        <w:rPr>
          <w:rFonts w:hint="eastAsia" w:ascii="仿宋_GB2312" w:hAnsi="仿宋_GB2312" w:eastAsia="仿宋_GB2312" w:cs="仿宋_GB2312"/>
          <w:b w:val="0"/>
          <w:bCs w:val="0"/>
          <w:spacing w:val="4"/>
          <w:w w:val="100"/>
          <w:sz w:val="32"/>
          <w:szCs w:val="32"/>
        </w:rPr>
        <w:t>度</w:t>
      </w:r>
      <w:r>
        <w:rPr>
          <w:rFonts w:hint="eastAsia" w:ascii="仿宋_GB2312" w:hAnsi="仿宋_GB2312" w:eastAsia="仿宋_GB2312" w:cs="仿宋_GB2312"/>
          <w:b w:val="0"/>
          <w:bCs w:val="0"/>
          <w:spacing w:val="7"/>
          <w:w w:val="100"/>
          <w:sz w:val="32"/>
          <w:szCs w:val="32"/>
        </w:rPr>
        <w:t>。</w:t>
      </w:r>
      <w:r>
        <w:rPr>
          <w:rFonts w:hint="eastAsia" w:ascii="仿宋_GB2312" w:hAnsi="仿宋_GB2312" w:eastAsia="仿宋_GB2312" w:cs="仿宋_GB2312"/>
          <w:b w:val="0"/>
          <w:bCs w:val="0"/>
          <w:spacing w:val="4"/>
          <w:w w:val="100"/>
          <w:sz w:val="32"/>
          <w:szCs w:val="32"/>
        </w:rPr>
        <w:t>建</w:t>
      </w:r>
      <w:r>
        <w:rPr>
          <w:rFonts w:hint="eastAsia" w:ascii="仿宋_GB2312" w:hAnsi="仿宋_GB2312" w:eastAsia="仿宋_GB2312" w:cs="仿宋_GB2312"/>
          <w:b w:val="0"/>
          <w:bCs w:val="0"/>
          <w:spacing w:val="7"/>
          <w:w w:val="100"/>
          <w:sz w:val="32"/>
          <w:szCs w:val="32"/>
        </w:rPr>
        <w:t>设</w:t>
      </w:r>
      <w:r>
        <w:rPr>
          <w:rFonts w:hint="eastAsia" w:ascii="仿宋_GB2312" w:hAnsi="仿宋_GB2312" w:eastAsia="仿宋_GB2312" w:cs="仿宋_GB2312"/>
          <w:b w:val="0"/>
          <w:bCs w:val="0"/>
          <w:spacing w:val="4"/>
          <w:w w:val="100"/>
          <w:sz w:val="32"/>
          <w:szCs w:val="32"/>
        </w:rPr>
        <w:t>单位</w:t>
      </w:r>
      <w:r>
        <w:rPr>
          <w:rFonts w:hint="eastAsia" w:ascii="仿宋_GB2312" w:hAnsi="仿宋_GB2312" w:eastAsia="仿宋_GB2312" w:cs="仿宋_GB2312"/>
          <w:b w:val="0"/>
          <w:bCs w:val="0"/>
          <w:spacing w:val="7"/>
          <w:w w:val="100"/>
          <w:sz w:val="32"/>
          <w:szCs w:val="32"/>
        </w:rPr>
        <w:t>应</w:t>
      </w:r>
      <w:r>
        <w:rPr>
          <w:rFonts w:hint="eastAsia" w:ascii="仿宋_GB2312" w:hAnsi="仿宋_GB2312" w:eastAsia="仿宋_GB2312" w:cs="仿宋_GB2312"/>
          <w:b w:val="0"/>
          <w:bCs w:val="0"/>
          <w:spacing w:val="4"/>
          <w:w w:val="100"/>
          <w:sz w:val="32"/>
          <w:szCs w:val="32"/>
        </w:rPr>
        <w:t>当</w:t>
      </w:r>
      <w:r>
        <w:rPr>
          <w:rFonts w:hint="eastAsia" w:ascii="仿宋_GB2312" w:hAnsi="仿宋_GB2312" w:eastAsia="仿宋_GB2312" w:cs="仿宋_GB2312"/>
          <w:b w:val="0"/>
          <w:bCs w:val="0"/>
          <w:spacing w:val="7"/>
          <w:w w:val="100"/>
          <w:sz w:val="32"/>
          <w:szCs w:val="32"/>
        </w:rPr>
        <w:t>向</w:t>
      </w:r>
      <w:r>
        <w:rPr>
          <w:rFonts w:hint="eastAsia" w:ascii="仿宋_GB2312" w:hAnsi="仿宋_GB2312" w:eastAsia="仿宋_GB2312" w:cs="仿宋_GB2312"/>
          <w:b w:val="0"/>
          <w:bCs w:val="0"/>
          <w:spacing w:val="4"/>
          <w:w w:val="100"/>
          <w:sz w:val="32"/>
          <w:szCs w:val="32"/>
        </w:rPr>
        <w:t>气</w:t>
      </w:r>
      <w:r>
        <w:rPr>
          <w:rFonts w:hint="eastAsia" w:ascii="仿宋_GB2312" w:hAnsi="仿宋_GB2312" w:eastAsia="仿宋_GB2312" w:cs="仿宋_GB2312"/>
          <w:b w:val="0"/>
          <w:bCs w:val="0"/>
          <w:spacing w:val="7"/>
          <w:w w:val="100"/>
          <w:sz w:val="32"/>
          <w:szCs w:val="32"/>
        </w:rPr>
        <w:t>象</w:t>
      </w:r>
      <w:r>
        <w:rPr>
          <w:rFonts w:hint="eastAsia" w:ascii="仿宋_GB2312" w:hAnsi="仿宋_GB2312" w:eastAsia="仿宋_GB2312" w:cs="仿宋_GB2312"/>
          <w:b w:val="0"/>
          <w:bCs w:val="0"/>
          <w:spacing w:val="4"/>
          <w:w w:val="100"/>
          <w:sz w:val="32"/>
          <w:szCs w:val="32"/>
        </w:rPr>
        <w:t>主管</w:t>
      </w:r>
      <w:r>
        <w:rPr>
          <w:rFonts w:hint="eastAsia" w:ascii="仿宋_GB2312" w:hAnsi="仿宋_GB2312" w:eastAsia="仿宋_GB2312" w:cs="仿宋_GB2312"/>
          <w:b w:val="0"/>
          <w:bCs w:val="0"/>
          <w:spacing w:val="7"/>
          <w:w w:val="100"/>
          <w:sz w:val="32"/>
          <w:szCs w:val="32"/>
        </w:rPr>
        <w:t>机</w:t>
      </w:r>
      <w:r>
        <w:rPr>
          <w:rFonts w:hint="eastAsia" w:ascii="仿宋_GB2312" w:hAnsi="仿宋_GB2312" w:eastAsia="仿宋_GB2312" w:cs="仿宋_GB2312"/>
          <w:b w:val="0"/>
          <w:bCs w:val="0"/>
          <w:spacing w:val="4"/>
          <w:w w:val="100"/>
          <w:sz w:val="32"/>
          <w:szCs w:val="32"/>
        </w:rPr>
        <w:t>构</w:t>
      </w:r>
      <w:r>
        <w:rPr>
          <w:rFonts w:hint="eastAsia" w:ascii="仿宋_GB2312" w:hAnsi="仿宋_GB2312" w:eastAsia="仿宋_GB2312" w:cs="仿宋_GB2312"/>
          <w:b w:val="0"/>
          <w:bCs w:val="0"/>
          <w:spacing w:val="7"/>
          <w:w w:val="100"/>
          <w:sz w:val="32"/>
          <w:szCs w:val="32"/>
        </w:rPr>
        <w:t>提</w:t>
      </w:r>
      <w:r>
        <w:rPr>
          <w:rFonts w:hint="eastAsia" w:ascii="仿宋_GB2312" w:hAnsi="仿宋_GB2312" w:eastAsia="仿宋_GB2312" w:cs="仿宋_GB2312"/>
          <w:b w:val="0"/>
          <w:bCs w:val="0"/>
          <w:spacing w:val="4"/>
          <w:w w:val="100"/>
          <w:sz w:val="32"/>
          <w:szCs w:val="32"/>
        </w:rPr>
        <w:t>出</w:t>
      </w:r>
      <w:r>
        <w:rPr>
          <w:rFonts w:hint="eastAsia" w:ascii="仿宋_GB2312" w:hAnsi="仿宋_GB2312" w:eastAsia="仿宋_GB2312" w:cs="仿宋_GB2312"/>
          <w:b w:val="0"/>
          <w:bCs w:val="0"/>
          <w:spacing w:val="0"/>
          <w:w w:val="100"/>
          <w:sz w:val="32"/>
          <w:szCs w:val="32"/>
        </w:rPr>
        <w:t>申</w:t>
      </w:r>
      <w:r>
        <w:rPr>
          <w:rFonts w:hint="eastAsia" w:ascii="仿宋_GB2312" w:hAnsi="仿宋_GB2312" w:eastAsia="仿宋_GB2312" w:cs="仿宋_GB2312"/>
          <w:b w:val="0"/>
          <w:bCs w:val="0"/>
          <w:spacing w:val="-1"/>
          <w:w w:val="100"/>
          <w:sz w:val="32"/>
          <w:szCs w:val="32"/>
        </w:rPr>
        <w:t>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并提</w:t>
      </w:r>
      <w:r>
        <w:rPr>
          <w:rFonts w:hint="eastAsia" w:ascii="仿宋_GB2312" w:hAnsi="仿宋_GB2312" w:eastAsia="仿宋_GB2312" w:cs="仿宋_GB2312"/>
          <w:b w:val="0"/>
          <w:bCs w:val="0"/>
          <w:spacing w:val="-3"/>
          <w:w w:val="100"/>
          <w:sz w:val="32"/>
          <w:szCs w:val="32"/>
        </w:rPr>
        <w:t>交</w:t>
      </w:r>
      <w:r>
        <w:rPr>
          <w:rFonts w:hint="eastAsia" w:ascii="仿宋_GB2312" w:hAnsi="仿宋_GB2312" w:eastAsia="仿宋_GB2312" w:cs="仿宋_GB2312"/>
          <w:b w:val="0"/>
          <w:bCs w:val="0"/>
          <w:spacing w:val="-1"/>
          <w:w w:val="100"/>
          <w:sz w:val="32"/>
          <w:szCs w:val="32"/>
        </w:rPr>
        <w:t>以下</w:t>
      </w:r>
      <w:r>
        <w:rPr>
          <w:rFonts w:hint="eastAsia" w:ascii="仿宋_GB2312" w:hAnsi="仿宋_GB2312" w:eastAsia="仿宋_GB2312" w:cs="仿宋_GB2312"/>
          <w:b w:val="0"/>
          <w:bCs w:val="0"/>
          <w:spacing w:val="-3"/>
          <w:w w:val="100"/>
          <w:sz w:val="32"/>
          <w:szCs w:val="32"/>
        </w:rPr>
        <w:t>材</w:t>
      </w:r>
      <w:r>
        <w:rPr>
          <w:rFonts w:hint="eastAsia" w:ascii="仿宋_GB2312" w:hAnsi="仿宋_GB2312" w:eastAsia="仿宋_GB2312" w:cs="仿宋_GB2312"/>
          <w:b w:val="0"/>
          <w:bCs w:val="0"/>
          <w:spacing w:val="-1"/>
          <w:w w:val="100"/>
          <w:sz w:val="32"/>
          <w:szCs w:val="32"/>
        </w:rPr>
        <w:t>料</w:t>
      </w:r>
      <w:r>
        <w:rPr>
          <w:rFonts w:hint="eastAsia" w:ascii="仿宋_GB2312" w:hAnsi="仿宋_GB2312" w:eastAsia="仿宋_GB2312" w:cs="仿宋_GB2312"/>
          <w:b w:val="0"/>
          <w:bCs w:val="0"/>
          <w:spacing w:val="0"/>
          <w:w w:val="100"/>
          <w:sz w:val="32"/>
          <w:szCs w:val="32"/>
        </w:rPr>
        <w:t>：</w:t>
      </w:r>
    </w:p>
    <w:p w14:paraId="5DC9DCA9">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一</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申请</w:t>
      </w:r>
      <w:r>
        <w:rPr>
          <w:rFonts w:hint="eastAsia" w:ascii="仿宋_GB2312" w:hAnsi="仿宋_GB2312" w:eastAsia="仿宋_GB2312" w:cs="仿宋_GB2312"/>
          <w:b w:val="0"/>
          <w:bCs w:val="0"/>
          <w:spacing w:val="-3"/>
          <w:w w:val="100"/>
          <w:sz w:val="32"/>
          <w:szCs w:val="32"/>
        </w:rPr>
        <w:t>表</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w:t>
      </w:r>
    </w:p>
    <w:p w14:paraId="138471C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图纸</w:t>
      </w:r>
      <w:r>
        <w:rPr>
          <w:rFonts w:hint="eastAsia" w:ascii="仿宋_GB2312" w:hAnsi="仿宋_GB2312" w:eastAsia="仿宋_GB2312" w:cs="仿宋_GB2312"/>
          <w:b w:val="0"/>
          <w:bCs w:val="0"/>
          <w:spacing w:val="-3"/>
          <w:w w:val="100"/>
          <w:sz w:val="32"/>
          <w:szCs w:val="32"/>
        </w:rPr>
        <w:t>等</w:t>
      </w:r>
      <w:r>
        <w:rPr>
          <w:rFonts w:hint="eastAsia" w:ascii="仿宋_GB2312" w:hAnsi="仿宋_GB2312" w:eastAsia="仿宋_GB2312" w:cs="仿宋_GB2312"/>
          <w:b w:val="0"/>
          <w:bCs w:val="0"/>
          <w:spacing w:val="-1"/>
          <w:w w:val="100"/>
          <w:sz w:val="32"/>
          <w:szCs w:val="32"/>
        </w:rPr>
        <w:t>技术</w:t>
      </w:r>
      <w:r>
        <w:rPr>
          <w:rFonts w:hint="eastAsia" w:ascii="仿宋_GB2312" w:hAnsi="仿宋_GB2312" w:eastAsia="仿宋_GB2312" w:cs="仿宋_GB2312"/>
          <w:b w:val="0"/>
          <w:bCs w:val="0"/>
          <w:spacing w:val="-3"/>
          <w:w w:val="100"/>
          <w:sz w:val="32"/>
          <w:szCs w:val="32"/>
        </w:rPr>
        <w:t>资</w:t>
      </w:r>
      <w:r>
        <w:rPr>
          <w:rFonts w:hint="eastAsia" w:ascii="仿宋_GB2312" w:hAnsi="仿宋_GB2312" w:eastAsia="仿宋_GB2312" w:cs="仿宋_GB2312"/>
          <w:b w:val="0"/>
          <w:bCs w:val="0"/>
          <w:spacing w:val="-1"/>
          <w:w w:val="100"/>
          <w:sz w:val="32"/>
          <w:szCs w:val="32"/>
        </w:rPr>
        <w:t>料</w:t>
      </w:r>
      <w:r>
        <w:rPr>
          <w:rFonts w:hint="eastAsia" w:ascii="仿宋_GB2312" w:hAnsi="仿宋_GB2312" w:eastAsia="仿宋_GB2312" w:cs="仿宋_GB2312"/>
          <w:b w:val="0"/>
          <w:bCs w:val="0"/>
          <w:spacing w:val="0"/>
          <w:w w:val="100"/>
          <w:sz w:val="32"/>
          <w:szCs w:val="32"/>
        </w:rPr>
        <w:t>；</w:t>
      </w:r>
    </w:p>
    <w:p w14:paraId="0C33104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三</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产品</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厂合</w:t>
      </w:r>
      <w:r>
        <w:rPr>
          <w:rFonts w:hint="eastAsia" w:ascii="仿宋_GB2312" w:hAnsi="仿宋_GB2312" w:eastAsia="仿宋_GB2312" w:cs="仿宋_GB2312"/>
          <w:b w:val="0"/>
          <w:bCs w:val="0"/>
          <w:spacing w:val="-3"/>
          <w:w w:val="100"/>
          <w:sz w:val="32"/>
          <w:szCs w:val="32"/>
        </w:rPr>
        <w:t>格</w:t>
      </w:r>
      <w:r>
        <w:rPr>
          <w:rFonts w:hint="eastAsia" w:ascii="仿宋_GB2312" w:hAnsi="仿宋_GB2312" w:eastAsia="仿宋_GB2312" w:cs="仿宋_GB2312"/>
          <w:b w:val="0"/>
          <w:bCs w:val="0"/>
          <w:spacing w:val="-1"/>
          <w:w w:val="100"/>
          <w:sz w:val="32"/>
          <w:szCs w:val="32"/>
        </w:rPr>
        <w:t>证和</w:t>
      </w:r>
      <w:r>
        <w:rPr>
          <w:rFonts w:hint="eastAsia" w:ascii="仿宋_GB2312" w:hAnsi="仿宋_GB2312" w:eastAsia="仿宋_GB2312" w:cs="仿宋_GB2312"/>
          <w:b w:val="0"/>
          <w:bCs w:val="0"/>
          <w:spacing w:val="-3"/>
          <w:w w:val="100"/>
          <w:sz w:val="32"/>
          <w:szCs w:val="32"/>
        </w:rPr>
        <w:t>安</w:t>
      </w:r>
      <w:r>
        <w:rPr>
          <w:rFonts w:hint="eastAsia" w:ascii="仿宋_GB2312" w:hAnsi="仿宋_GB2312" w:eastAsia="仿宋_GB2312" w:cs="仿宋_GB2312"/>
          <w:b w:val="0"/>
          <w:bCs w:val="0"/>
          <w:spacing w:val="-1"/>
          <w:w w:val="100"/>
          <w:sz w:val="32"/>
          <w:szCs w:val="32"/>
        </w:rPr>
        <w:t>装记</w:t>
      </w:r>
      <w:r>
        <w:rPr>
          <w:rFonts w:hint="eastAsia" w:ascii="仿宋_GB2312" w:hAnsi="仿宋_GB2312" w:eastAsia="仿宋_GB2312" w:cs="仿宋_GB2312"/>
          <w:b w:val="0"/>
          <w:bCs w:val="0"/>
          <w:spacing w:val="-3"/>
          <w:w w:val="100"/>
          <w:sz w:val="32"/>
          <w:szCs w:val="32"/>
        </w:rPr>
        <w:t>录</w:t>
      </w:r>
      <w:r>
        <w:rPr>
          <w:rFonts w:hint="eastAsia" w:ascii="仿宋_GB2312" w:hAnsi="仿宋_GB2312" w:eastAsia="仿宋_GB2312" w:cs="仿宋_GB2312"/>
          <w:b w:val="0"/>
          <w:bCs w:val="0"/>
          <w:spacing w:val="0"/>
          <w:w w:val="100"/>
          <w:sz w:val="32"/>
          <w:szCs w:val="32"/>
        </w:rPr>
        <w:t>。</w:t>
      </w:r>
    </w:p>
    <w:p w14:paraId="1E175107">
      <w:pPr>
        <w:pStyle w:val="3"/>
        <w:spacing w:before="70"/>
        <w:ind w:left="120" w:right="0"/>
        <w:jc w:val="left"/>
        <w:rPr>
          <w:rFonts w:hint="eastAsia" w:ascii="黑体" w:hAnsi="黑体" w:eastAsia="黑体" w:cs="黑体"/>
          <w:sz w:val="32"/>
          <w:szCs w:val="32"/>
        </w:rPr>
      </w:pPr>
      <w:bookmarkStart w:id="33" w:name="六、中介服务"/>
      <w:bookmarkEnd w:id="33"/>
      <w:r>
        <w:rPr>
          <w:rFonts w:hint="eastAsia" w:ascii="黑体" w:hAnsi="黑体" w:eastAsia="黑体" w:cs="黑体"/>
          <w:b w:val="0"/>
          <w:bCs w:val="0"/>
          <w:spacing w:val="-1"/>
          <w:w w:val="100"/>
          <w:sz w:val="32"/>
          <w:szCs w:val="32"/>
        </w:rPr>
        <w:t>六</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中介</w:t>
      </w:r>
      <w:r>
        <w:rPr>
          <w:rFonts w:hint="eastAsia" w:ascii="黑体" w:hAnsi="黑体" w:eastAsia="黑体" w:cs="黑体"/>
          <w:b w:val="0"/>
          <w:bCs w:val="0"/>
          <w:spacing w:val="-3"/>
          <w:w w:val="100"/>
          <w:sz w:val="32"/>
          <w:szCs w:val="32"/>
        </w:rPr>
        <w:t>服</w:t>
      </w:r>
      <w:r>
        <w:rPr>
          <w:rFonts w:hint="eastAsia" w:ascii="黑体" w:hAnsi="黑体" w:eastAsia="黑体" w:cs="黑体"/>
          <w:b w:val="0"/>
          <w:bCs w:val="0"/>
          <w:spacing w:val="0"/>
          <w:w w:val="100"/>
          <w:sz w:val="32"/>
          <w:szCs w:val="32"/>
        </w:rPr>
        <w:t>务</w:t>
      </w:r>
    </w:p>
    <w:p w14:paraId="417F30FC">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有无法定</w:t>
      </w:r>
      <w:r>
        <w:rPr>
          <w:rFonts w:hint="eastAsia" w:ascii="仿宋_GB2312" w:hAnsi="仿宋_GB2312" w:eastAsia="仿宋_GB2312" w:cs="仿宋_GB2312"/>
          <w:b w:val="0"/>
          <w:bCs w:val="0"/>
          <w:spacing w:val="2"/>
          <w:w w:val="100"/>
          <w:sz w:val="32"/>
          <w:szCs w:val="32"/>
        </w:rPr>
        <w:t>中</w:t>
      </w:r>
      <w:r>
        <w:rPr>
          <w:rFonts w:hint="eastAsia" w:ascii="仿宋_GB2312" w:hAnsi="仿宋_GB2312" w:eastAsia="仿宋_GB2312" w:cs="仿宋_GB2312"/>
          <w:b w:val="0"/>
          <w:bCs w:val="0"/>
          <w:spacing w:val="-1"/>
          <w:w w:val="100"/>
          <w:sz w:val="32"/>
          <w:szCs w:val="32"/>
        </w:rPr>
        <w:t>介服务事项：</w:t>
      </w:r>
      <w:r>
        <w:rPr>
          <w:rFonts w:hint="eastAsia" w:ascii="仿宋_GB2312" w:hAnsi="仿宋_GB2312" w:eastAsia="仿宋_GB2312" w:cs="仿宋_GB2312"/>
          <w:b w:val="0"/>
          <w:bCs w:val="0"/>
          <w:spacing w:val="0"/>
          <w:w w:val="100"/>
          <w:sz w:val="32"/>
          <w:szCs w:val="32"/>
        </w:rPr>
        <w:t>无</w:t>
      </w:r>
    </w:p>
    <w:p w14:paraId="2275D8C2">
      <w:pPr>
        <w:pStyle w:val="3"/>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中介服务</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项名</w:t>
      </w:r>
      <w:r>
        <w:rPr>
          <w:rFonts w:hint="eastAsia" w:ascii="仿宋_GB2312" w:hAnsi="仿宋_GB2312" w:eastAsia="仿宋_GB2312" w:cs="仿宋_GB2312"/>
          <w:b w:val="0"/>
          <w:bCs w:val="0"/>
          <w:spacing w:val="-3"/>
          <w:w w:val="100"/>
          <w:sz w:val="32"/>
          <w:szCs w:val="32"/>
        </w:rPr>
        <w:t>称</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43685465">
      <w:pPr>
        <w:pStyle w:val="3"/>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设定中介</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务事项的依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28B27E4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提供中介</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务的机构：</w:t>
      </w:r>
      <w:r>
        <w:rPr>
          <w:rFonts w:hint="eastAsia" w:ascii="仿宋_GB2312" w:hAnsi="仿宋_GB2312" w:eastAsia="仿宋_GB2312" w:cs="仿宋_GB2312"/>
          <w:b w:val="0"/>
          <w:bCs w:val="0"/>
          <w:spacing w:val="0"/>
          <w:w w:val="100"/>
          <w:sz w:val="32"/>
          <w:szCs w:val="32"/>
        </w:rPr>
        <w:t>无</w:t>
      </w:r>
    </w:p>
    <w:p w14:paraId="6539CE33">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中介服务</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项的收费性质：</w:t>
      </w:r>
      <w:r>
        <w:rPr>
          <w:rFonts w:hint="eastAsia" w:ascii="仿宋_GB2312" w:hAnsi="仿宋_GB2312" w:eastAsia="仿宋_GB2312" w:cs="仿宋_GB2312"/>
          <w:b w:val="0"/>
          <w:bCs w:val="0"/>
          <w:spacing w:val="0"/>
          <w:w w:val="100"/>
          <w:sz w:val="32"/>
          <w:szCs w:val="32"/>
        </w:rPr>
        <w:t>无</w:t>
      </w:r>
    </w:p>
    <w:p w14:paraId="23D3F3FA">
      <w:pPr>
        <w:pStyle w:val="3"/>
        <w:spacing w:before="70"/>
        <w:ind w:left="120" w:right="0"/>
        <w:jc w:val="left"/>
        <w:rPr>
          <w:rFonts w:hint="eastAsia" w:ascii="黑体" w:hAnsi="黑体" w:eastAsia="黑体" w:cs="黑体"/>
          <w:b w:val="0"/>
          <w:bCs w:val="0"/>
          <w:spacing w:val="-1"/>
          <w:w w:val="100"/>
          <w:sz w:val="32"/>
          <w:szCs w:val="32"/>
        </w:rPr>
      </w:pPr>
      <w:bookmarkStart w:id="34" w:name="七、审批程序"/>
      <w:bookmarkEnd w:id="34"/>
      <w:r>
        <w:rPr>
          <w:rFonts w:hint="eastAsia" w:ascii="黑体" w:hAnsi="黑体" w:eastAsia="黑体" w:cs="黑体"/>
          <w:b w:val="0"/>
          <w:bCs w:val="0"/>
          <w:spacing w:val="-1"/>
          <w:w w:val="100"/>
          <w:sz w:val="32"/>
          <w:szCs w:val="32"/>
        </w:rPr>
        <w:t>七、审批程序</w:t>
      </w:r>
    </w:p>
    <w:p w14:paraId="45A1989E">
      <w:pPr>
        <w:pStyle w:val="3"/>
        <w:spacing w:before="58"/>
        <w:ind w:right="0"/>
        <w:jc w:val="left"/>
        <w:rPr>
          <w:rFonts w:hint="eastAsia" w:ascii="仿宋_GB2312" w:hAnsi="仿宋_GB2312" w:eastAsia="仿宋_GB2312" w:cs="仿宋_GB2312"/>
          <w:sz w:val="32"/>
          <w:szCs w:val="32"/>
        </w:rPr>
      </w:pPr>
      <w:bookmarkStart w:id="35" w:name="1.办理行政许可的程序环节"/>
      <w:bookmarkEnd w:id="35"/>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可的程序环</w:t>
      </w:r>
      <w:r>
        <w:rPr>
          <w:rFonts w:hint="eastAsia" w:ascii="仿宋_GB2312" w:hAnsi="仿宋_GB2312" w:eastAsia="仿宋_GB2312" w:cs="仿宋_GB2312"/>
          <w:b w:val="0"/>
          <w:bCs w:val="0"/>
          <w:spacing w:val="0"/>
          <w:w w:val="100"/>
          <w:sz w:val="32"/>
          <w:szCs w:val="32"/>
        </w:rPr>
        <w:t>节</w:t>
      </w:r>
    </w:p>
    <w:p w14:paraId="45E95055">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请人</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w:t>
      </w:r>
      <w:r>
        <w:rPr>
          <w:rFonts w:hint="eastAsia" w:ascii="仿宋_GB2312" w:hAnsi="仿宋_GB2312" w:eastAsia="仿宋_GB2312" w:cs="仿宋_GB2312"/>
          <w:b w:val="0"/>
          <w:bCs w:val="0"/>
          <w:spacing w:val="0"/>
          <w:w w:val="100"/>
          <w:sz w:val="32"/>
          <w:szCs w:val="32"/>
        </w:rPr>
        <w:t>；</w:t>
      </w:r>
    </w:p>
    <w:p w14:paraId="343521B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予</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0"/>
          <w:w w:val="100"/>
          <w:sz w:val="32"/>
          <w:szCs w:val="32"/>
        </w:rPr>
        <w:t>；</w:t>
      </w:r>
    </w:p>
    <w:p w14:paraId="0A29D35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3</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技</w:t>
      </w:r>
      <w:r>
        <w:rPr>
          <w:rFonts w:hint="eastAsia" w:ascii="仿宋_GB2312" w:hAnsi="仿宋_GB2312" w:eastAsia="仿宋_GB2312" w:cs="仿宋_GB2312"/>
          <w:b w:val="0"/>
          <w:bCs w:val="0"/>
          <w:spacing w:val="-1"/>
          <w:w w:val="100"/>
          <w:sz w:val="32"/>
          <w:szCs w:val="32"/>
        </w:rPr>
        <w:t>术服</w:t>
      </w:r>
      <w:r>
        <w:rPr>
          <w:rFonts w:hint="eastAsia" w:ascii="仿宋_GB2312" w:hAnsi="仿宋_GB2312" w:eastAsia="仿宋_GB2312" w:cs="仿宋_GB2312"/>
          <w:b w:val="0"/>
          <w:bCs w:val="0"/>
          <w:spacing w:val="-3"/>
          <w:w w:val="100"/>
          <w:sz w:val="32"/>
          <w:szCs w:val="32"/>
        </w:rPr>
        <w:t>务</w:t>
      </w:r>
      <w:r>
        <w:rPr>
          <w:rFonts w:hint="eastAsia" w:ascii="仿宋_GB2312" w:hAnsi="仿宋_GB2312" w:eastAsia="仿宋_GB2312" w:cs="仿宋_GB2312"/>
          <w:b w:val="0"/>
          <w:bCs w:val="0"/>
          <w:spacing w:val="0"/>
          <w:w w:val="100"/>
          <w:sz w:val="32"/>
          <w:szCs w:val="32"/>
        </w:rPr>
        <w:t>；</w:t>
      </w:r>
    </w:p>
    <w:p w14:paraId="0B54131C">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审查</w:t>
      </w:r>
      <w:r>
        <w:rPr>
          <w:rFonts w:hint="eastAsia" w:ascii="仿宋_GB2312" w:hAnsi="仿宋_GB2312" w:eastAsia="仿宋_GB2312" w:cs="仿宋_GB2312"/>
          <w:b w:val="0"/>
          <w:bCs w:val="0"/>
          <w:spacing w:val="0"/>
          <w:w w:val="100"/>
          <w:sz w:val="32"/>
          <w:szCs w:val="32"/>
        </w:rPr>
        <w:t>；</w:t>
      </w:r>
    </w:p>
    <w:p w14:paraId="02FF216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5</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具雷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意见书</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予</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决</w:t>
      </w:r>
      <w:r>
        <w:rPr>
          <w:rFonts w:hint="eastAsia" w:ascii="仿宋_GB2312" w:hAnsi="仿宋_GB2312" w:eastAsia="仿宋_GB2312" w:cs="仿宋_GB2312"/>
          <w:b w:val="0"/>
          <w:bCs w:val="0"/>
          <w:spacing w:val="-1"/>
          <w:w w:val="100"/>
          <w:sz w:val="32"/>
          <w:szCs w:val="32"/>
        </w:rPr>
        <w:t>定书</w:t>
      </w:r>
      <w:r>
        <w:rPr>
          <w:rFonts w:hint="eastAsia" w:ascii="仿宋_GB2312" w:hAnsi="仿宋_GB2312" w:eastAsia="仿宋_GB2312" w:cs="仿宋_GB2312"/>
          <w:b w:val="0"/>
          <w:bCs w:val="0"/>
          <w:spacing w:val="0"/>
          <w:w w:val="100"/>
          <w:sz w:val="32"/>
          <w:szCs w:val="32"/>
        </w:rPr>
        <w:t>。</w:t>
      </w:r>
    </w:p>
    <w:p w14:paraId="7AC38DE5">
      <w:pPr>
        <w:pStyle w:val="3"/>
        <w:spacing w:before="70"/>
        <w:ind w:right="0"/>
        <w:jc w:val="left"/>
        <w:rPr>
          <w:rFonts w:hint="eastAsia" w:ascii="仿宋_GB2312" w:hAnsi="仿宋_GB2312" w:eastAsia="仿宋_GB2312" w:cs="仿宋_GB2312"/>
          <w:sz w:val="32"/>
          <w:szCs w:val="32"/>
        </w:rPr>
      </w:pPr>
      <w:bookmarkStart w:id="36" w:name="2.规定行政许可程序的依据"/>
      <w:bookmarkEnd w:id="36"/>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可程序的依</w:t>
      </w:r>
      <w:r>
        <w:rPr>
          <w:rFonts w:hint="eastAsia" w:ascii="仿宋_GB2312" w:hAnsi="仿宋_GB2312" w:eastAsia="仿宋_GB2312" w:cs="仿宋_GB2312"/>
          <w:b w:val="0"/>
          <w:bCs w:val="0"/>
          <w:spacing w:val="0"/>
          <w:w w:val="100"/>
          <w:sz w:val="32"/>
          <w:szCs w:val="32"/>
        </w:rPr>
        <w:t>据</w:t>
      </w:r>
    </w:p>
    <w:p w14:paraId="178532CE">
      <w:pPr>
        <w:pStyle w:val="3"/>
        <w:spacing w:line="240" w:lineRule="auto"/>
        <w:ind w:left="0" w:right="0" w:firstLine="648"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lang w:eastAsia="zh-CN"/>
        </w:rPr>
        <w:t>（</w:t>
      </w:r>
      <w:r>
        <w:rPr>
          <w:rFonts w:hint="eastAsia" w:ascii="仿宋_GB2312" w:hAnsi="仿宋_GB2312" w:eastAsia="仿宋_GB2312" w:cs="仿宋_GB2312"/>
          <w:b w:val="0"/>
          <w:bCs w:val="0"/>
          <w:spacing w:val="2"/>
          <w:w w:val="100"/>
          <w:sz w:val="32"/>
          <w:szCs w:val="32"/>
          <w:lang w:val="en-US" w:eastAsia="zh-CN"/>
        </w:rPr>
        <w:t>1</w:t>
      </w:r>
      <w:r>
        <w:rPr>
          <w:rFonts w:hint="eastAsia" w:ascii="仿宋_GB2312" w:hAnsi="仿宋_GB2312" w:eastAsia="仿宋_GB2312" w:cs="仿宋_GB2312"/>
          <w:b w:val="0"/>
          <w:bCs w:val="0"/>
          <w:spacing w:val="2"/>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三</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到全</w:t>
      </w:r>
      <w:r>
        <w:rPr>
          <w:rFonts w:hint="eastAsia" w:ascii="仿宋_GB2312" w:hAnsi="仿宋_GB2312" w:eastAsia="仿宋_GB2312" w:cs="仿宋_GB2312"/>
          <w:b w:val="0"/>
          <w:bCs w:val="0"/>
          <w:spacing w:val="-3"/>
          <w:w w:val="100"/>
          <w:sz w:val="32"/>
          <w:szCs w:val="32"/>
        </w:rPr>
        <w:t>部</w:t>
      </w:r>
      <w:r>
        <w:rPr>
          <w:rFonts w:hint="eastAsia" w:ascii="仿宋_GB2312" w:hAnsi="仿宋_GB2312" w:eastAsia="仿宋_GB2312" w:cs="仿宋_GB2312"/>
          <w:b w:val="0"/>
          <w:bCs w:val="0"/>
          <w:spacing w:val="-1"/>
          <w:w w:val="100"/>
          <w:sz w:val="32"/>
          <w:szCs w:val="32"/>
        </w:rPr>
        <w:t>申请</w:t>
      </w:r>
      <w:r>
        <w:rPr>
          <w:rFonts w:hint="eastAsia" w:ascii="仿宋_GB2312" w:hAnsi="仿宋_GB2312" w:eastAsia="仿宋_GB2312" w:cs="仿宋_GB2312"/>
          <w:b w:val="0"/>
          <w:bCs w:val="0"/>
          <w:spacing w:val="-3"/>
          <w:w w:val="100"/>
          <w:sz w:val="32"/>
          <w:szCs w:val="32"/>
        </w:rPr>
        <w:t>材</w:t>
      </w:r>
      <w:r>
        <w:rPr>
          <w:rFonts w:hint="eastAsia" w:ascii="仿宋_GB2312" w:hAnsi="仿宋_GB2312" w:eastAsia="仿宋_GB2312" w:cs="仿宋_GB2312"/>
          <w:b w:val="0"/>
          <w:bCs w:val="0"/>
          <w:spacing w:val="-1"/>
          <w:w w:val="100"/>
          <w:sz w:val="32"/>
          <w:szCs w:val="32"/>
        </w:rPr>
        <w:t>料之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起五</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0"/>
          <w:w w:val="100"/>
          <w:sz w:val="32"/>
          <w:szCs w:val="32"/>
        </w:rPr>
        <w:t>或</w:t>
      </w:r>
      <w:r>
        <w:rPr>
          <w:rFonts w:hint="eastAsia" w:ascii="仿宋_GB2312" w:hAnsi="仿宋_GB2312" w:eastAsia="仿宋_GB2312" w:cs="仿宋_GB2312"/>
          <w:b w:val="0"/>
          <w:bCs w:val="0"/>
          <w:spacing w:val="-1"/>
          <w:w w:val="100"/>
          <w:sz w:val="32"/>
          <w:szCs w:val="32"/>
        </w:rPr>
        <w:t>者</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予受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的书</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决定</w:t>
      </w:r>
      <w:r>
        <w:rPr>
          <w:rFonts w:hint="eastAsia" w:ascii="仿宋_GB2312" w:hAnsi="仿宋_GB2312" w:eastAsia="仿宋_GB2312" w:cs="仿宋_GB2312"/>
          <w:b w:val="0"/>
          <w:bCs w:val="0"/>
          <w:spacing w:val="0"/>
          <w:w w:val="100"/>
          <w:sz w:val="32"/>
          <w:szCs w:val="32"/>
        </w:rPr>
        <w:t>。</w:t>
      </w:r>
    </w:p>
    <w:p w14:paraId="765F2764">
      <w:pPr>
        <w:pStyle w:val="3"/>
        <w:spacing w:before="27" w:line="299" w:lineRule="auto"/>
        <w:ind w:left="120" w:right="19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齐</w:t>
      </w:r>
      <w:r>
        <w:rPr>
          <w:rFonts w:hint="eastAsia" w:ascii="仿宋_GB2312" w:hAnsi="仿宋_GB2312" w:eastAsia="仿宋_GB2312" w:cs="仿宋_GB2312"/>
          <w:b w:val="0"/>
          <w:bCs w:val="0"/>
          <w:spacing w:val="-1"/>
          <w:w w:val="100"/>
          <w:sz w:val="32"/>
          <w:szCs w:val="32"/>
        </w:rPr>
        <w:t>全且符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法定</w:t>
      </w:r>
      <w:r>
        <w:rPr>
          <w:rFonts w:hint="eastAsia" w:ascii="仿宋_GB2312" w:hAnsi="仿宋_GB2312" w:eastAsia="仿宋_GB2312" w:cs="仿宋_GB2312"/>
          <w:b w:val="0"/>
          <w:bCs w:val="0"/>
          <w:spacing w:val="-3"/>
          <w:w w:val="100"/>
          <w:sz w:val="32"/>
          <w:szCs w:val="32"/>
        </w:rPr>
        <w:t>形</w:t>
      </w:r>
      <w:r>
        <w:rPr>
          <w:rFonts w:hint="eastAsia" w:ascii="仿宋_GB2312" w:hAnsi="仿宋_GB2312" w:eastAsia="仿宋_GB2312" w:cs="仿宋_GB2312"/>
          <w:b w:val="0"/>
          <w:bCs w:val="0"/>
          <w:spacing w:val="-1"/>
          <w:w w:val="100"/>
          <w:sz w:val="32"/>
          <w:szCs w:val="32"/>
        </w:rPr>
        <w:t>式的</w:t>
      </w:r>
      <w:r>
        <w:rPr>
          <w:rFonts w:hint="eastAsia" w:ascii="仿宋_GB2312" w:hAnsi="仿宋_GB2312" w:eastAsia="仿宋_GB2312" w:cs="仿宋_GB2312"/>
          <w:b w:val="0"/>
          <w:bCs w:val="0"/>
          <w:spacing w:val="-34"/>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32"/>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32"/>
          <w:w w:val="100"/>
          <w:sz w:val="32"/>
          <w:szCs w:val="32"/>
        </w:rPr>
        <w:t>具</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0"/>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回执</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。对</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予受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当书</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说明</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由</w:t>
      </w:r>
      <w:r>
        <w:rPr>
          <w:rFonts w:hint="eastAsia" w:ascii="仿宋_GB2312" w:hAnsi="仿宋_GB2312" w:eastAsia="仿宋_GB2312" w:cs="仿宋_GB2312"/>
          <w:b w:val="0"/>
          <w:bCs w:val="0"/>
          <w:spacing w:val="0"/>
          <w:w w:val="100"/>
          <w:sz w:val="32"/>
          <w:szCs w:val="32"/>
        </w:rPr>
        <w:t>。</w:t>
      </w:r>
    </w:p>
    <w:p w14:paraId="41AA26D7">
      <w:pPr>
        <w:pStyle w:val="3"/>
        <w:spacing w:before="27" w:line="299" w:lineRule="auto"/>
        <w:ind w:left="120" w:right="19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齐全</w:t>
      </w:r>
      <w:r>
        <w:rPr>
          <w:rFonts w:hint="eastAsia" w:ascii="仿宋_GB2312" w:hAnsi="仿宋_GB2312" w:eastAsia="仿宋_GB2312" w:cs="仿宋_GB2312"/>
          <w:b w:val="0"/>
          <w:bCs w:val="0"/>
          <w:spacing w:val="-3"/>
          <w:w w:val="100"/>
          <w:sz w:val="32"/>
          <w:szCs w:val="32"/>
        </w:rPr>
        <w:t>或</w:t>
      </w:r>
      <w:r>
        <w:rPr>
          <w:rFonts w:hint="eastAsia" w:ascii="仿宋_GB2312" w:hAnsi="仿宋_GB2312" w:eastAsia="仿宋_GB2312" w:cs="仿宋_GB2312"/>
          <w:b w:val="0"/>
          <w:bCs w:val="0"/>
          <w:spacing w:val="-1"/>
          <w:w w:val="100"/>
          <w:sz w:val="32"/>
          <w:szCs w:val="32"/>
        </w:rPr>
        <w:t>者不</w:t>
      </w:r>
      <w:r>
        <w:rPr>
          <w:rFonts w:hint="eastAsia" w:ascii="仿宋_GB2312" w:hAnsi="仿宋_GB2312" w:eastAsia="仿宋_GB2312" w:cs="仿宋_GB2312"/>
          <w:b w:val="0"/>
          <w:bCs w:val="0"/>
          <w:spacing w:val="-3"/>
          <w:w w:val="100"/>
          <w:sz w:val="32"/>
          <w:szCs w:val="32"/>
        </w:rPr>
        <w:t>符</w:t>
      </w:r>
      <w:r>
        <w:rPr>
          <w:rFonts w:hint="eastAsia" w:ascii="仿宋_GB2312" w:hAnsi="仿宋_GB2312" w:eastAsia="仿宋_GB2312" w:cs="仿宋_GB2312"/>
          <w:b w:val="0"/>
          <w:bCs w:val="0"/>
          <w:spacing w:val="-1"/>
          <w:w w:val="100"/>
          <w:sz w:val="32"/>
          <w:szCs w:val="32"/>
        </w:rPr>
        <w:t>合法</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形式的</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当</w:t>
      </w:r>
      <w:r>
        <w:rPr>
          <w:rFonts w:hint="eastAsia" w:ascii="仿宋_GB2312" w:hAnsi="仿宋_GB2312" w:eastAsia="仿宋_GB2312" w:cs="仿宋_GB2312"/>
          <w:b w:val="0"/>
          <w:bCs w:val="0"/>
          <w:spacing w:val="0"/>
          <w:w w:val="100"/>
          <w:sz w:val="32"/>
          <w:szCs w:val="32"/>
        </w:rPr>
        <w:t>场</w:t>
      </w:r>
      <w:r>
        <w:rPr>
          <w:rFonts w:hint="eastAsia" w:ascii="仿宋_GB2312" w:hAnsi="仿宋_GB2312" w:eastAsia="仿宋_GB2312" w:cs="仿宋_GB2312"/>
          <w:b w:val="0"/>
          <w:bCs w:val="0"/>
          <w:spacing w:val="4"/>
          <w:w w:val="100"/>
          <w:sz w:val="32"/>
          <w:szCs w:val="32"/>
        </w:rPr>
        <w:t>或</w:t>
      </w:r>
      <w:r>
        <w:rPr>
          <w:rFonts w:hint="eastAsia" w:ascii="仿宋_GB2312" w:hAnsi="仿宋_GB2312" w:eastAsia="仿宋_GB2312" w:cs="仿宋_GB2312"/>
          <w:b w:val="0"/>
          <w:bCs w:val="0"/>
          <w:spacing w:val="7"/>
          <w:w w:val="100"/>
          <w:sz w:val="32"/>
          <w:szCs w:val="32"/>
        </w:rPr>
        <w:t>者</w:t>
      </w:r>
      <w:r>
        <w:rPr>
          <w:rFonts w:hint="eastAsia" w:ascii="仿宋_GB2312" w:hAnsi="仿宋_GB2312" w:eastAsia="仿宋_GB2312" w:cs="仿宋_GB2312"/>
          <w:b w:val="0"/>
          <w:bCs w:val="0"/>
          <w:spacing w:val="4"/>
          <w:w w:val="100"/>
          <w:sz w:val="32"/>
          <w:szCs w:val="32"/>
        </w:rPr>
        <w:t>在</w:t>
      </w:r>
      <w:r>
        <w:rPr>
          <w:rFonts w:hint="eastAsia" w:ascii="仿宋_GB2312" w:hAnsi="仿宋_GB2312" w:eastAsia="仿宋_GB2312" w:cs="仿宋_GB2312"/>
          <w:b w:val="0"/>
          <w:bCs w:val="0"/>
          <w:spacing w:val="7"/>
          <w:w w:val="100"/>
          <w:sz w:val="32"/>
          <w:szCs w:val="32"/>
        </w:rPr>
        <w:t>收</w:t>
      </w:r>
      <w:r>
        <w:rPr>
          <w:rFonts w:hint="eastAsia" w:ascii="仿宋_GB2312" w:hAnsi="仿宋_GB2312" w:eastAsia="仿宋_GB2312" w:cs="仿宋_GB2312"/>
          <w:b w:val="0"/>
          <w:bCs w:val="0"/>
          <w:spacing w:val="4"/>
          <w:w w:val="100"/>
          <w:sz w:val="32"/>
          <w:szCs w:val="32"/>
        </w:rPr>
        <w:t>到</w:t>
      </w:r>
      <w:r>
        <w:rPr>
          <w:rFonts w:hint="eastAsia" w:ascii="仿宋_GB2312" w:hAnsi="仿宋_GB2312" w:eastAsia="仿宋_GB2312" w:cs="仿宋_GB2312"/>
          <w:b w:val="0"/>
          <w:bCs w:val="0"/>
          <w:spacing w:val="7"/>
          <w:w w:val="100"/>
          <w:sz w:val="32"/>
          <w:szCs w:val="32"/>
        </w:rPr>
        <w:t>申</w:t>
      </w:r>
      <w:r>
        <w:rPr>
          <w:rFonts w:hint="eastAsia" w:ascii="仿宋_GB2312" w:hAnsi="仿宋_GB2312" w:eastAsia="仿宋_GB2312" w:cs="仿宋_GB2312"/>
          <w:b w:val="0"/>
          <w:bCs w:val="0"/>
          <w:spacing w:val="4"/>
          <w:w w:val="100"/>
          <w:sz w:val="32"/>
          <w:szCs w:val="32"/>
        </w:rPr>
        <w:t>请材</w:t>
      </w:r>
      <w:r>
        <w:rPr>
          <w:rFonts w:hint="eastAsia" w:ascii="仿宋_GB2312" w:hAnsi="仿宋_GB2312" w:eastAsia="仿宋_GB2312" w:cs="仿宋_GB2312"/>
          <w:b w:val="0"/>
          <w:bCs w:val="0"/>
          <w:spacing w:val="7"/>
          <w:w w:val="100"/>
          <w:sz w:val="32"/>
          <w:szCs w:val="32"/>
        </w:rPr>
        <w:t>料</w:t>
      </w:r>
      <w:r>
        <w:rPr>
          <w:rFonts w:hint="eastAsia" w:ascii="仿宋_GB2312" w:hAnsi="仿宋_GB2312" w:eastAsia="仿宋_GB2312" w:cs="仿宋_GB2312"/>
          <w:b w:val="0"/>
          <w:bCs w:val="0"/>
          <w:spacing w:val="4"/>
          <w:w w:val="100"/>
          <w:sz w:val="32"/>
          <w:szCs w:val="32"/>
        </w:rPr>
        <w:t>之</w:t>
      </w:r>
      <w:r>
        <w:rPr>
          <w:rFonts w:hint="eastAsia" w:ascii="仿宋_GB2312" w:hAnsi="仿宋_GB2312" w:eastAsia="仿宋_GB2312" w:cs="仿宋_GB2312"/>
          <w:b w:val="0"/>
          <w:bCs w:val="0"/>
          <w:spacing w:val="7"/>
          <w:w w:val="100"/>
          <w:sz w:val="32"/>
          <w:szCs w:val="32"/>
        </w:rPr>
        <w:t>日</w:t>
      </w:r>
      <w:r>
        <w:rPr>
          <w:rFonts w:hint="eastAsia" w:ascii="仿宋_GB2312" w:hAnsi="仿宋_GB2312" w:eastAsia="仿宋_GB2312" w:cs="仿宋_GB2312"/>
          <w:b w:val="0"/>
          <w:bCs w:val="0"/>
          <w:spacing w:val="4"/>
          <w:w w:val="100"/>
          <w:sz w:val="32"/>
          <w:szCs w:val="32"/>
        </w:rPr>
        <w:t>起</w:t>
      </w:r>
      <w:r>
        <w:rPr>
          <w:rFonts w:hint="eastAsia" w:ascii="仿宋_GB2312" w:hAnsi="仿宋_GB2312" w:eastAsia="仿宋_GB2312" w:cs="仿宋_GB2312"/>
          <w:b w:val="0"/>
          <w:bCs w:val="0"/>
          <w:spacing w:val="7"/>
          <w:w w:val="100"/>
          <w:sz w:val="32"/>
          <w:szCs w:val="32"/>
        </w:rPr>
        <w:t>五</w:t>
      </w:r>
      <w:r>
        <w:rPr>
          <w:rFonts w:hint="eastAsia" w:ascii="仿宋_GB2312" w:hAnsi="仿宋_GB2312" w:eastAsia="仿宋_GB2312" w:cs="仿宋_GB2312"/>
          <w:b w:val="0"/>
          <w:bCs w:val="0"/>
          <w:spacing w:val="4"/>
          <w:w w:val="100"/>
          <w:sz w:val="32"/>
          <w:szCs w:val="32"/>
        </w:rPr>
        <w:t>个</w:t>
      </w:r>
      <w:r>
        <w:rPr>
          <w:rFonts w:hint="eastAsia" w:ascii="仿宋_GB2312" w:hAnsi="仿宋_GB2312" w:eastAsia="仿宋_GB2312" w:cs="仿宋_GB2312"/>
          <w:b w:val="0"/>
          <w:bCs w:val="0"/>
          <w:spacing w:val="7"/>
          <w:w w:val="100"/>
          <w:sz w:val="32"/>
          <w:szCs w:val="32"/>
        </w:rPr>
        <w:t>工</w:t>
      </w:r>
      <w:r>
        <w:rPr>
          <w:rFonts w:hint="eastAsia" w:ascii="仿宋_GB2312" w:hAnsi="仿宋_GB2312" w:eastAsia="仿宋_GB2312" w:cs="仿宋_GB2312"/>
          <w:b w:val="0"/>
          <w:bCs w:val="0"/>
          <w:spacing w:val="4"/>
          <w:w w:val="100"/>
          <w:sz w:val="32"/>
          <w:szCs w:val="32"/>
        </w:rPr>
        <w:t>作日</w:t>
      </w:r>
      <w:r>
        <w:rPr>
          <w:rFonts w:hint="eastAsia" w:ascii="仿宋_GB2312" w:hAnsi="仿宋_GB2312" w:eastAsia="仿宋_GB2312" w:cs="仿宋_GB2312"/>
          <w:b w:val="0"/>
          <w:bCs w:val="0"/>
          <w:spacing w:val="7"/>
          <w:w w:val="100"/>
          <w:sz w:val="32"/>
          <w:szCs w:val="32"/>
        </w:rPr>
        <w:t>内</w:t>
      </w:r>
      <w:r>
        <w:rPr>
          <w:rFonts w:hint="eastAsia" w:ascii="仿宋_GB2312" w:hAnsi="仿宋_GB2312" w:eastAsia="仿宋_GB2312" w:cs="仿宋_GB2312"/>
          <w:b w:val="0"/>
          <w:bCs w:val="0"/>
          <w:spacing w:val="4"/>
          <w:w w:val="100"/>
          <w:sz w:val="32"/>
          <w:szCs w:val="32"/>
        </w:rPr>
        <w:t>一</w:t>
      </w:r>
      <w:r>
        <w:rPr>
          <w:rFonts w:hint="eastAsia" w:ascii="仿宋_GB2312" w:hAnsi="仿宋_GB2312" w:eastAsia="仿宋_GB2312" w:cs="仿宋_GB2312"/>
          <w:b w:val="0"/>
          <w:bCs w:val="0"/>
          <w:spacing w:val="7"/>
          <w:w w:val="100"/>
          <w:sz w:val="32"/>
          <w:szCs w:val="32"/>
        </w:rPr>
        <w:t>次</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知</w:t>
      </w:r>
      <w:r>
        <w:rPr>
          <w:rFonts w:hint="eastAsia" w:ascii="仿宋_GB2312" w:hAnsi="仿宋_GB2312" w:eastAsia="仿宋_GB2312" w:cs="仿宋_GB2312"/>
          <w:b w:val="0"/>
          <w:bCs w:val="0"/>
          <w:spacing w:val="4"/>
          <w:w w:val="100"/>
          <w:sz w:val="32"/>
          <w:szCs w:val="32"/>
        </w:rPr>
        <w:t>申请</w:t>
      </w:r>
      <w:r>
        <w:rPr>
          <w:rFonts w:hint="eastAsia" w:ascii="仿宋_GB2312" w:hAnsi="仿宋_GB2312" w:eastAsia="仿宋_GB2312" w:cs="仿宋_GB2312"/>
          <w:b w:val="0"/>
          <w:bCs w:val="0"/>
          <w:spacing w:val="7"/>
          <w:w w:val="100"/>
          <w:sz w:val="32"/>
          <w:szCs w:val="32"/>
        </w:rPr>
        <w:t>单</w:t>
      </w:r>
      <w:r>
        <w:rPr>
          <w:rFonts w:hint="eastAsia" w:ascii="仿宋_GB2312" w:hAnsi="仿宋_GB2312" w:eastAsia="仿宋_GB2312" w:cs="仿宋_GB2312"/>
          <w:b w:val="0"/>
          <w:bCs w:val="0"/>
          <w:spacing w:val="4"/>
          <w:w w:val="100"/>
          <w:sz w:val="32"/>
          <w:szCs w:val="32"/>
        </w:rPr>
        <w:t>位</w:t>
      </w:r>
      <w:r>
        <w:rPr>
          <w:rFonts w:hint="eastAsia" w:ascii="仿宋_GB2312" w:hAnsi="仿宋_GB2312" w:eastAsia="仿宋_GB2312" w:cs="仿宋_GB2312"/>
          <w:b w:val="0"/>
          <w:bCs w:val="0"/>
          <w:spacing w:val="7"/>
          <w:w w:val="100"/>
          <w:sz w:val="32"/>
          <w:szCs w:val="32"/>
        </w:rPr>
        <w:t>需</w:t>
      </w:r>
      <w:r>
        <w:rPr>
          <w:rFonts w:hint="eastAsia" w:ascii="仿宋_GB2312" w:hAnsi="仿宋_GB2312" w:eastAsia="仿宋_GB2312" w:cs="仿宋_GB2312"/>
          <w:b w:val="0"/>
          <w:bCs w:val="0"/>
          <w:spacing w:val="4"/>
          <w:w w:val="100"/>
          <w:sz w:val="32"/>
          <w:szCs w:val="32"/>
        </w:rPr>
        <w:t>要</w:t>
      </w:r>
      <w:r>
        <w:rPr>
          <w:rFonts w:hint="eastAsia" w:ascii="仿宋_GB2312" w:hAnsi="仿宋_GB2312" w:eastAsia="仿宋_GB2312" w:cs="仿宋_GB2312"/>
          <w:b w:val="0"/>
          <w:bCs w:val="0"/>
          <w:spacing w:val="0"/>
          <w:w w:val="100"/>
          <w:sz w:val="32"/>
          <w:szCs w:val="32"/>
        </w:rPr>
        <w:t>补</w:t>
      </w:r>
      <w:r>
        <w:rPr>
          <w:rFonts w:hint="eastAsia" w:ascii="仿宋_GB2312" w:hAnsi="仿宋_GB2312" w:eastAsia="仿宋_GB2312" w:cs="仿宋_GB2312"/>
          <w:b w:val="0"/>
          <w:bCs w:val="0"/>
          <w:spacing w:val="-1"/>
          <w:w w:val="100"/>
          <w:sz w:val="32"/>
          <w:szCs w:val="32"/>
        </w:rPr>
        <w:t>正</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全部</w:t>
      </w:r>
      <w:r>
        <w:rPr>
          <w:rFonts w:hint="eastAsia" w:ascii="仿宋_GB2312" w:hAnsi="仿宋_GB2312" w:eastAsia="仿宋_GB2312" w:cs="仿宋_GB2312"/>
          <w:b w:val="0"/>
          <w:bCs w:val="0"/>
          <w:spacing w:val="-3"/>
          <w:w w:val="100"/>
          <w:sz w:val="32"/>
          <w:szCs w:val="32"/>
        </w:rPr>
        <w:t>内</w:t>
      </w:r>
      <w:r>
        <w:rPr>
          <w:rFonts w:hint="eastAsia" w:ascii="仿宋_GB2312" w:hAnsi="仿宋_GB2312" w:eastAsia="仿宋_GB2312" w:cs="仿宋_GB2312"/>
          <w:b w:val="0"/>
          <w:bCs w:val="0"/>
          <w:spacing w:val="-1"/>
          <w:w w:val="100"/>
          <w:sz w:val="32"/>
          <w:szCs w:val="32"/>
        </w:rPr>
        <w:t>容</w:t>
      </w:r>
      <w:r>
        <w:rPr>
          <w:rFonts w:hint="eastAsia" w:ascii="仿宋_GB2312" w:hAnsi="仿宋_GB2312" w:eastAsia="仿宋_GB2312" w:cs="仿宋_GB2312"/>
          <w:b w:val="0"/>
          <w:bCs w:val="0"/>
          <w:spacing w:val="-25"/>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25"/>
          <w:w w:val="100"/>
          <w:sz w:val="32"/>
          <w:szCs w:val="32"/>
        </w:rPr>
        <w:t>具</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收资</w:t>
      </w:r>
      <w:r>
        <w:rPr>
          <w:rFonts w:hint="eastAsia" w:ascii="仿宋_GB2312" w:hAnsi="仿宋_GB2312" w:eastAsia="仿宋_GB2312" w:cs="仿宋_GB2312"/>
          <w:b w:val="0"/>
          <w:bCs w:val="0"/>
          <w:spacing w:val="-3"/>
          <w:w w:val="100"/>
          <w:sz w:val="32"/>
          <w:szCs w:val="32"/>
        </w:rPr>
        <w:t>料</w:t>
      </w:r>
      <w:r>
        <w:rPr>
          <w:rFonts w:hint="eastAsia" w:ascii="仿宋_GB2312" w:hAnsi="仿宋_GB2312" w:eastAsia="仿宋_GB2312" w:cs="仿宋_GB2312"/>
          <w:b w:val="0"/>
          <w:bCs w:val="0"/>
          <w:spacing w:val="-1"/>
          <w:w w:val="100"/>
          <w:sz w:val="32"/>
          <w:szCs w:val="32"/>
        </w:rPr>
        <w:t>补正</w:t>
      </w:r>
      <w:r>
        <w:rPr>
          <w:rFonts w:hint="eastAsia" w:ascii="仿宋_GB2312" w:hAnsi="仿宋_GB2312" w:eastAsia="仿宋_GB2312" w:cs="仿宋_GB2312"/>
          <w:b w:val="0"/>
          <w:bCs w:val="0"/>
          <w:spacing w:val="-3"/>
          <w:w w:val="100"/>
          <w:sz w:val="32"/>
          <w:szCs w:val="32"/>
        </w:rPr>
        <w:t>通</w:t>
      </w:r>
      <w:r>
        <w:rPr>
          <w:rFonts w:hint="eastAsia" w:ascii="仿宋_GB2312" w:hAnsi="仿宋_GB2312" w:eastAsia="仿宋_GB2312" w:cs="仿宋_GB2312"/>
          <w:b w:val="0"/>
          <w:bCs w:val="0"/>
          <w:spacing w:val="-1"/>
          <w:w w:val="100"/>
          <w:sz w:val="32"/>
          <w:szCs w:val="32"/>
        </w:rPr>
        <w:t>知</w:t>
      </w:r>
      <w:r>
        <w:rPr>
          <w:rFonts w:hint="eastAsia" w:ascii="仿宋_GB2312" w:hAnsi="仿宋_GB2312" w:eastAsia="仿宋_GB2312" w:cs="仿宋_GB2312"/>
          <w:b w:val="0"/>
          <w:bCs w:val="0"/>
          <w:spacing w:val="-25"/>
          <w:w w:val="100"/>
          <w:sz w:val="32"/>
          <w:szCs w:val="32"/>
        </w:rPr>
        <w:t>》。</w:t>
      </w:r>
      <w:r>
        <w:rPr>
          <w:rFonts w:hint="eastAsia" w:ascii="仿宋_GB2312" w:hAnsi="仿宋_GB2312" w:eastAsia="仿宋_GB2312" w:cs="仿宋_GB2312"/>
          <w:b w:val="0"/>
          <w:bCs w:val="0"/>
          <w:spacing w:val="0"/>
          <w:w w:val="100"/>
          <w:sz w:val="32"/>
          <w:szCs w:val="32"/>
        </w:rPr>
        <w:t>逾</w:t>
      </w:r>
      <w:r>
        <w:rPr>
          <w:rFonts w:hint="eastAsia" w:ascii="仿宋_GB2312" w:hAnsi="仿宋_GB2312" w:eastAsia="仿宋_GB2312" w:cs="仿宋_GB2312"/>
          <w:b w:val="0"/>
          <w:bCs w:val="0"/>
          <w:spacing w:val="-1"/>
          <w:w w:val="100"/>
          <w:sz w:val="32"/>
          <w:szCs w:val="32"/>
        </w:rPr>
        <w:t>期</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告知</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，自</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到申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之</w:t>
      </w:r>
      <w:r>
        <w:rPr>
          <w:rFonts w:hint="eastAsia" w:ascii="仿宋_GB2312" w:hAnsi="仿宋_GB2312" w:eastAsia="仿宋_GB2312" w:cs="仿宋_GB2312"/>
          <w:b w:val="0"/>
          <w:bCs w:val="0"/>
          <w:spacing w:val="-1"/>
          <w:w w:val="100"/>
          <w:sz w:val="32"/>
          <w:szCs w:val="32"/>
        </w:rPr>
        <w:t>日起</w:t>
      </w:r>
      <w:r>
        <w:rPr>
          <w:rFonts w:hint="eastAsia" w:ascii="仿宋_GB2312" w:hAnsi="仿宋_GB2312" w:eastAsia="仿宋_GB2312" w:cs="仿宋_GB2312"/>
          <w:b w:val="0"/>
          <w:bCs w:val="0"/>
          <w:spacing w:val="-3"/>
          <w:w w:val="100"/>
          <w:sz w:val="32"/>
          <w:szCs w:val="32"/>
        </w:rPr>
        <w:t>即</w:t>
      </w:r>
      <w:r>
        <w:rPr>
          <w:rFonts w:hint="eastAsia" w:ascii="仿宋_GB2312" w:hAnsi="仿宋_GB2312" w:eastAsia="仿宋_GB2312" w:cs="仿宋_GB2312"/>
          <w:b w:val="0"/>
          <w:bCs w:val="0"/>
          <w:spacing w:val="-1"/>
          <w:w w:val="100"/>
          <w:sz w:val="32"/>
          <w:szCs w:val="32"/>
        </w:rPr>
        <w:t>视为</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w:t>
      </w:r>
      <w:r>
        <w:rPr>
          <w:rFonts w:hint="eastAsia" w:ascii="仿宋_GB2312" w:hAnsi="仿宋_GB2312" w:eastAsia="仿宋_GB2312" w:cs="仿宋_GB2312"/>
          <w:b w:val="0"/>
          <w:bCs w:val="0"/>
          <w:spacing w:val="0"/>
          <w:w w:val="100"/>
          <w:sz w:val="32"/>
          <w:szCs w:val="32"/>
        </w:rPr>
        <w:t>。</w:t>
      </w:r>
    </w:p>
    <w:p w14:paraId="57D82409">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2"/>
          <w:w w:val="100"/>
          <w:sz w:val="32"/>
          <w:szCs w:val="32"/>
        </w:rPr>
        <w:t>装</w:t>
      </w:r>
      <w:r>
        <w:rPr>
          <w:rFonts w:hint="eastAsia" w:ascii="仿宋_GB2312" w:hAnsi="仿宋_GB2312" w:eastAsia="仿宋_GB2312" w:cs="仿宋_GB2312"/>
          <w:b w:val="0"/>
          <w:bCs w:val="0"/>
          <w:spacing w:val="-1"/>
          <w:w w:val="100"/>
          <w:sz w:val="32"/>
          <w:szCs w:val="32"/>
        </w:rPr>
        <w:t>置</w:t>
      </w:r>
      <w:r>
        <w:rPr>
          <w:rFonts w:hint="eastAsia" w:ascii="仿宋_GB2312" w:hAnsi="仿宋_GB2312" w:eastAsia="仿宋_GB2312" w:cs="仿宋_GB2312"/>
          <w:b w:val="0"/>
          <w:bCs w:val="0"/>
          <w:spacing w:val="2"/>
          <w:w w:val="100"/>
          <w:sz w:val="32"/>
          <w:szCs w:val="32"/>
        </w:rPr>
        <w:t>设</w:t>
      </w:r>
      <w:r>
        <w:rPr>
          <w:rFonts w:hint="eastAsia" w:ascii="仿宋_GB2312" w:hAnsi="仿宋_GB2312" w:eastAsia="仿宋_GB2312" w:cs="仿宋_GB2312"/>
          <w:b w:val="0"/>
          <w:bCs w:val="0"/>
          <w:spacing w:val="-1"/>
          <w:w w:val="100"/>
          <w:sz w:val="32"/>
          <w:szCs w:val="32"/>
        </w:rPr>
        <w:t>计审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取</w:t>
      </w:r>
      <w:r>
        <w:rPr>
          <w:rFonts w:hint="eastAsia" w:ascii="仿宋_GB2312" w:hAnsi="仿宋_GB2312" w:eastAsia="仿宋_GB2312" w:cs="仿宋_GB2312"/>
          <w:b w:val="0"/>
          <w:bCs w:val="0"/>
          <w:spacing w:val="-1"/>
          <w:w w:val="100"/>
          <w:sz w:val="32"/>
          <w:szCs w:val="32"/>
        </w:rPr>
        <w:t>得雷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资质</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单位</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展</w:t>
      </w:r>
      <w:r>
        <w:rPr>
          <w:rFonts w:hint="eastAsia" w:ascii="仿宋_GB2312" w:hAnsi="仿宋_GB2312" w:eastAsia="仿宋_GB2312" w:cs="仿宋_GB2312"/>
          <w:b w:val="0"/>
          <w:bCs w:val="0"/>
          <w:spacing w:val="0"/>
          <w:w w:val="100"/>
          <w:sz w:val="32"/>
          <w:szCs w:val="32"/>
        </w:rPr>
        <w:t>雷</w:t>
      </w:r>
      <w:r>
        <w:rPr>
          <w:rFonts w:hint="eastAsia" w:ascii="仿宋_GB2312" w:hAnsi="仿宋_GB2312" w:eastAsia="仿宋_GB2312" w:cs="仿宋_GB2312"/>
          <w:b w:val="0"/>
          <w:bCs w:val="0"/>
          <w:spacing w:val="-1"/>
          <w:w w:val="100"/>
          <w:sz w:val="32"/>
          <w:szCs w:val="32"/>
        </w:rPr>
        <w:t>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0"/>
          <w:w w:val="100"/>
          <w:sz w:val="32"/>
          <w:szCs w:val="32"/>
        </w:rPr>
        <w:t>。</w:t>
      </w:r>
    </w:p>
    <w:p w14:paraId="6E32A536">
      <w:pPr>
        <w:pStyle w:val="3"/>
        <w:spacing w:before="27" w:line="299" w:lineRule="auto"/>
        <w:ind w:left="120" w:right="105"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取</w:t>
      </w:r>
      <w:r>
        <w:rPr>
          <w:rFonts w:hint="eastAsia" w:ascii="仿宋_GB2312" w:hAnsi="仿宋_GB2312" w:eastAsia="仿宋_GB2312" w:cs="仿宋_GB2312"/>
          <w:b w:val="0"/>
          <w:bCs w:val="0"/>
          <w:spacing w:val="4"/>
          <w:w w:val="100"/>
          <w:sz w:val="32"/>
          <w:szCs w:val="32"/>
        </w:rPr>
        <w:t>得</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资质</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单位</w:t>
      </w:r>
      <w:r>
        <w:rPr>
          <w:rFonts w:hint="eastAsia" w:ascii="仿宋_GB2312" w:hAnsi="仿宋_GB2312" w:eastAsia="仿宋_GB2312" w:cs="仿宋_GB2312"/>
          <w:b w:val="0"/>
          <w:bCs w:val="0"/>
          <w:spacing w:val="4"/>
          <w:w w:val="100"/>
          <w:sz w:val="32"/>
          <w:szCs w:val="32"/>
        </w:rPr>
        <w:t>开</w:t>
      </w:r>
      <w:r>
        <w:rPr>
          <w:rFonts w:hint="eastAsia" w:ascii="仿宋_GB2312" w:hAnsi="仿宋_GB2312" w:eastAsia="仿宋_GB2312" w:cs="仿宋_GB2312"/>
          <w:b w:val="0"/>
          <w:bCs w:val="0"/>
          <w:spacing w:val="7"/>
          <w:w w:val="100"/>
          <w:sz w:val="32"/>
          <w:szCs w:val="32"/>
        </w:rPr>
        <w:t>展检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应当</w:t>
      </w:r>
      <w:r>
        <w:rPr>
          <w:rFonts w:hint="eastAsia" w:ascii="仿宋_GB2312" w:hAnsi="仿宋_GB2312" w:eastAsia="仿宋_GB2312" w:cs="仿宋_GB2312"/>
          <w:b w:val="0"/>
          <w:bCs w:val="0"/>
          <w:spacing w:val="4"/>
          <w:w w:val="100"/>
          <w:sz w:val="32"/>
          <w:szCs w:val="32"/>
        </w:rPr>
        <w:t>遵</w:t>
      </w:r>
      <w:r>
        <w:rPr>
          <w:rFonts w:hint="eastAsia" w:ascii="仿宋_GB2312" w:hAnsi="仿宋_GB2312" w:eastAsia="仿宋_GB2312" w:cs="仿宋_GB2312"/>
          <w:b w:val="0"/>
          <w:bCs w:val="0"/>
          <w:spacing w:val="7"/>
          <w:w w:val="100"/>
          <w:sz w:val="32"/>
          <w:szCs w:val="32"/>
        </w:rPr>
        <w:t>守国</w:t>
      </w:r>
      <w:r>
        <w:rPr>
          <w:rFonts w:hint="eastAsia" w:ascii="仿宋_GB2312" w:hAnsi="仿宋_GB2312" w:eastAsia="仿宋_GB2312" w:cs="仿宋_GB2312"/>
          <w:b w:val="0"/>
          <w:bCs w:val="0"/>
          <w:spacing w:val="4"/>
          <w:w w:val="100"/>
          <w:sz w:val="32"/>
          <w:szCs w:val="32"/>
        </w:rPr>
        <w:t>家</w:t>
      </w:r>
      <w:r>
        <w:rPr>
          <w:rFonts w:hint="eastAsia" w:ascii="仿宋_GB2312" w:hAnsi="仿宋_GB2312" w:eastAsia="仿宋_GB2312" w:cs="仿宋_GB2312"/>
          <w:b w:val="0"/>
          <w:bCs w:val="0"/>
          <w:spacing w:val="7"/>
          <w:w w:val="100"/>
          <w:sz w:val="32"/>
          <w:szCs w:val="32"/>
        </w:rPr>
        <w:t>有</w:t>
      </w:r>
      <w:r>
        <w:rPr>
          <w:rFonts w:hint="eastAsia" w:ascii="仿宋_GB2312" w:hAnsi="仿宋_GB2312" w:eastAsia="仿宋_GB2312" w:cs="仿宋_GB2312"/>
          <w:b w:val="0"/>
          <w:bCs w:val="0"/>
          <w:spacing w:val="0"/>
          <w:w w:val="100"/>
          <w:sz w:val="32"/>
          <w:szCs w:val="32"/>
        </w:rPr>
        <w:t>关</w:t>
      </w:r>
      <w:r>
        <w:rPr>
          <w:rFonts w:hint="eastAsia" w:ascii="仿宋_GB2312" w:hAnsi="仿宋_GB2312" w:eastAsia="仿宋_GB2312" w:cs="仿宋_GB2312"/>
          <w:b w:val="0"/>
          <w:bCs w:val="0"/>
          <w:spacing w:val="-1"/>
          <w:w w:val="100"/>
          <w:sz w:val="32"/>
          <w:szCs w:val="32"/>
        </w:rPr>
        <w:t>标</w:t>
      </w:r>
      <w:r>
        <w:rPr>
          <w:rFonts w:hint="eastAsia" w:ascii="仿宋_GB2312" w:hAnsi="仿宋_GB2312" w:eastAsia="仿宋_GB2312" w:cs="仿宋_GB2312"/>
          <w:b w:val="0"/>
          <w:bCs w:val="0"/>
          <w:spacing w:val="-3"/>
          <w:w w:val="100"/>
          <w:sz w:val="32"/>
          <w:szCs w:val="32"/>
        </w:rPr>
        <w:t>准</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1"/>
          <w:w w:val="100"/>
          <w:sz w:val="32"/>
          <w:szCs w:val="32"/>
        </w:rPr>
        <w:t>和规</w:t>
      </w:r>
      <w:r>
        <w:rPr>
          <w:rFonts w:hint="eastAsia" w:ascii="仿宋_GB2312" w:hAnsi="仿宋_GB2312" w:eastAsia="仿宋_GB2312" w:cs="仿宋_GB2312"/>
          <w:b w:val="0"/>
          <w:bCs w:val="0"/>
          <w:spacing w:val="-3"/>
          <w:w w:val="100"/>
          <w:sz w:val="32"/>
          <w:szCs w:val="32"/>
        </w:rPr>
        <w:t>程</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告并</w:t>
      </w:r>
      <w:r>
        <w:rPr>
          <w:rFonts w:hint="eastAsia" w:ascii="仿宋_GB2312" w:hAnsi="仿宋_GB2312" w:eastAsia="仿宋_GB2312" w:cs="仿宋_GB2312"/>
          <w:b w:val="0"/>
          <w:bCs w:val="0"/>
          <w:spacing w:val="-3"/>
          <w:w w:val="100"/>
          <w:sz w:val="32"/>
          <w:szCs w:val="32"/>
        </w:rPr>
        <w:t>对</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告负</w:t>
      </w:r>
      <w:r>
        <w:rPr>
          <w:rFonts w:hint="eastAsia" w:ascii="仿宋_GB2312" w:hAnsi="仿宋_GB2312" w:eastAsia="仿宋_GB2312" w:cs="仿宋_GB2312"/>
          <w:b w:val="0"/>
          <w:bCs w:val="0"/>
          <w:spacing w:val="-3"/>
          <w:w w:val="100"/>
          <w:sz w:val="32"/>
          <w:szCs w:val="32"/>
        </w:rPr>
        <w:t>责</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的雷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3"/>
          <w:w w:val="100"/>
          <w:sz w:val="32"/>
          <w:szCs w:val="32"/>
        </w:rPr>
        <w:t>必</w:t>
      </w:r>
      <w:r>
        <w:rPr>
          <w:rFonts w:hint="eastAsia" w:ascii="仿宋_GB2312" w:hAnsi="仿宋_GB2312" w:eastAsia="仿宋_GB2312" w:cs="仿宋_GB2312"/>
          <w:b w:val="0"/>
          <w:bCs w:val="0"/>
          <w:spacing w:val="-1"/>
          <w:w w:val="100"/>
          <w:sz w:val="32"/>
          <w:szCs w:val="32"/>
        </w:rPr>
        <w:t>须全</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、真</w:t>
      </w:r>
      <w:r>
        <w:rPr>
          <w:rFonts w:hint="eastAsia" w:ascii="仿宋_GB2312" w:hAnsi="仿宋_GB2312" w:eastAsia="仿宋_GB2312" w:cs="仿宋_GB2312"/>
          <w:b w:val="0"/>
          <w:bCs w:val="0"/>
          <w:spacing w:val="-3"/>
          <w:w w:val="100"/>
          <w:sz w:val="32"/>
          <w:szCs w:val="32"/>
        </w:rPr>
        <w:t>实</w:t>
      </w:r>
      <w:r>
        <w:rPr>
          <w:rFonts w:hint="eastAsia" w:ascii="仿宋_GB2312" w:hAnsi="仿宋_GB2312" w:eastAsia="仿宋_GB2312" w:cs="仿宋_GB2312"/>
          <w:b w:val="0"/>
          <w:bCs w:val="0"/>
          <w:spacing w:val="-1"/>
          <w:w w:val="100"/>
          <w:sz w:val="32"/>
          <w:szCs w:val="32"/>
        </w:rPr>
        <w:t>、可</w:t>
      </w:r>
      <w:r>
        <w:rPr>
          <w:rFonts w:hint="eastAsia" w:ascii="仿宋_GB2312" w:hAnsi="仿宋_GB2312" w:eastAsia="仿宋_GB2312" w:cs="仿宋_GB2312"/>
          <w:b w:val="0"/>
          <w:bCs w:val="0"/>
          <w:spacing w:val="-3"/>
          <w:w w:val="100"/>
          <w:sz w:val="32"/>
          <w:szCs w:val="32"/>
        </w:rPr>
        <w:t>靠</w:t>
      </w:r>
      <w:r>
        <w:rPr>
          <w:rFonts w:hint="eastAsia" w:ascii="仿宋_GB2312" w:hAnsi="仿宋_GB2312" w:eastAsia="仿宋_GB2312" w:cs="仿宋_GB2312"/>
          <w:b w:val="0"/>
          <w:bCs w:val="0"/>
          <w:spacing w:val="0"/>
          <w:w w:val="100"/>
          <w:sz w:val="32"/>
          <w:szCs w:val="32"/>
        </w:rPr>
        <w:t>。</w:t>
      </w:r>
    </w:p>
    <w:p w14:paraId="3976146A">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雷</w:t>
      </w:r>
      <w:r>
        <w:rPr>
          <w:rFonts w:hint="eastAsia" w:ascii="仿宋_GB2312" w:hAnsi="仿宋_GB2312" w:eastAsia="仿宋_GB2312" w:cs="仿宋_GB2312"/>
          <w:b w:val="0"/>
          <w:bCs w:val="0"/>
          <w:spacing w:val="4"/>
          <w:w w:val="100"/>
          <w:sz w:val="32"/>
          <w:szCs w:val="32"/>
        </w:rPr>
        <w:t>电</w:t>
      </w:r>
      <w:r>
        <w:rPr>
          <w:rFonts w:hint="eastAsia" w:ascii="仿宋_GB2312" w:hAnsi="仿宋_GB2312" w:eastAsia="仿宋_GB2312" w:cs="仿宋_GB2312"/>
          <w:b w:val="0"/>
          <w:bCs w:val="0"/>
          <w:spacing w:val="7"/>
          <w:w w:val="100"/>
          <w:sz w:val="32"/>
          <w:szCs w:val="32"/>
        </w:rPr>
        <w:t>防护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报</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结论</w:t>
      </w:r>
      <w:r>
        <w:rPr>
          <w:rFonts w:hint="eastAsia" w:ascii="仿宋_GB2312" w:hAnsi="仿宋_GB2312" w:eastAsia="仿宋_GB2312" w:cs="仿宋_GB2312"/>
          <w:b w:val="0"/>
          <w:bCs w:val="0"/>
          <w:spacing w:val="4"/>
          <w:w w:val="100"/>
          <w:sz w:val="32"/>
          <w:szCs w:val="32"/>
        </w:rPr>
        <w:t>应</w:t>
      </w:r>
      <w:r>
        <w:rPr>
          <w:rFonts w:hint="eastAsia" w:ascii="仿宋_GB2312" w:hAnsi="仿宋_GB2312" w:eastAsia="仿宋_GB2312" w:cs="仿宋_GB2312"/>
          <w:b w:val="0"/>
          <w:bCs w:val="0"/>
          <w:spacing w:val="7"/>
          <w:w w:val="100"/>
          <w:sz w:val="32"/>
          <w:szCs w:val="32"/>
        </w:rPr>
        <w:t>当包</w:t>
      </w:r>
      <w:r>
        <w:rPr>
          <w:rFonts w:hint="eastAsia" w:ascii="仿宋_GB2312" w:hAnsi="仿宋_GB2312" w:eastAsia="仿宋_GB2312" w:cs="仿宋_GB2312"/>
          <w:b w:val="0"/>
          <w:bCs w:val="0"/>
          <w:spacing w:val="4"/>
          <w:w w:val="100"/>
          <w:sz w:val="32"/>
          <w:szCs w:val="32"/>
        </w:rPr>
        <w:t>含</w:t>
      </w:r>
      <w:r>
        <w:rPr>
          <w:rFonts w:hint="eastAsia" w:ascii="仿宋_GB2312" w:hAnsi="仿宋_GB2312" w:eastAsia="仿宋_GB2312" w:cs="仿宋_GB2312"/>
          <w:b w:val="0"/>
          <w:bCs w:val="0"/>
          <w:spacing w:val="7"/>
          <w:w w:val="100"/>
          <w:sz w:val="32"/>
          <w:szCs w:val="32"/>
        </w:rPr>
        <w:t>安装</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是</w:t>
      </w:r>
      <w:r>
        <w:rPr>
          <w:rFonts w:hint="eastAsia" w:ascii="仿宋_GB2312" w:hAnsi="仿宋_GB2312" w:eastAsia="仿宋_GB2312" w:cs="仿宋_GB2312"/>
          <w:b w:val="0"/>
          <w:bCs w:val="0"/>
          <w:spacing w:val="0"/>
          <w:w w:val="100"/>
          <w:sz w:val="32"/>
          <w:szCs w:val="32"/>
        </w:rPr>
        <w:t>否</w:t>
      </w:r>
      <w:r>
        <w:rPr>
          <w:rFonts w:hint="eastAsia" w:ascii="仿宋_GB2312" w:hAnsi="仿宋_GB2312" w:eastAsia="仿宋_GB2312" w:cs="仿宋_GB2312"/>
          <w:b w:val="0"/>
          <w:bCs w:val="0"/>
          <w:spacing w:val="-1"/>
          <w:w w:val="100"/>
          <w:sz w:val="32"/>
          <w:szCs w:val="32"/>
        </w:rPr>
        <w:t>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是</w:t>
      </w:r>
      <w:r>
        <w:rPr>
          <w:rFonts w:hint="eastAsia" w:ascii="仿宋_GB2312" w:hAnsi="仿宋_GB2312" w:eastAsia="仿宋_GB2312" w:cs="仿宋_GB2312"/>
          <w:b w:val="0"/>
          <w:bCs w:val="0"/>
          <w:spacing w:val="-3"/>
          <w:w w:val="100"/>
          <w:sz w:val="32"/>
          <w:szCs w:val="32"/>
        </w:rPr>
        <w:t>否</w:t>
      </w:r>
      <w:r>
        <w:rPr>
          <w:rFonts w:hint="eastAsia" w:ascii="仿宋_GB2312" w:hAnsi="仿宋_GB2312" w:eastAsia="仿宋_GB2312" w:cs="仿宋_GB2312"/>
          <w:b w:val="0"/>
          <w:bCs w:val="0"/>
          <w:spacing w:val="-1"/>
          <w:w w:val="100"/>
          <w:sz w:val="32"/>
          <w:szCs w:val="32"/>
        </w:rPr>
        <w:t>符合</w:t>
      </w:r>
      <w:r>
        <w:rPr>
          <w:rFonts w:hint="eastAsia" w:ascii="仿宋_GB2312" w:hAnsi="仿宋_GB2312" w:eastAsia="仿宋_GB2312" w:cs="仿宋_GB2312"/>
          <w:b w:val="0"/>
          <w:bCs w:val="0"/>
          <w:spacing w:val="-3"/>
          <w:w w:val="100"/>
          <w:sz w:val="32"/>
          <w:szCs w:val="32"/>
        </w:rPr>
        <w:t>国</w:t>
      </w:r>
      <w:r>
        <w:rPr>
          <w:rFonts w:hint="eastAsia" w:ascii="仿宋_GB2312" w:hAnsi="仿宋_GB2312" w:eastAsia="仿宋_GB2312" w:cs="仿宋_GB2312"/>
          <w:b w:val="0"/>
          <w:bCs w:val="0"/>
          <w:spacing w:val="-1"/>
          <w:w w:val="100"/>
          <w:sz w:val="32"/>
          <w:szCs w:val="32"/>
        </w:rPr>
        <w:t>家有</w:t>
      </w:r>
      <w:r>
        <w:rPr>
          <w:rFonts w:hint="eastAsia" w:ascii="仿宋_GB2312" w:hAnsi="仿宋_GB2312" w:eastAsia="仿宋_GB2312" w:cs="仿宋_GB2312"/>
          <w:b w:val="0"/>
          <w:bCs w:val="0"/>
          <w:spacing w:val="-3"/>
          <w:w w:val="100"/>
          <w:sz w:val="32"/>
          <w:szCs w:val="32"/>
        </w:rPr>
        <w:t>关</w:t>
      </w:r>
      <w:r>
        <w:rPr>
          <w:rFonts w:hint="eastAsia" w:ascii="仿宋_GB2312" w:hAnsi="仿宋_GB2312" w:eastAsia="仿宋_GB2312" w:cs="仿宋_GB2312"/>
          <w:b w:val="0"/>
          <w:bCs w:val="0"/>
          <w:spacing w:val="-1"/>
          <w:w w:val="100"/>
          <w:sz w:val="32"/>
          <w:szCs w:val="32"/>
        </w:rPr>
        <w:t>标准</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国务</w:t>
      </w:r>
      <w:r>
        <w:rPr>
          <w:rFonts w:hint="eastAsia" w:ascii="仿宋_GB2312" w:hAnsi="仿宋_GB2312" w:eastAsia="仿宋_GB2312" w:cs="仿宋_GB2312"/>
          <w:b w:val="0"/>
          <w:bCs w:val="0"/>
          <w:spacing w:val="-3"/>
          <w:w w:val="100"/>
          <w:sz w:val="32"/>
          <w:szCs w:val="32"/>
        </w:rPr>
        <w:t>院</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0"/>
          <w:w w:val="100"/>
          <w:sz w:val="32"/>
          <w:szCs w:val="32"/>
        </w:rPr>
        <w:t>主</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构规</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的使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0"/>
          <w:w w:val="100"/>
          <w:sz w:val="32"/>
          <w:szCs w:val="32"/>
        </w:rPr>
        <w:t>。</w:t>
      </w:r>
    </w:p>
    <w:p w14:paraId="2FD9350B">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3</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2"/>
          <w:w w:val="100"/>
          <w:sz w:val="32"/>
          <w:szCs w:val="32"/>
        </w:rPr>
        <w:t>防</w:t>
      </w:r>
      <w:r>
        <w:rPr>
          <w:rFonts w:hint="eastAsia" w:ascii="仿宋_GB2312" w:hAnsi="仿宋_GB2312" w:eastAsia="仿宋_GB2312" w:cs="仿宋_GB2312"/>
          <w:b w:val="0"/>
          <w:bCs w:val="0"/>
          <w:spacing w:val="-1"/>
          <w:w w:val="100"/>
          <w:sz w:val="32"/>
          <w:szCs w:val="32"/>
        </w:rPr>
        <w:t>护</w:t>
      </w:r>
      <w:r>
        <w:rPr>
          <w:rFonts w:hint="eastAsia" w:ascii="仿宋_GB2312" w:hAnsi="仿宋_GB2312" w:eastAsia="仿宋_GB2312" w:cs="仿宋_GB2312"/>
          <w:b w:val="0"/>
          <w:bCs w:val="0"/>
          <w:spacing w:val="2"/>
          <w:w w:val="100"/>
          <w:sz w:val="32"/>
          <w:szCs w:val="32"/>
        </w:rPr>
        <w:t>装</w:t>
      </w:r>
      <w:r>
        <w:rPr>
          <w:rFonts w:hint="eastAsia" w:ascii="仿宋_GB2312" w:hAnsi="仿宋_GB2312" w:eastAsia="仿宋_GB2312" w:cs="仿宋_GB2312"/>
          <w:b w:val="0"/>
          <w:bCs w:val="0"/>
          <w:spacing w:val="-1"/>
          <w:w w:val="100"/>
          <w:sz w:val="32"/>
          <w:szCs w:val="32"/>
        </w:rPr>
        <w:t>置设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审核</w:t>
      </w:r>
      <w:r>
        <w:rPr>
          <w:rFonts w:hint="eastAsia" w:ascii="仿宋_GB2312" w:hAnsi="仿宋_GB2312" w:eastAsia="仿宋_GB2312" w:cs="仿宋_GB2312"/>
          <w:b w:val="0"/>
          <w:bCs w:val="0"/>
          <w:spacing w:val="2"/>
          <w:w w:val="100"/>
          <w:sz w:val="32"/>
          <w:szCs w:val="32"/>
        </w:rPr>
        <w:t>和</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十六</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起十</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收结</w:t>
      </w:r>
      <w:r>
        <w:rPr>
          <w:rFonts w:hint="eastAsia" w:ascii="仿宋_GB2312" w:hAnsi="仿宋_GB2312" w:eastAsia="仿宋_GB2312" w:cs="仿宋_GB2312"/>
          <w:b w:val="0"/>
          <w:bCs w:val="0"/>
          <w:spacing w:val="-3"/>
          <w:w w:val="100"/>
          <w:sz w:val="32"/>
          <w:szCs w:val="32"/>
        </w:rPr>
        <w:t>论</w:t>
      </w:r>
      <w:r>
        <w:rPr>
          <w:rFonts w:hint="eastAsia" w:ascii="仿宋_GB2312" w:hAnsi="仿宋_GB2312" w:eastAsia="仿宋_GB2312" w:cs="仿宋_GB2312"/>
          <w:b w:val="0"/>
          <w:bCs w:val="0"/>
          <w:spacing w:val="0"/>
          <w:w w:val="100"/>
          <w:sz w:val="32"/>
          <w:szCs w:val="32"/>
        </w:rPr>
        <w:t>。</w:t>
      </w:r>
    </w:p>
    <w:p w14:paraId="1E39C880">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置经</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收意</w:t>
      </w:r>
      <w:r>
        <w:rPr>
          <w:rFonts w:hint="eastAsia" w:ascii="仿宋_GB2312" w:hAnsi="仿宋_GB2312" w:eastAsia="仿宋_GB2312" w:cs="仿宋_GB2312"/>
          <w:b w:val="0"/>
          <w:bCs w:val="0"/>
          <w:spacing w:val="-3"/>
          <w:w w:val="100"/>
          <w:sz w:val="32"/>
          <w:szCs w:val="32"/>
        </w:rPr>
        <w:t>见</w:t>
      </w:r>
      <w:r>
        <w:rPr>
          <w:rFonts w:hint="eastAsia" w:ascii="仿宋_GB2312" w:hAnsi="仿宋_GB2312" w:eastAsia="仿宋_GB2312" w:cs="仿宋_GB2312"/>
          <w:b w:val="0"/>
          <w:bCs w:val="0"/>
          <w:spacing w:val="-1"/>
          <w:w w:val="100"/>
          <w:sz w:val="32"/>
          <w:szCs w:val="32"/>
        </w:rPr>
        <w:t>书》</w:t>
      </w:r>
      <w:r>
        <w:rPr>
          <w:rFonts w:hint="eastAsia" w:ascii="仿宋_GB2312" w:hAnsi="仿宋_GB2312" w:eastAsia="仿宋_GB2312" w:cs="仿宋_GB2312"/>
          <w:b w:val="0"/>
          <w:bCs w:val="0"/>
          <w:spacing w:val="0"/>
          <w:w w:val="100"/>
          <w:sz w:val="32"/>
          <w:szCs w:val="32"/>
        </w:rPr>
        <w:t>。</w:t>
      </w:r>
    </w:p>
    <w:p w14:paraId="03A02AF6">
      <w:pPr>
        <w:pStyle w:val="3"/>
        <w:spacing w:line="414" w:lineRule="exact"/>
        <w:ind w:left="120" w:right="0" w:firstLine="636"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不符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0"/>
          <w:w w:val="100"/>
          <w:sz w:val="32"/>
          <w:szCs w:val="32"/>
        </w:rPr>
        <w:t>予</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决定</w:t>
      </w:r>
      <w:r>
        <w:rPr>
          <w:rFonts w:hint="eastAsia" w:ascii="仿宋_GB2312" w:hAnsi="仿宋_GB2312" w:eastAsia="仿宋_GB2312" w:cs="仿宋_GB2312"/>
          <w:b w:val="0"/>
          <w:bCs w:val="0"/>
          <w:spacing w:val="-3"/>
          <w:w w:val="100"/>
          <w:sz w:val="32"/>
          <w:szCs w:val="32"/>
        </w:rPr>
        <w:t>书</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w:t>
      </w:r>
    </w:p>
    <w:p w14:paraId="3381B16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现</w:t>
      </w:r>
      <w:r>
        <w:rPr>
          <w:rFonts w:hint="eastAsia" w:ascii="仿宋_GB2312" w:hAnsi="仿宋_GB2312" w:eastAsia="仿宋_GB2312" w:cs="仿宋_GB2312"/>
          <w:b w:val="0"/>
          <w:bCs w:val="0"/>
          <w:spacing w:val="-1"/>
          <w:w w:val="100"/>
          <w:sz w:val="32"/>
          <w:szCs w:val="32"/>
        </w:rPr>
        <w:t>场勘</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2C510535">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组</w:t>
      </w:r>
      <w:r>
        <w:rPr>
          <w:rFonts w:hint="eastAsia" w:ascii="仿宋_GB2312" w:hAnsi="仿宋_GB2312" w:eastAsia="仿宋_GB2312" w:cs="仿宋_GB2312"/>
          <w:b w:val="0"/>
          <w:bCs w:val="0"/>
          <w:spacing w:val="-1"/>
          <w:w w:val="100"/>
          <w:sz w:val="32"/>
          <w:szCs w:val="32"/>
        </w:rPr>
        <w:t>织听</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3CBDB2C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招</w:t>
      </w:r>
      <w:r>
        <w:rPr>
          <w:rFonts w:hint="eastAsia" w:ascii="仿宋_GB2312" w:hAnsi="仿宋_GB2312" w:eastAsia="仿宋_GB2312" w:cs="仿宋_GB2312"/>
          <w:b w:val="0"/>
          <w:bCs w:val="0"/>
          <w:spacing w:val="-1"/>
          <w:w w:val="100"/>
          <w:sz w:val="32"/>
          <w:szCs w:val="32"/>
        </w:rPr>
        <w:t>标、拍卖、挂牌</w:t>
      </w:r>
      <w:r>
        <w:rPr>
          <w:rFonts w:hint="eastAsia" w:ascii="仿宋_GB2312" w:hAnsi="仿宋_GB2312" w:eastAsia="仿宋_GB2312" w:cs="仿宋_GB2312"/>
          <w:b w:val="0"/>
          <w:bCs w:val="0"/>
          <w:spacing w:val="2"/>
          <w:w w:val="100"/>
          <w:sz w:val="32"/>
          <w:szCs w:val="32"/>
        </w:rPr>
        <w:t>交</w:t>
      </w:r>
      <w:r>
        <w:rPr>
          <w:rFonts w:hint="eastAsia" w:ascii="仿宋_GB2312" w:hAnsi="仿宋_GB2312" w:eastAsia="仿宋_GB2312" w:cs="仿宋_GB2312"/>
          <w:b w:val="0"/>
          <w:bCs w:val="0"/>
          <w:spacing w:val="-3"/>
          <w:w w:val="100"/>
          <w:sz w:val="32"/>
          <w:szCs w:val="32"/>
        </w:rPr>
        <w:t>易</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否</w:t>
      </w:r>
    </w:p>
    <w:p w14:paraId="3BB87BAC">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检</w:t>
      </w:r>
      <w:r>
        <w:rPr>
          <w:rFonts w:hint="eastAsia" w:ascii="仿宋_GB2312" w:hAnsi="仿宋_GB2312" w:eastAsia="仿宋_GB2312" w:cs="仿宋_GB2312"/>
          <w:b w:val="0"/>
          <w:bCs w:val="0"/>
          <w:spacing w:val="-1"/>
          <w:w w:val="100"/>
          <w:sz w:val="32"/>
          <w:szCs w:val="32"/>
        </w:rPr>
        <w:t>验、检测、检疫：</w:t>
      </w:r>
      <w:r>
        <w:rPr>
          <w:rFonts w:hint="eastAsia" w:ascii="仿宋_GB2312" w:hAnsi="仿宋_GB2312" w:eastAsia="仿宋_GB2312" w:cs="仿宋_GB2312"/>
          <w:b w:val="0"/>
          <w:bCs w:val="0"/>
          <w:spacing w:val="0"/>
          <w:w w:val="100"/>
          <w:sz w:val="32"/>
          <w:szCs w:val="32"/>
        </w:rPr>
        <w:t>否</w:t>
      </w:r>
    </w:p>
    <w:p w14:paraId="659764EB">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鉴</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否</w:t>
      </w:r>
    </w:p>
    <w:p w14:paraId="2283101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专</w:t>
      </w:r>
      <w:r>
        <w:rPr>
          <w:rFonts w:hint="eastAsia" w:ascii="仿宋_GB2312" w:hAnsi="仿宋_GB2312" w:eastAsia="仿宋_GB2312" w:cs="仿宋_GB2312"/>
          <w:b w:val="0"/>
          <w:bCs w:val="0"/>
          <w:spacing w:val="-1"/>
          <w:w w:val="100"/>
          <w:sz w:val="32"/>
          <w:szCs w:val="32"/>
        </w:rPr>
        <w:t>家评</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29A67223">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向</w:t>
      </w:r>
      <w:r>
        <w:rPr>
          <w:rFonts w:hint="eastAsia" w:ascii="仿宋_GB2312" w:hAnsi="仿宋_GB2312" w:eastAsia="仿宋_GB2312" w:cs="仿宋_GB2312"/>
          <w:b w:val="0"/>
          <w:bCs w:val="0"/>
          <w:spacing w:val="-1"/>
          <w:w w:val="100"/>
          <w:sz w:val="32"/>
          <w:szCs w:val="32"/>
        </w:rPr>
        <w:t>社会公示：</w:t>
      </w:r>
      <w:r>
        <w:rPr>
          <w:rFonts w:hint="eastAsia" w:ascii="仿宋_GB2312" w:hAnsi="仿宋_GB2312" w:eastAsia="仿宋_GB2312" w:cs="仿宋_GB2312"/>
          <w:b w:val="0"/>
          <w:bCs w:val="0"/>
          <w:spacing w:val="0"/>
          <w:w w:val="100"/>
          <w:sz w:val="32"/>
          <w:szCs w:val="32"/>
        </w:rPr>
        <w:t>否</w:t>
      </w:r>
    </w:p>
    <w:p w14:paraId="754B3AD0">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是否实行</w:t>
      </w:r>
      <w:r>
        <w:rPr>
          <w:rFonts w:hint="eastAsia" w:ascii="仿宋_GB2312" w:hAnsi="仿宋_GB2312" w:eastAsia="仿宋_GB2312" w:cs="仿宋_GB2312"/>
          <w:b w:val="0"/>
          <w:bCs w:val="0"/>
          <w:spacing w:val="2"/>
          <w:w w:val="100"/>
          <w:sz w:val="32"/>
          <w:szCs w:val="32"/>
        </w:rPr>
        <w:t>告</w:t>
      </w:r>
      <w:r>
        <w:rPr>
          <w:rFonts w:hint="eastAsia" w:ascii="仿宋_GB2312" w:hAnsi="仿宋_GB2312" w:eastAsia="仿宋_GB2312" w:cs="仿宋_GB2312"/>
          <w:b w:val="0"/>
          <w:bCs w:val="0"/>
          <w:spacing w:val="-1"/>
          <w:w w:val="100"/>
          <w:sz w:val="32"/>
          <w:szCs w:val="32"/>
        </w:rPr>
        <w:t>知承诺办理：</w:t>
      </w:r>
      <w:r>
        <w:rPr>
          <w:rFonts w:hint="eastAsia" w:ascii="仿宋_GB2312" w:hAnsi="仿宋_GB2312" w:eastAsia="仿宋_GB2312" w:cs="仿宋_GB2312"/>
          <w:b w:val="0"/>
          <w:bCs w:val="0"/>
          <w:spacing w:val="0"/>
          <w:w w:val="100"/>
          <w:sz w:val="32"/>
          <w:szCs w:val="32"/>
        </w:rPr>
        <w:t>否</w:t>
      </w:r>
    </w:p>
    <w:p w14:paraId="64D6475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9"/>
          <w:w w:val="100"/>
          <w:sz w:val="32"/>
          <w:szCs w:val="32"/>
        </w:rPr>
        <w:t>1</w:t>
      </w:r>
      <w:r>
        <w:rPr>
          <w:rFonts w:hint="eastAsia" w:ascii="仿宋_GB2312" w:hAnsi="仿宋_GB2312" w:eastAsia="仿宋_GB2312" w:cs="仿宋_GB2312"/>
          <w:b/>
          <w:bCs/>
          <w:spacing w:val="1"/>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审批机关</w:t>
      </w:r>
      <w:r>
        <w:rPr>
          <w:rFonts w:hint="eastAsia" w:ascii="仿宋_GB2312" w:hAnsi="仿宋_GB2312" w:eastAsia="仿宋_GB2312" w:cs="仿宋_GB2312"/>
          <w:b w:val="0"/>
          <w:bCs w:val="0"/>
          <w:spacing w:val="2"/>
          <w:w w:val="100"/>
          <w:sz w:val="32"/>
          <w:szCs w:val="32"/>
        </w:rPr>
        <w:t>是</w:t>
      </w:r>
      <w:r>
        <w:rPr>
          <w:rFonts w:hint="eastAsia" w:ascii="仿宋_GB2312" w:hAnsi="仿宋_GB2312" w:eastAsia="仿宋_GB2312" w:cs="仿宋_GB2312"/>
          <w:b w:val="0"/>
          <w:bCs w:val="0"/>
          <w:spacing w:val="-1"/>
          <w:w w:val="100"/>
          <w:sz w:val="32"/>
          <w:szCs w:val="32"/>
        </w:rPr>
        <w:t>否委托服务机构</w:t>
      </w:r>
      <w:r>
        <w:rPr>
          <w:rFonts w:hint="eastAsia" w:ascii="仿宋_GB2312" w:hAnsi="仿宋_GB2312" w:eastAsia="仿宋_GB2312" w:cs="仿宋_GB2312"/>
          <w:b w:val="0"/>
          <w:bCs w:val="0"/>
          <w:spacing w:val="2"/>
          <w:w w:val="100"/>
          <w:sz w:val="32"/>
          <w:szCs w:val="32"/>
        </w:rPr>
        <w:t>开</w:t>
      </w:r>
      <w:r>
        <w:rPr>
          <w:rFonts w:hint="eastAsia" w:ascii="仿宋_GB2312" w:hAnsi="仿宋_GB2312" w:eastAsia="仿宋_GB2312" w:cs="仿宋_GB2312"/>
          <w:b w:val="0"/>
          <w:bCs w:val="0"/>
          <w:spacing w:val="-1"/>
          <w:w w:val="100"/>
          <w:sz w:val="32"/>
          <w:szCs w:val="32"/>
        </w:rPr>
        <w:t>展技术性服务</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是</w:t>
      </w:r>
    </w:p>
    <w:p w14:paraId="7AE558C7">
      <w:pPr>
        <w:pStyle w:val="3"/>
        <w:spacing w:before="70"/>
        <w:ind w:left="120" w:right="0"/>
        <w:jc w:val="left"/>
        <w:rPr>
          <w:rFonts w:hint="eastAsia" w:ascii="仿宋_GB2312" w:hAnsi="仿宋_GB2312" w:eastAsia="仿宋_GB2312" w:cs="仿宋_GB2312"/>
          <w:sz w:val="32"/>
          <w:szCs w:val="32"/>
        </w:rPr>
      </w:pPr>
      <w:bookmarkStart w:id="37" w:name="八、受理和审批时限"/>
      <w:bookmarkEnd w:id="37"/>
      <w:r>
        <w:rPr>
          <w:rFonts w:hint="eastAsia" w:ascii="黑体" w:hAnsi="黑体" w:eastAsia="黑体" w:cs="黑体"/>
          <w:b w:val="0"/>
          <w:bCs w:val="0"/>
          <w:spacing w:val="-1"/>
          <w:w w:val="100"/>
          <w:sz w:val="32"/>
          <w:szCs w:val="32"/>
        </w:rPr>
        <w:t>八</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受理</w:t>
      </w:r>
      <w:r>
        <w:rPr>
          <w:rFonts w:hint="eastAsia" w:ascii="黑体" w:hAnsi="黑体" w:eastAsia="黑体" w:cs="黑体"/>
          <w:b w:val="0"/>
          <w:bCs w:val="0"/>
          <w:spacing w:val="-3"/>
          <w:w w:val="100"/>
          <w:sz w:val="32"/>
          <w:szCs w:val="32"/>
        </w:rPr>
        <w:t>和</w:t>
      </w:r>
      <w:r>
        <w:rPr>
          <w:rFonts w:hint="eastAsia" w:ascii="黑体" w:hAnsi="黑体" w:eastAsia="黑体" w:cs="黑体"/>
          <w:b w:val="0"/>
          <w:bCs w:val="0"/>
          <w:spacing w:val="-1"/>
          <w:w w:val="100"/>
          <w:sz w:val="32"/>
          <w:szCs w:val="32"/>
        </w:rPr>
        <w:t>审批</w:t>
      </w:r>
      <w:r>
        <w:rPr>
          <w:rFonts w:hint="eastAsia" w:ascii="黑体" w:hAnsi="黑体" w:eastAsia="黑体" w:cs="黑体"/>
          <w:b w:val="0"/>
          <w:bCs w:val="0"/>
          <w:spacing w:val="-3"/>
          <w:w w:val="100"/>
          <w:sz w:val="32"/>
          <w:szCs w:val="32"/>
        </w:rPr>
        <w:t>时</w:t>
      </w:r>
      <w:r>
        <w:rPr>
          <w:rFonts w:hint="eastAsia" w:ascii="黑体" w:hAnsi="黑体" w:eastAsia="黑体" w:cs="黑体"/>
          <w:b w:val="0"/>
          <w:bCs w:val="0"/>
          <w:spacing w:val="0"/>
          <w:w w:val="100"/>
          <w:sz w:val="32"/>
          <w:szCs w:val="32"/>
        </w:rPr>
        <w:t>限</w:t>
      </w:r>
    </w:p>
    <w:p w14:paraId="05BE5645">
      <w:pPr>
        <w:pStyle w:val="3"/>
        <w:numPr>
          <w:ilvl w:val="0"/>
          <w:numId w:val="2"/>
        </w:numPr>
        <w:tabs>
          <w:tab w:val="left" w:pos="818"/>
        </w:tabs>
        <w:ind w:left="818" w:right="0" w:hanging="14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承诺受理</w:t>
      </w:r>
      <w:r>
        <w:rPr>
          <w:rFonts w:hint="eastAsia" w:ascii="仿宋_GB2312" w:hAnsi="仿宋_GB2312" w:eastAsia="仿宋_GB2312" w:cs="仿宋_GB2312"/>
          <w:b w:val="0"/>
          <w:bCs w:val="0"/>
          <w:spacing w:val="2"/>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5</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0"/>
          <w:w w:val="100"/>
          <w:sz w:val="32"/>
          <w:szCs w:val="32"/>
        </w:rPr>
        <w:t>日</w:t>
      </w:r>
    </w:p>
    <w:p w14:paraId="640A478E">
      <w:pPr>
        <w:pStyle w:val="3"/>
        <w:numPr>
          <w:ilvl w:val="0"/>
          <w:numId w:val="2"/>
        </w:numPr>
        <w:tabs>
          <w:tab w:val="left" w:pos="818"/>
        </w:tabs>
        <w:spacing w:before="70"/>
        <w:ind w:left="818" w:right="0" w:hanging="140"/>
        <w:jc w:val="left"/>
        <w:rPr>
          <w:rFonts w:hint="eastAsia" w:ascii="仿宋_GB2312" w:hAnsi="仿宋_GB2312" w:eastAsia="仿宋_GB2312" w:cs="仿宋_GB2312"/>
          <w:sz w:val="32"/>
          <w:szCs w:val="32"/>
        </w:rPr>
      </w:pPr>
      <w:bookmarkStart w:id="38" w:name="2.法定审批时限：10个工作日"/>
      <w:bookmarkEnd w:id="38"/>
      <w:bookmarkStart w:id="39" w:name="2.法定审批时限：10个工作日"/>
      <w:bookmarkEnd w:id="39"/>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法定审批</w:t>
      </w:r>
      <w:r>
        <w:rPr>
          <w:rFonts w:hint="eastAsia" w:ascii="仿宋_GB2312" w:hAnsi="仿宋_GB2312" w:eastAsia="仿宋_GB2312" w:cs="仿宋_GB2312"/>
          <w:b w:val="0"/>
          <w:bCs w:val="0"/>
          <w:spacing w:val="1"/>
          <w:w w:val="95"/>
          <w:sz w:val="32"/>
          <w:szCs w:val="32"/>
        </w:rPr>
        <w:t>时</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1"/>
          <w:w w:val="95"/>
          <w:sz w:val="32"/>
          <w:szCs w:val="32"/>
        </w:rPr>
        <w:t>个</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作</w:t>
      </w:r>
      <w:r>
        <w:rPr>
          <w:rFonts w:hint="eastAsia" w:ascii="仿宋_GB2312" w:hAnsi="仿宋_GB2312" w:eastAsia="仿宋_GB2312" w:cs="仿宋_GB2312"/>
          <w:b w:val="0"/>
          <w:bCs w:val="0"/>
          <w:spacing w:val="0"/>
          <w:w w:val="95"/>
          <w:sz w:val="32"/>
          <w:szCs w:val="32"/>
        </w:rPr>
        <w:t>日</w:t>
      </w:r>
    </w:p>
    <w:p w14:paraId="1A94A9BB">
      <w:pPr>
        <w:pStyle w:val="3"/>
        <w:spacing w:before="58"/>
        <w:ind w:right="0"/>
        <w:jc w:val="left"/>
        <w:rPr>
          <w:rFonts w:hint="eastAsia" w:ascii="仿宋_GB2312" w:hAnsi="仿宋_GB2312" w:eastAsia="仿宋_GB2312" w:cs="仿宋_GB2312"/>
          <w:sz w:val="32"/>
          <w:szCs w:val="32"/>
        </w:rPr>
      </w:pPr>
      <w:bookmarkStart w:id="40" w:name="3.规定法定审批时限依据"/>
      <w:bookmarkEnd w:id="40"/>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规定法定</w:t>
      </w:r>
      <w:r>
        <w:rPr>
          <w:rFonts w:hint="eastAsia" w:ascii="仿宋_GB2312" w:hAnsi="仿宋_GB2312" w:eastAsia="仿宋_GB2312" w:cs="仿宋_GB2312"/>
          <w:b w:val="0"/>
          <w:bCs w:val="0"/>
          <w:spacing w:val="2"/>
          <w:w w:val="100"/>
          <w:sz w:val="32"/>
          <w:szCs w:val="32"/>
        </w:rPr>
        <w:t>审</w:t>
      </w:r>
      <w:r>
        <w:rPr>
          <w:rFonts w:hint="eastAsia" w:ascii="仿宋_GB2312" w:hAnsi="仿宋_GB2312" w:eastAsia="仿宋_GB2312" w:cs="仿宋_GB2312"/>
          <w:b w:val="0"/>
          <w:bCs w:val="0"/>
          <w:spacing w:val="-1"/>
          <w:w w:val="100"/>
          <w:sz w:val="32"/>
          <w:szCs w:val="32"/>
        </w:rPr>
        <w:t>批时限依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六</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起十</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收结</w:t>
      </w:r>
      <w:r>
        <w:rPr>
          <w:rFonts w:hint="eastAsia" w:ascii="仿宋_GB2312" w:hAnsi="仿宋_GB2312" w:eastAsia="仿宋_GB2312" w:cs="仿宋_GB2312"/>
          <w:b w:val="0"/>
          <w:bCs w:val="0"/>
          <w:spacing w:val="-3"/>
          <w:w w:val="100"/>
          <w:sz w:val="32"/>
          <w:szCs w:val="32"/>
        </w:rPr>
        <w:t>论</w:t>
      </w:r>
      <w:r>
        <w:rPr>
          <w:rFonts w:hint="eastAsia" w:ascii="仿宋_GB2312" w:hAnsi="仿宋_GB2312" w:eastAsia="仿宋_GB2312" w:cs="仿宋_GB2312"/>
          <w:b w:val="0"/>
          <w:bCs w:val="0"/>
          <w:spacing w:val="0"/>
          <w:w w:val="100"/>
          <w:sz w:val="32"/>
          <w:szCs w:val="32"/>
        </w:rPr>
        <w:t>。</w:t>
      </w:r>
    </w:p>
    <w:p w14:paraId="59F9CED4">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承诺审批</w:t>
      </w:r>
      <w:r>
        <w:rPr>
          <w:rFonts w:hint="eastAsia" w:ascii="仿宋_GB2312" w:hAnsi="仿宋_GB2312" w:eastAsia="仿宋_GB2312" w:cs="仿宋_GB2312"/>
          <w:b w:val="0"/>
          <w:bCs w:val="0"/>
          <w:spacing w:val="2"/>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8</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0"/>
          <w:w w:val="100"/>
          <w:sz w:val="32"/>
          <w:szCs w:val="32"/>
        </w:rPr>
        <w:t>日</w:t>
      </w:r>
    </w:p>
    <w:p w14:paraId="10D85E24">
      <w:pPr>
        <w:pStyle w:val="3"/>
        <w:spacing w:before="70"/>
        <w:ind w:left="120" w:right="0"/>
        <w:jc w:val="left"/>
        <w:rPr>
          <w:rFonts w:hint="eastAsia" w:ascii="仿宋_GB2312" w:hAnsi="仿宋_GB2312" w:eastAsia="仿宋_GB2312" w:cs="仿宋_GB2312"/>
          <w:sz w:val="32"/>
          <w:szCs w:val="32"/>
        </w:rPr>
      </w:pPr>
      <w:bookmarkStart w:id="41" w:name="九、收费"/>
      <w:bookmarkEnd w:id="41"/>
      <w:r>
        <w:rPr>
          <w:rFonts w:hint="eastAsia" w:ascii="黑体" w:hAnsi="黑体" w:eastAsia="黑体" w:cs="黑体"/>
          <w:b w:val="0"/>
          <w:bCs w:val="0"/>
          <w:spacing w:val="-1"/>
          <w:w w:val="100"/>
          <w:sz w:val="32"/>
          <w:szCs w:val="32"/>
        </w:rPr>
        <w:t>九</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收</w:t>
      </w:r>
      <w:r>
        <w:rPr>
          <w:rFonts w:hint="eastAsia" w:ascii="黑体" w:hAnsi="黑体" w:eastAsia="黑体" w:cs="黑体"/>
          <w:b w:val="0"/>
          <w:bCs w:val="0"/>
          <w:spacing w:val="0"/>
          <w:w w:val="100"/>
          <w:sz w:val="32"/>
          <w:szCs w:val="32"/>
        </w:rPr>
        <w:t>费</w:t>
      </w:r>
    </w:p>
    <w:p w14:paraId="5DE614E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可是否收费：</w:t>
      </w:r>
      <w:r>
        <w:rPr>
          <w:rFonts w:hint="eastAsia" w:ascii="仿宋_GB2312" w:hAnsi="仿宋_GB2312" w:eastAsia="仿宋_GB2312" w:cs="仿宋_GB2312"/>
          <w:b w:val="0"/>
          <w:bCs w:val="0"/>
          <w:spacing w:val="0"/>
          <w:w w:val="100"/>
          <w:sz w:val="32"/>
          <w:szCs w:val="32"/>
        </w:rPr>
        <w:t>否</w:t>
      </w:r>
    </w:p>
    <w:p w14:paraId="0A9CE955">
      <w:pPr>
        <w:pStyle w:val="3"/>
        <w:spacing w:before="70" w:line="269" w:lineRule="auto"/>
        <w:ind w:left="120" w:right="0" w:firstLine="559"/>
        <w:jc w:val="left"/>
        <w:rPr>
          <w:rFonts w:hint="eastAsia" w:ascii="仿宋_GB2312" w:hAnsi="仿宋_GB2312" w:eastAsia="仿宋_GB2312" w:cs="仿宋_GB2312"/>
          <w:sz w:val="32"/>
          <w:szCs w:val="32"/>
        </w:rPr>
      </w:pPr>
      <w:bookmarkStart w:id="42" w:name="2.收费项目的名称、收费项目的标准、设定收费项目的依据、规定收费标准的依据"/>
      <w:bookmarkEnd w:id="4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收费</w:t>
      </w:r>
      <w:r>
        <w:rPr>
          <w:rFonts w:hint="eastAsia" w:ascii="仿宋_GB2312" w:hAnsi="仿宋_GB2312" w:eastAsia="仿宋_GB2312" w:cs="仿宋_GB2312"/>
          <w:b w:val="0"/>
          <w:bCs w:val="0"/>
          <w:spacing w:val="2"/>
          <w:w w:val="100"/>
          <w:sz w:val="32"/>
          <w:szCs w:val="32"/>
        </w:rPr>
        <w:t>项</w:t>
      </w:r>
      <w:r>
        <w:rPr>
          <w:rFonts w:hint="eastAsia" w:ascii="仿宋_GB2312" w:hAnsi="仿宋_GB2312" w:eastAsia="仿宋_GB2312" w:cs="仿宋_GB2312"/>
          <w:b w:val="0"/>
          <w:bCs w:val="0"/>
          <w:spacing w:val="-1"/>
          <w:w w:val="100"/>
          <w:sz w:val="32"/>
          <w:szCs w:val="32"/>
        </w:rPr>
        <w:t>目的名称</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收费</w:t>
      </w:r>
      <w:r>
        <w:rPr>
          <w:rFonts w:hint="eastAsia" w:ascii="仿宋_GB2312" w:hAnsi="仿宋_GB2312" w:eastAsia="仿宋_GB2312" w:cs="仿宋_GB2312"/>
          <w:b w:val="0"/>
          <w:bCs w:val="0"/>
          <w:spacing w:val="2"/>
          <w:w w:val="100"/>
          <w:sz w:val="32"/>
          <w:szCs w:val="32"/>
        </w:rPr>
        <w:t>项</w:t>
      </w:r>
      <w:r>
        <w:rPr>
          <w:rFonts w:hint="eastAsia" w:ascii="仿宋_GB2312" w:hAnsi="仿宋_GB2312" w:eastAsia="仿宋_GB2312" w:cs="仿宋_GB2312"/>
          <w:b w:val="0"/>
          <w:bCs w:val="0"/>
          <w:spacing w:val="-1"/>
          <w:w w:val="100"/>
          <w:sz w:val="32"/>
          <w:szCs w:val="32"/>
        </w:rPr>
        <w:t>目的标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设定</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费项目的依</w:t>
      </w:r>
      <w:r>
        <w:rPr>
          <w:rFonts w:hint="eastAsia" w:ascii="仿宋_GB2312" w:hAnsi="仿宋_GB2312" w:eastAsia="仿宋_GB2312" w:cs="仿宋_GB2312"/>
          <w:b w:val="0"/>
          <w:bCs w:val="0"/>
          <w:spacing w:val="2"/>
          <w:w w:val="100"/>
          <w:sz w:val="32"/>
          <w:szCs w:val="32"/>
        </w:rPr>
        <w:t>据</w:t>
      </w:r>
      <w:r>
        <w:rPr>
          <w:rFonts w:hint="eastAsia" w:ascii="仿宋_GB2312" w:hAnsi="仿宋_GB2312" w:eastAsia="仿宋_GB2312" w:cs="仿宋_GB2312"/>
          <w:b w:val="0"/>
          <w:bCs w:val="0"/>
          <w:spacing w:val="-17"/>
          <w:w w:val="100"/>
          <w:sz w:val="32"/>
          <w:szCs w:val="32"/>
        </w:rPr>
        <w:t>、</w:t>
      </w:r>
      <w:r>
        <w:rPr>
          <w:rFonts w:hint="eastAsia" w:ascii="仿宋_GB2312" w:hAnsi="仿宋_GB2312" w:eastAsia="仿宋_GB2312" w:cs="仿宋_GB2312"/>
          <w:b w:val="0"/>
          <w:bCs w:val="0"/>
          <w:spacing w:val="0"/>
          <w:w w:val="100"/>
          <w:sz w:val="32"/>
          <w:szCs w:val="32"/>
        </w:rPr>
        <w:t>规</w:t>
      </w:r>
      <w:r>
        <w:rPr>
          <w:rFonts w:hint="eastAsia" w:ascii="仿宋_GB2312" w:hAnsi="仿宋_GB2312" w:eastAsia="仿宋_GB2312" w:cs="仿宋_GB2312"/>
          <w:b w:val="0"/>
          <w:bCs w:val="0"/>
          <w:spacing w:val="-1"/>
          <w:w w:val="100"/>
          <w:sz w:val="32"/>
          <w:szCs w:val="32"/>
        </w:rPr>
        <w:t>定收费标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1"/>
          <w:w w:val="100"/>
          <w:sz w:val="32"/>
          <w:szCs w:val="32"/>
        </w:rPr>
        <w:t>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2E9E8F0E">
      <w:pPr>
        <w:pStyle w:val="3"/>
        <w:spacing w:before="70"/>
        <w:ind w:left="120" w:right="0"/>
        <w:jc w:val="left"/>
        <w:rPr>
          <w:rFonts w:hint="eastAsia" w:ascii="黑体" w:hAnsi="黑体" w:eastAsia="黑体" w:cs="黑体"/>
          <w:b w:val="0"/>
          <w:bCs w:val="0"/>
          <w:spacing w:val="-1"/>
          <w:w w:val="100"/>
          <w:sz w:val="32"/>
          <w:szCs w:val="32"/>
        </w:rPr>
      </w:pPr>
      <w:bookmarkStart w:id="43" w:name="十、行政许可证件"/>
      <w:bookmarkEnd w:id="43"/>
      <w:r>
        <w:rPr>
          <w:rFonts w:hint="eastAsia" w:ascii="黑体" w:hAnsi="黑体" w:eastAsia="黑体" w:cs="黑体"/>
          <w:b w:val="0"/>
          <w:bCs w:val="0"/>
          <w:spacing w:val="-1"/>
          <w:w w:val="100"/>
          <w:sz w:val="32"/>
          <w:szCs w:val="32"/>
        </w:rPr>
        <w:t>十、行政许可证件</w:t>
      </w:r>
    </w:p>
    <w:p w14:paraId="2F07DC20">
      <w:pPr>
        <w:pStyle w:val="3"/>
        <w:spacing w:line="414" w:lineRule="exact"/>
        <w:ind w:right="0"/>
        <w:jc w:val="left"/>
        <w:rPr>
          <w:rFonts w:hint="eastAsia" w:ascii="仿宋_GB2312" w:hAnsi="仿宋_GB2312" w:eastAsia="仿宋_GB2312" w:cs="仿宋_GB2312"/>
          <w:b w:val="0"/>
          <w:bCs w:val="0"/>
          <w:spacing w:val="0"/>
          <w:w w:val="100"/>
          <w:sz w:val="32"/>
          <w:szCs w:val="32"/>
        </w:rPr>
      </w:pPr>
      <w:bookmarkStart w:id="44" w:name="1.审批结果类型：批文"/>
      <w:bookmarkEnd w:id="44"/>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类</w:t>
      </w:r>
      <w:r>
        <w:rPr>
          <w:rFonts w:hint="eastAsia" w:ascii="仿宋_GB2312" w:hAnsi="仿宋_GB2312" w:eastAsia="仿宋_GB2312" w:cs="仿宋_GB2312"/>
          <w:b w:val="0"/>
          <w:bCs w:val="0"/>
          <w:spacing w:val="-1"/>
          <w:w w:val="100"/>
          <w:sz w:val="32"/>
          <w:szCs w:val="32"/>
        </w:rPr>
        <w:t>型</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批</w:t>
      </w:r>
      <w:r>
        <w:rPr>
          <w:rFonts w:hint="eastAsia" w:ascii="仿宋_GB2312" w:hAnsi="仿宋_GB2312" w:eastAsia="仿宋_GB2312" w:cs="仿宋_GB2312"/>
          <w:b w:val="0"/>
          <w:bCs w:val="0"/>
          <w:spacing w:val="0"/>
          <w:w w:val="100"/>
          <w:sz w:val="32"/>
          <w:szCs w:val="32"/>
        </w:rPr>
        <w:t>文</w:t>
      </w:r>
    </w:p>
    <w:p w14:paraId="60052DA6">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意见</w:t>
      </w:r>
      <w:r>
        <w:rPr>
          <w:rFonts w:hint="eastAsia" w:ascii="仿宋_GB2312" w:hAnsi="仿宋_GB2312" w:eastAsia="仿宋_GB2312" w:cs="仿宋_GB2312"/>
          <w:b w:val="0"/>
          <w:bCs w:val="0"/>
          <w:spacing w:val="0"/>
          <w:w w:val="100"/>
          <w:sz w:val="32"/>
          <w:szCs w:val="32"/>
        </w:rPr>
        <w:t>书</w:t>
      </w:r>
    </w:p>
    <w:p w14:paraId="473C4F72">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有效期限：当</w:t>
      </w:r>
      <w:r>
        <w:rPr>
          <w:rFonts w:hint="eastAsia" w:ascii="仿宋_GB2312" w:hAnsi="仿宋_GB2312" w:eastAsia="仿宋_GB2312" w:cs="仿宋_GB2312"/>
          <w:b w:val="0"/>
          <w:bCs w:val="0"/>
          <w:spacing w:val="0"/>
          <w:w w:val="100"/>
          <w:sz w:val="32"/>
          <w:szCs w:val="32"/>
        </w:rPr>
        <w:t>次</w:t>
      </w:r>
    </w:p>
    <w:p w14:paraId="7D53C6A6">
      <w:pPr>
        <w:pStyle w:val="3"/>
        <w:spacing w:before="70"/>
        <w:ind w:right="0"/>
        <w:jc w:val="left"/>
        <w:rPr>
          <w:rFonts w:hint="eastAsia" w:ascii="仿宋_GB2312" w:hAnsi="仿宋_GB2312" w:eastAsia="仿宋_GB2312" w:cs="仿宋_GB2312"/>
          <w:sz w:val="32"/>
          <w:szCs w:val="32"/>
        </w:rPr>
      </w:pPr>
      <w:bookmarkStart w:id="45" w:name="4.规定审批结果有效期限的依据"/>
      <w:bookmarkEnd w:id="45"/>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果有效期限的依</w:t>
      </w:r>
      <w:r>
        <w:rPr>
          <w:rFonts w:hint="eastAsia" w:ascii="仿宋_GB2312" w:hAnsi="仿宋_GB2312" w:eastAsia="仿宋_GB2312" w:cs="仿宋_GB2312"/>
          <w:b w:val="0"/>
          <w:bCs w:val="0"/>
          <w:spacing w:val="0"/>
          <w:w w:val="100"/>
          <w:sz w:val="32"/>
          <w:szCs w:val="32"/>
        </w:rPr>
        <w:t>据</w:t>
      </w:r>
    </w:p>
    <w:p w14:paraId="2A5B1068">
      <w:pPr>
        <w:pStyle w:val="3"/>
        <w:spacing w:line="299" w:lineRule="auto"/>
        <w:ind w:left="120" w:right="199"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1"/>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六</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起十</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收结</w:t>
      </w:r>
      <w:r>
        <w:rPr>
          <w:rFonts w:hint="eastAsia" w:ascii="仿宋_GB2312" w:hAnsi="仿宋_GB2312" w:eastAsia="仿宋_GB2312" w:cs="仿宋_GB2312"/>
          <w:b w:val="0"/>
          <w:bCs w:val="0"/>
          <w:spacing w:val="-3"/>
          <w:w w:val="100"/>
          <w:sz w:val="32"/>
          <w:szCs w:val="32"/>
        </w:rPr>
        <w:t>论</w:t>
      </w:r>
      <w:r>
        <w:rPr>
          <w:rFonts w:hint="eastAsia" w:ascii="仿宋_GB2312" w:hAnsi="仿宋_GB2312" w:eastAsia="仿宋_GB2312" w:cs="仿宋_GB2312"/>
          <w:b w:val="0"/>
          <w:bCs w:val="0"/>
          <w:spacing w:val="0"/>
          <w:w w:val="100"/>
          <w:sz w:val="32"/>
          <w:szCs w:val="32"/>
        </w:rPr>
        <w:t>。</w:t>
      </w:r>
    </w:p>
    <w:p w14:paraId="4D9BAB5F">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置经</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收意</w:t>
      </w:r>
      <w:r>
        <w:rPr>
          <w:rFonts w:hint="eastAsia" w:ascii="仿宋_GB2312" w:hAnsi="仿宋_GB2312" w:eastAsia="仿宋_GB2312" w:cs="仿宋_GB2312"/>
          <w:b w:val="0"/>
          <w:bCs w:val="0"/>
          <w:spacing w:val="-3"/>
          <w:w w:val="100"/>
          <w:sz w:val="32"/>
          <w:szCs w:val="32"/>
        </w:rPr>
        <w:t>见</w:t>
      </w:r>
      <w:r>
        <w:rPr>
          <w:rFonts w:hint="eastAsia" w:ascii="仿宋_GB2312" w:hAnsi="仿宋_GB2312" w:eastAsia="仿宋_GB2312" w:cs="仿宋_GB2312"/>
          <w:b w:val="0"/>
          <w:bCs w:val="0"/>
          <w:spacing w:val="-1"/>
          <w:w w:val="100"/>
          <w:sz w:val="32"/>
          <w:szCs w:val="32"/>
        </w:rPr>
        <w:t>书》</w:t>
      </w:r>
      <w:r>
        <w:rPr>
          <w:rFonts w:hint="eastAsia" w:ascii="仿宋_GB2312" w:hAnsi="仿宋_GB2312" w:eastAsia="仿宋_GB2312" w:cs="仿宋_GB2312"/>
          <w:b w:val="0"/>
          <w:bCs w:val="0"/>
          <w:spacing w:val="0"/>
          <w:w w:val="100"/>
          <w:sz w:val="32"/>
          <w:szCs w:val="32"/>
        </w:rPr>
        <w:t>。</w:t>
      </w:r>
    </w:p>
    <w:p w14:paraId="52211CDD">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办</w:t>
      </w:r>
      <w:r>
        <w:rPr>
          <w:rFonts w:hint="eastAsia" w:ascii="仿宋_GB2312" w:hAnsi="仿宋_GB2312" w:eastAsia="仿宋_GB2312" w:cs="仿宋_GB2312"/>
          <w:b w:val="0"/>
          <w:bCs w:val="0"/>
          <w:spacing w:val="-1"/>
          <w:w w:val="100"/>
          <w:sz w:val="32"/>
          <w:szCs w:val="32"/>
        </w:rPr>
        <w:t>理审批结果变更</w:t>
      </w:r>
      <w:r>
        <w:rPr>
          <w:rFonts w:hint="eastAsia" w:ascii="仿宋_GB2312" w:hAnsi="仿宋_GB2312" w:eastAsia="仿宋_GB2312" w:cs="仿宋_GB2312"/>
          <w:b w:val="0"/>
          <w:bCs w:val="0"/>
          <w:spacing w:val="2"/>
          <w:w w:val="100"/>
          <w:sz w:val="32"/>
          <w:szCs w:val="32"/>
        </w:rPr>
        <w:t>手</w:t>
      </w:r>
      <w:r>
        <w:rPr>
          <w:rFonts w:hint="eastAsia" w:ascii="仿宋_GB2312" w:hAnsi="仿宋_GB2312" w:eastAsia="仿宋_GB2312" w:cs="仿宋_GB2312"/>
          <w:b w:val="0"/>
          <w:bCs w:val="0"/>
          <w:spacing w:val="-1"/>
          <w:w w:val="100"/>
          <w:sz w:val="32"/>
          <w:szCs w:val="32"/>
        </w:rPr>
        <w:t>续</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否</w:t>
      </w:r>
    </w:p>
    <w:p w14:paraId="35D66C7E">
      <w:pPr>
        <w:pStyle w:val="3"/>
        <w:spacing w:line="240" w:lineRule="auto"/>
        <w:ind w:right="0"/>
        <w:jc w:val="left"/>
        <w:rPr>
          <w:rFonts w:hint="eastAsia" w:ascii="仿宋_GB2312" w:hAnsi="仿宋_GB2312" w:eastAsia="仿宋_GB2312" w:cs="仿宋_GB2312"/>
          <w:sz w:val="32"/>
          <w:szCs w:val="32"/>
        </w:rPr>
      </w:pPr>
      <w:bookmarkStart w:id="46" w:name="6.办理审批结果变更手续的要求"/>
      <w:bookmarkEnd w:id="46"/>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果变更手续的要</w:t>
      </w:r>
      <w:r>
        <w:rPr>
          <w:rFonts w:hint="eastAsia" w:ascii="仿宋_GB2312" w:hAnsi="仿宋_GB2312" w:eastAsia="仿宋_GB2312" w:cs="仿宋_GB2312"/>
          <w:b w:val="0"/>
          <w:bCs w:val="0"/>
          <w:spacing w:val="0"/>
          <w:w w:val="100"/>
          <w:sz w:val="32"/>
          <w:szCs w:val="32"/>
        </w:rPr>
        <w:t>求</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32C8F932">
      <w:pPr>
        <w:pStyle w:val="3"/>
        <w:spacing w:before="36"/>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办</w:t>
      </w:r>
      <w:r>
        <w:rPr>
          <w:rFonts w:hint="eastAsia" w:ascii="仿宋_GB2312" w:hAnsi="仿宋_GB2312" w:eastAsia="仿宋_GB2312" w:cs="仿宋_GB2312"/>
          <w:b w:val="0"/>
          <w:bCs w:val="0"/>
          <w:spacing w:val="-1"/>
          <w:w w:val="100"/>
          <w:sz w:val="32"/>
          <w:szCs w:val="32"/>
        </w:rPr>
        <w:t>理审批结果延续</w:t>
      </w:r>
      <w:r>
        <w:rPr>
          <w:rFonts w:hint="eastAsia" w:ascii="仿宋_GB2312" w:hAnsi="仿宋_GB2312" w:eastAsia="仿宋_GB2312" w:cs="仿宋_GB2312"/>
          <w:b w:val="0"/>
          <w:bCs w:val="0"/>
          <w:spacing w:val="2"/>
          <w:w w:val="100"/>
          <w:sz w:val="32"/>
          <w:szCs w:val="32"/>
        </w:rPr>
        <w:t>手</w:t>
      </w:r>
      <w:r>
        <w:rPr>
          <w:rFonts w:hint="eastAsia" w:ascii="仿宋_GB2312" w:hAnsi="仿宋_GB2312" w:eastAsia="仿宋_GB2312" w:cs="仿宋_GB2312"/>
          <w:b w:val="0"/>
          <w:bCs w:val="0"/>
          <w:spacing w:val="-1"/>
          <w:w w:val="100"/>
          <w:sz w:val="32"/>
          <w:szCs w:val="32"/>
        </w:rPr>
        <w:t>续</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否</w:t>
      </w:r>
    </w:p>
    <w:p w14:paraId="2A805CB2">
      <w:pPr>
        <w:pStyle w:val="3"/>
        <w:spacing w:line="240" w:lineRule="auto"/>
        <w:ind w:right="0"/>
        <w:jc w:val="left"/>
        <w:rPr>
          <w:rFonts w:hint="eastAsia" w:ascii="仿宋_GB2312" w:hAnsi="仿宋_GB2312" w:eastAsia="仿宋_GB2312" w:cs="仿宋_GB2312"/>
          <w:sz w:val="32"/>
          <w:szCs w:val="32"/>
        </w:rPr>
      </w:pPr>
      <w:bookmarkStart w:id="47" w:name="8.办理审批结果延续手续的要求"/>
      <w:bookmarkEnd w:id="47"/>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果延续手续的要</w:t>
      </w:r>
      <w:r>
        <w:rPr>
          <w:rFonts w:hint="eastAsia" w:ascii="仿宋_GB2312" w:hAnsi="仿宋_GB2312" w:eastAsia="仿宋_GB2312" w:cs="仿宋_GB2312"/>
          <w:b w:val="0"/>
          <w:bCs w:val="0"/>
          <w:spacing w:val="0"/>
          <w:w w:val="100"/>
          <w:sz w:val="32"/>
          <w:szCs w:val="32"/>
        </w:rPr>
        <w:t>求</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675B5492">
      <w:pPr>
        <w:pStyle w:val="3"/>
        <w:spacing w:line="470" w:lineRule="exact"/>
        <w:ind w:right="0"/>
        <w:jc w:val="left"/>
        <w:rPr>
          <w:rFonts w:hint="eastAsia" w:ascii="仿宋_GB2312" w:hAnsi="仿宋_GB2312" w:eastAsia="仿宋_GB2312" w:cs="仿宋_GB2312"/>
          <w:sz w:val="32"/>
          <w:szCs w:val="32"/>
        </w:rPr>
      </w:pPr>
      <w:bookmarkStart w:id="48" w:name="9.审批结果的有效地域范围"/>
      <w:bookmarkEnd w:id="48"/>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有效地域范</w:t>
      </w:r>
      <w:r>
        <w:rPr>
          <w:rFonts w:hint="eastAsia" w:ascii="仿宋_GB2312" w:hAnsi="仿宋_GB2312" w:eastAsia="仿宋_GB2312" w:cs="仿宋_GB2312"/>
          <w:b w:val="0"/>
          <w:bCs w:val="0"/>
          <w:spacing w:val="0"/>
          <w:w w:val="100"/>
          <w:sz w:val="32"/>
          <w:szCs w:val="32"/>
        </w:rPr>
        <w:t>围</w:t>
      </w:r>
      <w:bookmarkStart w:id="49" w:name="全国"/>
      <w:bookmarkEnd w:id="49"/>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100"/>
          <w:sz w:val="32"/>
          <w:szCs w:val="32"/>
        </w:rPr>
        <w:t>全</w:t>
      </w:r>
      <w:r>
        <w:rPr>
          <w:rFonts w:hint="eastAsia" w:ascii="仿宋_GB2312" w:hAnsi="仿宋_GB2312" w:eastAsia="仿宋_GB2312" w:cs="仿宋_GB2312"/>
          <w:b w:val="0"/>
          <w:bCs w:val="0"/>
          <w:spacing w:val="0"/>
          <w:w w:val="100"/>
          <w:sz w:val="32"/>
          <w:szCs w:val="32"/>
        </w:rPr>
        <w:t>国</w:t>
      </w:r>
    </w:p>
    <w:p w14:paraId="15F178B7">
      <w:pPr>
        <w:pStyle w:val="3"/>
        <w:spacing w:before="58"/>
        <w:ind w:right="0"/>
        <w:jc w:val="left"/>
        <w:rPr>
          <w:rFonts w:hint="eastAsia" w:ascii="仿宋_GB2312" w:hAnsi="仿宋_GB2312" w:eastAsia="仿宋_GB2312" w:cs="仿宋_GB2312"/>
          <w:sz w:val="32"/>
          <w:szCs w:val="32"/>
        </w:rPr>
      </w:pPr>
      <w:bookmarkStart w:id="50" w:name="10.规定审批结果有效地域范围的依据"/>
      <w:bookmarkEnd w:id="50"/>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果有效地域范围</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依</w:t>
      </w:r>
      <w:r>
        <w:rPr>
          <w:rFonts w:hint="eastAsia" w:ascii="仿宋_GB2312" w:hAnsi="仿宋_GB2312" w:eastAsia="仿宋_GB2312" w:cs="仿宋_GB2312"/>
          <w:b w:val="0"/>
          <w:bCs w:val="0"/>
          <w:spacing w:val="0"/>
          <w:w w:val="100"/>
          <w:sz w:val="32"/>
          <w:szCs w:val="32"/>
        </w:rPr>
        <w:t>据</w:t>
      </w:r>
    </w:p>
    <w:p w14:paraId="174E6A04">
      <w:pPr>
        <w:pStyle w:val="3"/>
        <w:spacing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1"/>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四</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本</w:t>
      </w:r>
      <w:r>
        <w:rPr>
          <w:rFonts w:hint="eastAsia" w:ascii="仿宋_GB2312" w:hAnsi="仿宋_GB2312" w:eastAsia="仿宋_GB2312" w:cs="仿宋_GB2312"/>
          <w:b w:val="0"/>
          <w:bCs w:val="0"/>
          <w:spacing w:val="2"/>
          <w:w w:val="100"/>
          <w:sz w:val="32"/>
          <w:szCs w:val="32"/>
        </w:rPr>
        <w:t>规</w:t>
      </w:r>
      <w:r>
        <w:rPr>
          <w:rFonts w:hint="eastAsia" w:ascii="仿宋_GB2312" w:hAnsi="仿宋_GB2312" w:eastAsia="仿宋_GB2312" w:cs="仿宋_GB2312"/>
          <w:b w:val="0"/>
          <w:bCs w:val="0"/>
          <w:spacing w:val="0"/>
          <w:w w:val="100"/>
          <w:sz w:val="32"/>
          <w:szCs w:val="32"/>
        </w:rPr>
        <w:t>定</w:t>
      </w:r>
      <w:r>
        <w:rPr>
          <w:rFonts w:hint="eastAsia" w:ascii="仿宋_GB2312" w:hAnsi="仿宋_GB2312" w:eastAsia="仿宋_GB2312" w:cs="仿宋_GB2312"/>
          <w:b w:val="0"/>
          <w:bCs w:val="0"/>
          <w:spacing w:val="-1"/>
          <w:w w:val="100"/>
          <w:sz w:val="32"/>
          <w:szCs w:val="32"/>
        </w:rPr>
        <w:t>适</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于下</w:t>
      </w:r>
      <w:r>
        <w:rPr>
          <w:rFonts w:hint="eastAsia" w:ascii="仿宋_GB2312" w:hAnsi="仿宋_GB2312" w:eastAsia="仿宋_GB2312" w:cs="仿宋_GB2312"/>
          <w:b w:val="0"/>
          <w:bCs w:val="0"/>
          <w:spacing w:val="-3"/>
          <w:w w:val="100"/>
          <w:sz w:val="32"/>
          <w:szCs w:val="32"/>
        </w:rPr>
        <w:t>列</w:t>
      </w:r>
      <w:r>
        <w:rPr>
          <w:rFonts w:hint="eastAsia" w:ascii="仿宋_GB2312" w:hAnsi="仿宋_GB2312" w:eastAsia="仿宋_GB2312" w:cs="仿宋_GB2312"/>
          <w:b w:val="0"/>
          <w:bCs w:val="0"/>
          <w:spacing w:val="-1"/>
          <w:w w:val="100"/>
          <w:sz w:val="32"/>
          <w:szCs w:val="32"/>
        </w:rPr>
        <w:t>建设</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程</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场</w:t>
      </w:r>
      <w:r>
        <w:rPr>
          <w:rFonts w:hint="eastAsia" w:ascii="仿宋_GB2312" w:hAnsi="仿宋_GB2312" w:eastAsia="仿宋_GB2312" w:cs="仿宋_GB2312"/>
          <w:b w:val="0"/>
          <w:bCs w:val="0"/>
          <w:spacing w:val="-3"/>
          <w:w w:val="100"/>
          <w:sz w:val="32"/>
          <w:szCs w:val="32"/>
        </w:rPr>
        <w:t>所</w:t>
      </w:r>
      <w:r>
        <w:rPr>
          <w:rFonts w:hint="eastAsia" w:ascii="仿宋_GB2312" w:hAnsi="仿宋_GB2312" w:eastAsia="仿宋_GB2312" w:cs="仿宋_GB2312"/>
          <w:b w:val="0"/>
          <w:bCs w:val="0"/>
          <w:spacing w:val="-1"/>
          <w:w w:val="100"/>
          <w:sz w:val="32"/>
          <w:szCs w:val="32"/>
        </w:rPr>
        <w:t>和大</w:t>
      </w:r>
      <w:r>
        <w:rPr>
          <w:rFonts w:hint="eastAsia" w:ascii="仿宋_GB2312" w:hAnsi="仿宋_GB2312" w:eastAsia="仿宋_GB2312" w:cs="仿宋_GB2312"/>
          <w:b w:val="0"/>
          <w:bCs w:val="0"/>
          <w:spacing w:val="-3"/>
          <w:w w:val="100"/>
          <w:sz w:val="32"/>
          <w:szCs w:val="32"/>
        </w:rPr>
        <w:t>型</w:t>
      </w:r>
      <w:r>
        <w:rPr>
          <w:rFonts w:hint="eastAsia" w:ascii="仿宋_GB2312" w:hAnsi="仿宋_GB2312" w:eastAsia="仿宋_GB2312" w:cs="仿宋_GB2312"/>
          <w:b w:val="0"/>
          <w:bCs w:val="0"/>
          <w:spacing w:val="-1"/>
          <w:w w:val="100"/>
          <w:sz w:val="32"/>
          <w:szCs w:val="32"/>
        </w:rPr>
        <w:t>项目</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设计</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核和</w:t>
      </w:r>
      <w:r>
        <w:rPr>
          <w:rFonts w:hint="eastAsia" w:ascii="仿宋_GB2312" w:hAnsi="仿宋_GB2312" w:eastAsia="仿宋_GB2312" w:cs="仿宋_GB2312"/>
          <w:b w:val="0"/>
          <w:bCs w:val="0"/>
          <w:spacing w:val="0"/>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w:t>
      </w:r>
      <w:r>
        <w:rPr>
          <w:rFonts w:hint="eastAsia" w:ascii="仿宋_GB2312" w:hAnsi="仿宋_GB2312" w:eastAsia="仿宋_GB2312" w:cs="仿宋_GB2312"/>
          <w:b w:val="0"/>
          <w:bCs w:val="0"/>
          <w:spacing w:val="0"/>
          <w:w w:val="100"/>
          <w:sz w:val="32"/>
          <w:szCs w:val="32"/>
        </w:rPr>
        <w:t>：</w:t>
      </w:r>
    </w:p>
    <w:p w14:paraId="192D4716">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22"/>
          <w:w w:val="100"/>
          <w:sz w:val="32"/>
          <w:szCs w:val="32"/>
        </w:rPr>
        <w:t>）</w:t>
      </w:r>
      <w:r>
        <w:rPr>
          <w:rFonts w:hint="eastAsia" w:ascii="仿宋_GB2312" w:hAnsi="仿宋_GB2312" w:eastAsia="仿宋_GB2312" w:cs="仿宋_GB2312"/>
          <w:b w:val="0"/>
          <w:bCs w:val="0"/>
          <w:spacing w:val="-1"/>
          <w:w w:val="100"/>
          <w:sz w:val="32"/>
          <w:szCs w:val="32"/>
        </w:rPr>
        <w:t>油库</w:t>
      </w:r>
      <w:r>
        <w:rPr>
          <w:rFonts w:hint="eastAsia" w:ascii="仿宋_GB2312" w:hAnsi="仿宋_GB2312" w:eastAsia="仿宋_GB2312" w:cs="仿宋_GB2312"/>
          <w:b w:val="0"/>
          <w:bCs w:val="0"/>
          <w:spacing w:val="-22"/>
          <w:w w:val="100"/>
          <w:sz w:val="32"/>
          <w:szCs w:val="32"/>
        </w:rPr>
        <w:t>、</w:t>
      </w:r>
      <w:r>
        <w:rPr>
          <w:rFonts w:hint="eastAsia" w:ascii="仿宋_GB2312" w:hAnsi="仿宋_GB2312" w:eastAsia="仿宋_GB2312" w:cs="仿宋_GB2312"/>
          <w:b w:val="0"/>
          <w:bCs w:val="0"/>
          <w:spacing w:val="-1"/>
          <w:w w:val="100"/>
          <w:sz w:val="32"/>
          <w:szCs w:val="32"/>
        </w:rPr>
        <w:t>气库</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弹</w:t>
      </w:r>
      <w:r>
        <w:rPr>
          <w:rFonts w:hint="eastAsia" w:ascii="仿宋_GB2312" w:hAnsi="仿宋_GB2312" w:eastAsia="仿宋_GB2312" w:cs="仿宋_GB2312"/>
          <w:b w:val="0"/>
          <w:bCs w:val="0"/>
          <w:spacing w:val="-3"/>
          <w:w w:val="100"/>
          <w:sz w:val="32"/>
          <w:szCs w:val="32"/>
        </w:rPr>
        <w:t>药</w:t>
      </w:r>
      <w:r>
        <w:rPr>
          <w:rFonts w:hint="eastAsia" w:ascii="仿宋_GB2312" w:hAnsi="仿宋_GB2312" w:eastAsia="仿宋_GB2312" w:cs="仿宋_GB2312"/>
          <w:b w:val="0"/>
          <w:bCs w:val="0"/>
          <w:spacing w:val="-1"/>
          <w:w w:val="100"/>
          <w:sz w:val="32"/>
          <w:szCs w:val="32"/>
        </w:rPr>
        <w:t>库</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化</w:t>
      </w:r>
      <w:r>
        <w:rPr>
          <w:rFonts w:hint="eastAsia" w:ascii="仿宋_GB2312" w:hAnsi="仿宋_GB2312" w:eastAsia="仿宋_GB2312" w:cs="仿宋_GB2312"/>
          <w:b w:val="0"/>
          <w:bCs w:val="0"/>
          <w:spacing w:val="-3"/>
          <w:w w:val="100"/>
          <w:sz w:val="32"/>
          <w:szCs w:val="32"/>
        </w:rPr>
        <w:t>学</w:t>
      </w:r>
      <w:r>
        <w:rPr>
          <w:rFonts w:hint="eastAsia" w:ascii="仿宋_GB2312" w:hAnsi="仿宋_GB2312" w:eastAsia="仿宋_GB2312" w:cs="仿宋_GB2312"/>
          <w:b w:val="0"/>
          <w:bCs w:val="0"/>
          <w:spacing w:val="-1"/>
          <w:w w:val="100"/>
          <w:sz w:val="32"/>
          <w:szCs w:val="32"/>
        </w:rPr>
        <w:t>品仓</w:t>
      </w:r>
      <w:r>
        <w:rPr>
          <w:rFonts w:hint="eastAsia" w:ascii="仿宋_GB2312" w:hAnsi="仿宋_GB2312" w:eastAsia="仿宋_GB2312" w:cs="仿宋_GB2312"/>
          <w:b w:val="0"/>
          <w:bCs w:val="0"/>
          <w:spacing w:val="-3"/>
          <w:w w:val="100"/>
          <w:sz w:val="32"/>
          <w:szCs w:val="32"/>
        </w:rPr>
        <w:t>库</w:t>
      </w:r>
      <w:r>
        <w:rPr>
          <w:rFonts w:hint="eastAsia" w:ascii="仿宋_GB2312" w:hAnsi="仿宋_GB2312" w:eastAsia="仿宋_GB2312" w:cs="仿宋_GB2312"/>
          <w:b w:val="0"/>
          <w:bCs w:val="0"/>
          <w:spacing w:val="-1"/>
          <w:w w:val="100"/>
          <w:sz w:val="32"/>
          <w:szCs w:val="32"/>
        </w:rPr>
        <w:t>和烟</w:t>
      </w:r>
      <w:r>
        <w:rPr>
          <w:rFonts w:hint="eastAsia" w:ascii="仿宋_GB2312" w:hAnsi="仿宋_GB2312" w:eastAsia="仿宋_GB2312" w:cs="仿宋_GB2312"/>
          <w:b w:val="0"/>
          <w:bCs w:val="0"/>
          <w:spacing w:val="-3"/>
          <w:w w:val="100"/>
          <w:sz w:val="32"/>
          <w:szCs w:val="32"/>
        </w:rPr>
        <w:t>花</w:t>
      </w:r>
      <w:r>
        <w:rPr>
          <w:rFonts w:hint="eastAsia" w:ascii="仿宋_GB2312" w:hAnsi="仿宋_GB2312" w:eastAsia="仿宋_GB2312" w:cs="仿宋_GB2312"/>
          <w:b w:val="0"/>
          <w:bCs w:val="0"/>
          <w:spacing w:val="-1"/>
          <w:w w:val="100"/>
          <w:sz w:val="32"/>
          <w:szCs w:val="32"/>
        </w:rPr>
        <w:t>爆</w:t>
      </w:r>
      <w:r>
        <w:rPr>
          <w:rFonts w:hint="eastAsia" w:ascii="仿宋_GB2312" w:hAnsi="仿宋_GB2312" w:eastAsia="仿宋_GB2312" w:cs="仿宋_GB2312"/>
          <w:b w:val="0"/>
          <w:bCs w:val="0"/>
          <w:spacing w:val="-3"/>
          <w:w w:val="100"/>
          <w:sz w:val="32"/>
          <w:szCs w:val="32"/>
        </w:rPr>
        <w:t>竹</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石</w:t>
      </w:r>
      <w:r>
        <w:rPr>
          <w:rFonts w:hint="eastAsia" w:ascii="仿宋_GB2312" w:hAnsi="仿宋_GB2312" w:eastAsia="仿宋_GB2312" w:cs="仿宋_GB2312"/>
          <w:b w:val="0"/>
          <w:bCs w:val="0"/>
          <w:spacing w:val="-3"/>
          <w:w w:val="100"/>
          <w:sz w:val="32"/>
          <w:szCs w:val="32"/>
        </w:rPr>
        <w:t>化</w:t>
      </w:r>
      <w:r>
        <w:rPr>
          <w:rFonts w:hint="eastAsia" w:ascii="仿宋_GB2312" w:hAnsi="仿宋_GB2312" w:eastAsia="仿宋_GB2312" w:cs="仿宋_GB2312"/>
          <w:b w:val="0"/>
          <w:bCs w:val="0"/>
          <w:spacing w:val="-1"/>
          <w:w w:val="100"/>
          <w:sz w:val="32"/>
          <w:szCs w:val="32"/>
        </w:rPr>
        <w:t>等</w:t>
      </w:r>
      <w:r>
        <w:rPr>
          <w:rFonts w:hint="eastAsia" w:ascii="仿宋_GB2312" w:hAnsi="仿宋_GB2312" w:eastAsia="仿宋_GB2312" w:cs="仿宋_GB2312"/>
          <w:b w:val="0"/>
          <w:bCs w:val="0"/>
          <w:spacing w:val="0"/>
          <w:w w:val="100"/>
          <w:sz w:val="32"/>
          <w:szCs w:val="32"/>
        </w:rPr>
        <w:t>易</w:t>
      </w:r>
      <w:r>
        <w:rPr>
          <w:rFonts w:hint="eastAsia" w:ascii="仿宋_GB2312" w:hAnsi="仿宋_GB2312" w:eastAsia="仿宋_GB2312" w:cs="仿宋_GB2312"/>
          <w:b w:val="0"/>
          <w:bCs w:val="0"/>
          <w:spacing w:val="-1"/>
          <w:w w:val="100"/>
          <w:sz w:val="32"/>
          <w:szCs w:val="32"/>
        </w:rPr>
        <w:t>燃</w:t>
      </w:r>
      <w:r>
        <w:rPr>
          <w:rFonts w:hint="eastAsia" w:ascii="仿宋_GB2312" w:hAnsi="仿宋_GB2312" w:eastAsia="仿宋_GB2312" w:cs="仿宋_GB2312"/>
          <w:b w:val="0"/>
          <w:bCs w:val="0"/>
          <w:spacing w:val="-3"/>
          <w:w w:val="100"/>
          <w:sz w:val="32"/>
          <w:szCs w:val="32"/>
        </w:rPr>
        <w:t>易</w:t>
      </w:r>
      <w:r>
        <w:rPr>
          <w:rFonts w:hint="eastAsia" w:ascii="仿宋_GB2312" w:hAnsi="仿宋_GB2312" w:eastAsia="仿宋_GB2312" w:cs="仿宋_GB2312"/>
          <w:b w:val="0"/>
          <w:bCs w:val="0"/>
          <w:spacing w:val="-1"/>
          <w:w w:val="100"/>
          <w:sz w:val="32"/>
          <w:szCs w:val="32"/>
        </w:rPr>
        <w:t>爆建</w:t>
      </w:r>
      <w:r>
        <w:rPr>
          <w:rFonts w:hint="eastAsia" w:ascii="仿宋_GB2312" w:hAnsi="仿宋_GB2312" w:eastAsia="仿宋_GB2312" w:cs="仿宋_GB2312"/>
          <w:b w:val="0"/>
          <w:bCs w:val="0"/>
          <w:spacing w:val="-3"/>
          <w:w w:val="100"/>
          <w:sz w:val="32"/>
          <w:szCs w:val="32"/>
        </w:rPr>
        <w:t>设</w:t>
      </w:r>
      <w:r>
        <w:rPr>
          <w:rFonts w:hint="eastAsia" w:ascii="仿宋_GB2312" w:hAnsi="仿宋_GB2312" w:eastAsia="仿宋_GB2312" w:cs="仿宋_GB2312"/>
          <w:b w:val="0"/>
          <w:bCs w:val="0"/>
          <w:spacing w:val="-1"/>
          <w:w w:val="100"/>
          <w:sz w:val="32"/>
          <w:szCs w:val="32"/>
        </w:rPr>
        <w:t>工程</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场所</w:t>
      </w:r>
      <w:r>
        <w:rPr>
          <w:rFonts w:hint="eastAsia" w:ascii="仿宋_GB2312" w:hAnsi="仿宋_GB2312" w:eastAsia="仿宋_GB2312" w:cs="仿宋_GB2312"/>
          <w:b w:val="0"/>
          <w:bCs w:val="0"/>
          <w:spacing w:val="0"/>
          <w:w w:val="100"/>
          <w:sz w:val="32"/>
          <w:szCs w:val="32"/>
        </w:rPr>
        <w:t>；</w:t>
      </w:r>
    </w:p>
    <w:p w14:paraId="4736443C">
      <w:pPr>
        <w:pStyle w:val="3"/>
        <w:spacing w:line="414" w:lineRule="exact"/>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易发</w:t>
      </w:r>
      <w:r>
        <w:rPr>
          <w:rFonts w:hint="eastAsia" w:ascii="仿宋_GB2312" w:hAnsi="仿宋_GB2312" w:eastAsia="仿宋_GB2312" w:cs="仿宋_GB2312"/>
          <w:b w:val="0"/>
          <w:bCs w:val="0"/>
          <w:spacing w:val="-3"/>
          <w:w w:val="100"/>
          <w:sz w:val="32"/>
          <w:szCs w:val="32"/>
        </w:rPr>
        <w:t>区</w:t>
      </w:r>
      <w:r>
        <w:rPr>
          <w:rFonts w:hint="eastAsia" w:ascii="仿宋_GB2312" w:hAnsi="仿宋_GB2312" w:eastAsia="仿宋_GB2312" w:cs="仿宋_GB2312"/>
          <w:b w:val="0"/>
          <w:bCs w:val="0"/>
          <w:spacing w:val="-1"/>
          <w:w w:val="100"/>
          <w:sz w:val="32"/>
          <w:szCs w:val="32"/>
        </w:rPr>
        <w:t>内的</w:t>
      </w:r>
      <w:r>
        <w:rPr>
          <w:rFonts w:hint="eastAsia" w:ascii="仿宋_GB2312" w:hAnsi="仿宋_GB2312" w:eastAsia="仿宋_GB2312" w:cs="仿宋_GB2312"/>
          <w:b w:val="0"/>
          <w:bCs w:val="0"/>
          <w:spacing w:val="-3"/>
          <w:w w:val="100"/>
          <w:sz w:val="32"/>
          <w:szCs w:val="32"/>
        </w:rPr>
        <w:t>矿</w:t>
      </w:r>
      <w:r>
        <w:rPr>
          <w:rFonts w:hint="eastAsia" w:ascii="仿宋_GB2312" w:hAnsi="仿宋_GB2312" w:eastAsia="仿宋_GB2312" w:cs="仿宋_GB2312"/>
          <w:b w:val="0"/>
          <w:bCs w:val="0"/>
          <w:spacing w:val="-1"/>
          <w:w w:val="100"/>
          <w:sz w:val="32"/>
          <w:szCs w:val="32"/>
        </w:rPr>
        <w:t>区、</w:t>
      </w:r>
      <w:r>
        <w:rPr>
          <w:rFonts w:hint="eastAsia" w:ascii="仿宋_GB2312" w:hAnsi="仿宋_GB2312" w:eastAsia="仿宋_GB2312" w:cs="仿宋_GB2312"/>
          <w:b w:val="0"/>
          <w:bCs w:val="0"/>
          <w:spacing w:val="-3"/>
          <w:w w:val="100"/>
          <w:sz w:val="32"/>
          <w:szCs w:val="32"/>
        </w:rPr>
        <w:t>旅</w:t>
      </w:r>
      <w:r>
        <w:rPr>
          <w:rFonts w:hint="eastAsia" w:ascii="仿宋_GB2312" w:hAnsi="仿宋_GB2312" w:eastAsia="仿宋_GB2312" w:cs="仿宋_GB2312"/>
          <w:b w:val="0"/>
          <w:bCs w:val="0"/>
          <w:spacing w:val="-1"/>
          <w:w w:val="100"/>
          <w:sz w:val="32"/>
          <w:szCs w:val="32"/>
        </w:rPr>
        <w:t>游景</w:t>
      </w:r>
      <w:r>
        <w:rPr>
          <w:rFonts w:hint="eastAsia" w:ascii="仿宋_GB2312" w:hAnsi="仿宋_GB2312" w:eastAsia="仿宋_GB2312" w:cs="仿宋_GB2312"/>
          <w:b w:val="0"/>
          <w:bCs w:val="0"/>
          <w:spacing w:val="-3"/>
          <w:w w:val="100"/>
          <w:sz w:val="32"/>
          <w:szCs w:val="32"/>
        </w:rPr>
        <w:t>点</w:t>
      </w:r>
      <w:r>
        <w:rPr>
          <w:rFonts w:hint="eastAsia" w:ascii="仿宋_GB2312" w:hAnsi="仿宋_GB2312" w:eastAsia="仿宋_GB2312" w:cs="仿宋_GB2312"/>
          <w:b w:val="0"/>
          <w:bCs w:val="0"/>
          <w:spacing w:val="-1"/>
          <w:w w:val="100"/>
          <w:sz w:val="32"/>
          <w:szCs w:val="32"/>
        </w:rPr>
        <w:t>或者</w:t>
      </w:r>
      <w:r>
        <w:rPr>
          <w:rFonts w:hint="eastAsia" w:ascii="仿宋_GB2312" w:hAnsi="仿宋_GB2312" w:eastAsia="仿宋_GB2312" w:cs="仿宋_GB2312"/>
          <w:b w:val="0"/>
          <w:bCs w:val="0"/>
          <w:spacing w:val="-3"/>
          <w:w w:val="100"/>
          <w:sz w:val="32"/>
          <w:szCs w:val="32"/>
        </w:rPr>
        <w:t>投</w:t>
      </w:r>
      <w:r>
        <w:rPr>
          <w:rFonts w:hint="eastAsia" w:ascii="仿宋_GB2312" w:hAnsi="仿宋_GB2312" w:eastAsia="仿宋_GB2312" w:cs="仿宋_GB2312"/>
          <w:b w:val="0"/>
          <w:bCs w:val="0"/>
          <w:spacing w:val="-1"/>
          <w:w w:val="100"/>
          <w:sz w:val="32"/>
          <w:szCs w:val="32"/>
        </w:rPr>
        <w:t>入使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的建</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构</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筑</w:t>
      </w:r>
      <w:r>
        <w:rPr>
          <w:rFonts w:hint="eastAsia" w:ascii="仿宋_GB2312" w:hAnsi="仿宋_GB2312" w:eastAsia="仿宋_GB2312" w:cs="仿宋_GB2312"/>
          <w:b w:val="0"/>
          <w:bCs w:val="0"/>
          <w:spacing w:val="-3"/>
          <w:w w:val="100"/>
          <w:sz w:val="32"/>
          <w:szCs w:val="32"/>
        </w:rPr>
        <w:t>物</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3"/>
          <w:w w:val="100"/>
          <w:sz w:val="32"/>
          <w:szCs w:val="32"/>
        </w:rPr>
        <w:t>施</w:t>
      </w:r>
      <w:r>
        <w:rPr>
          <w:rFonts w:hint="eastAsia" w:ascii="仿宋_GB2312" w:hAnsi="仿宋_GB2312" w:eastAsia="仿宋_GB2312" w:cs="仿宋_GB2312"/>
          <w:b w:val="0"/>
          <w:bCs w:val="0"/>
          <w:spacing w:val="-1"/>
          <w:w w:val="100"/>
          <w:sz w:val="32"/>
          <w:szCs w:val="32"/>
        </w:rPr>
        <w:t>等需</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单独</w:t>
      </w:r>
      <w:r>
        <w:rPr>
          <w:rFonts w:hint="eastAsia" w:ascii="仿宋_GB2312" w:hAnsi="仿宋_GB2312" w:eastAsia="仿宋_GB2312" w:cs="仿宋_GB2312"/>
          <w:b w:val="0"/>
          <w:bCs w:val="0"/>
          <w:spacing w:val="-3"/>
          <w:w w:val="100"/>
          <w:sz w:val="32"/>
          <w:szCs w:val="32"/>
        </w:rPr>
        <w:t>安</w:t>
      </w:r>
      <w:r>
        <w:rPr>
          <w:rFonts w:hint="eastAsia" w:ascii="仿宋_GB2312" w:hAnsi="仿宋_GB2312" w:eastAsia="仿宋_GB2312" w:cs="仿宋_GB2312"/>
          <w:b w:val="0"/>
          <w:bCs w:val="0"/>
          <w:spacing w:val="-1"/>
          <w:w w:val="100"/>
          <w:sz w:val="32"/>
          <w:szCs w:val="32"/>
        </w:rPr>
        <w:t>装雷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置的</w:t>
      </w:r>
      <w:r>
        <w:rPr>
          <w:rFonts w:hint="eastAsia" w:ascii="仿宋_GB2312" w:hAnsi="仿宋_GB2312" w:eastAsia="仿宋_GB2312" w:cs="仿宋_GB2312"/>
          <w:b w:val="0"/>
          <w:bCs w:val="0"/>
          <w:spacing w:val="-3"/>
          <w:w w:val="100"/>
          <w:sz w:val="32"/>
          <w:szCs w:val="32"/>
        </w:rPr>
        <w:t>场</w:t>
      </w:r>
      <w:r>
        <w:rPr>
          <w:rFonts w:hint="eastAsia" w:ascii="仿宋_GB2312" w:hAnsi="仿宋_GB2312" w:eastAsia="仿宋_GB2312" w:cs="仿宋_GB2312"/>
          <w:b w:val="0"/>
          <w:bCs w:val="0"/>
          <w:spacing w:val="-1"/>
          <w:w w:val="100"/>
          <w:sz w:val="32"/>
          <w:szCs w:val="32"/>
        </w:rPr>
        <w:t>所</w:t>
      </w:r>
      <w:r>
        <w:rPr>
          <w:rFonts w:hint="eastAsia" w:ascii="仿宋_GB2312" w:hAnsi="仿宋_GB2312" w:eastAsia="仿宋_GB2312" w:cs="仿宋_GB2312"/>
          <w:b w:val="0"/>
          <w:bCs w:val="0"/>
          <w:spacing w:val="0"/>
          <w:w w:val="100"/>
          <w:sz w:val="32"/>
          <w:szCs w:val="32"/>
        </w:rPr>
        <w:t>；</w:t>
      </w:r>
    </w:p>
    <w:p w14:paraId="0E0FED17">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风险</w:t>
      </w:r>
      <w:r>
        <w:rPr>
          <w:rFonts w:hint="eastAsia" w:ascii="仿宋_GB2312" w:hAnsi="仿宋_GB2312" w:eastAsia="仿宋_GB2312" w:cs="仿宋_GB2312"/>
          <w:b w:val="0"/>
          <w:bCs w:val="0"/>
          <w:spacing w:val="-3"/>
          <w:w w:val="100"/>
          <w:sz w:val="32"/>
          <w:szCs w:val="32"/>
        </w:rPr>
        <w:t>高</w:t>
      </w:r>
      <w:r>
        <w:rPr>
          <w:rFonts w:hint="eastAsia" w:ascii="仿宋_GB2312" w:hAnsi="仿宋_GB2312" w:eastAsia="仿宋_GB2312" w:cs="仿宋_GB2312"/>
          <w:b w:val="0"/>
          <w:bCs w:val="0"/>
          <w:spacing w:val="-1"/>
          <w:w w:val="100"/>
          <w:sz w:val="32"/>
          <w:szCs w:val="32"/>
        </w:rPr>
        <w:t>且没</w:t>
      </w:r>
      <w:r>
        <w:rPr>
          <w:rFonts w:hint="eastAsia" w:ascii="仿宋_GB2312" w:hAnsi="仿宋_GB2312" w:eastAsia="仿宋_GB2312" w:cs="仿宋_GB2312"/>
          <w:b w:val="0"/>
          <w:bCs w:val="0"/>
          <w:spacing w:val="-3"/>
          <w:w w:val="100"/>
          <w:sz w:val="32"/>
          <w:szCs w:val="32"/>
        </w:rPr>
        <w:t>有</w:t>
      </w:r>
      <w:r>
        <w:rPr>
          <w:rFonts w:hint="eastAsia" w:ascii="仿宋_GB2312" w:hAnsi="仿宋_GB2312" w:eastAsia="仿宋_GB2312" w:cs="仿宋_GB2312"/>
          <w:b w:val="0"/>
          <w:bCs w:val="0"/>
          <w:spacing w:val="-1"/>
          <w:w w:val="100"/>
          <w:sz w:val="32"/>
          <w:szCs w:val="32"/>
        </w:rPr>
        <w:t>防雷</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需</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进行</w:t>
      </w:r>
      <w:r>
        <w:rPr>
          <w:rFonts w:hint="eastAsia" w:ascii="仿宋_GB2312" w:hAnsi="仿宋_GB2312" w:eastAsia="仿宋_GB2312" w:cs="仿宋_GB2312"/>
          <w:b w:val="0"/>
          <w:bCs w:val="0"/>
          <w:spacing w:val="-3"/>
          <w:w w:val="100"/>
          <w:sz w:val="32"/>
          <w:szCs w:val="32"/>
        </w:rPr>
        <w:t>特</w:t>
      </w:r>
      <w:r>
        <w:rPr>
          <w:rFonts w:hint="eastAsia" w:ascii="仿宋_GB2312" w:hAnsi="仿宋_GB2312" w:eastAsia="仿宋_GB2312" w:cs="仿宋_GB2312"/>
          <w:b w:val="0"/>
          <w:bCs w:val="0"/>
          <w:spacing w:val="-1"/>
          <w:w w:val="100"/>
          <w:sz w:val="32"/>
          <w:szCs w:val="32"/>
        </w:rPr>
        <w:t>殊论</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的</w:t>
      </w:r>
      <w:r>
        <w:rPr>
          <w:rFonts w:hint="eastAsia" w:ascii="仿宋_GB2312" w:hAnsi="仿宋_GB2312" w:eastAsia="仿宋_GB2312" w:cs="仿宋_GB2312"/>
          <w:b w:val="0"/>
          <w:bCs w:val="0"/>
          <w:spacing w:val="0"/>
          <w:w w:val="100"/>
          <w:sz w:val="32"/>
          <w:szCs w:val="32"/>
        </w:rPr>
        <w:t>大</w:t>
      </w:r>
      <w:r>
        <w:rPr>
          <w:rFonts w:hint="eastAsia" w:ascii="仿宋_GB2312" w:hAnsi="仿宋_GB2312" w:eastAsia="仿宋_GB2312" w:cs="仿宋_GB2312"/>
          <w:b w:val="0"/>
          <w:bCs w:val="0"/>
          <w:spacing w:val="-1"/>
          <w:w w:val="100"/>
          <w:sz w:val="32"/>
          <w:szCs w:val="32"/>
        </w:rPr>
        <w:t>型</w:t>
      </w:r>
      <w:r>
        <w:rPr>
          <w:rFonts w:hint="eastAsia" w:ascii="仿宋_GB2312" w:hAnsi="仿宋_GB2312" w:eastAsia="仿宋_GB2312" w:cs="仿宋_GB2312"/>
          <w:b w:val="0"/>
          <w:bCs w:val="0"/>
          <w:spacing w:val="-3"/>
          <w:w w:val="100"/>
          <w:sz w:val="32"/>
          <w:szCs w:val="32"/>
        </w:rPr>
        <w:t>项</w:t>
      </w:r>
      <w:r>
        <w:rPr>
          <w:rFonts w:hint="eastAsia" w:ascii="仿宋_GB2312" w:hAnsi="仿宋_GB2312" w:eastAsia="仿宋_GB2312" w:cs="仿宋_GB2312"/>
          <w:b w:val="0"/>
          <w:bCs w:val="0"/>
          <w:spacing w:val="-1"/>
          <w:w w:val="100"/>
          <w:sz w:val="32"/>
          <w:szCs w:val="32"/>
        </w:rPr>
        <w:t>目</w:t>
      </w:r>
      <w:r>
        <w:rPr>
          <w:rFonts w:hint="eastAsia" w:ascii="仿宋_GB2312" w:hAnsi="仿宋_GB2312" w:eastAsia="仿宋_GB2312" w:cs="仿宋_GB2312"/>
          <w:b w:val="0"/>
          <w:bCs w:val="0"/>
          <w:spacing w:val="0"/>
          <w:w w:val="100"/>
          <w:sz w:val="32"/>
          <w:szCs w:val="32"/>
        </w:rPr>
        <w:t>。</w:t>
      </w:r>
    </w:p>
    <w:p w14:paraId="1398FD66">
      <w:pPr>
        <w:pStyle w:val="3"/>
        <w:spacing w:before="70"/>
        <w:ind w:left="120" w:right="0"/>
        <w:jc w:val="left"/>
        <w:rPr>
          <w:rFonts w:hint="eastAsia" w:ascii="仿宋_GB2312" w:hAnsi="仿宋_GB2312" w:eastAsia="仿宋_GB2312" w:cs="仿宋_GB2312"/>
          <w:sz w:val="32"/>
          <w:szCs w:val="32"/>
        </w:rPr>
      </w:pPr>
      <w:bookmarkStart w:id="51" w:name="十一、行政许可数量限制"/>
      <w:bookmarkEnd w:id="51"/>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一</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数</w:t>
      </w:r>
      <w:r>
        <w:rPr>
          <w:rFonts w:hint="eastAsia" w:ascii="黑体" w:hAnsi="黑体" w:eastAsia="黑体" w:cs="黑体"/>
          <w:b w:val="0"/>
          <w:bCs w:val="0"/>
          <w:spacing w:val="-1"/>
          <w:w w:val="100"/>
          <w:sz w:val="32"/>
          <w:szCs w:val="32"/>
        </w:rPr>
        <w:t>量限</w:t>
      </w:r>
      <w:r>
        <w:rPr>
          <w:rFonts w:hint="eastAsia" w:ascii="黑体" w:hAnsi="黑体" w:eastAsia="黑体" w:cs="黑体"/>
          <w:b w:val="0"/>
          <w:bCs w:val="0"/>
          <w:spacing w:val="0"/>
          <w:w w:val="100"/>
          <w:sz w:val="32"/>
          <w:szCs w:val="32"/>
        </w:rPr>
        <w:t>制</w:t>
      </w:r>
    </w:p>
    <w:p w14:paraId="6B5AB8D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可数量限制：</w:t>
      </w:r>
      <w:r>
        <w:rPr>
          <w:rFonts w:hint="eastAsia" w:ascii="仿宋_GB2312" w:hAnsi="仿宋_GB2312" w:eastAsia="仿宋_GB2312" w:cs="仿宋_GB2312"/>
          <w:b w:val="0"/>
          <w:bCs w:val="0"/>
          <w:spacing w:val="0"/>
          <w:w w:val="100"/>
          <w:sz w:val="32"/>
          <w:szCs w:val="32"/>
        </w:rPr>
        <w:t>无</w:t>
      </w:r>
    </w:p>
    <w:p w14:paraId="06AE3724">
      <w:pPr>
        <w:pStyle w:val="3"/>
        <w:spacing w:before="70"/>
        <w:ind w:right="0"/>
        <w:jc w:val="left"/>
        <w:rPr>
          <w:rFonts w:hint="eastAsia" w:ascii="仿宋_GB2312" w:hAnsi="仿宋_GB2312" w:eastAsia="仿宋_GB2312" w:cs="仿宋_GB2312"/>
          <w:sz w:val="32"/>
          <w:szCs w:val="32"/>
        </w:rPr>
      </w:pPr>
      <w:bookmarkStart w:id="52" w:name="2.公布数量限制的方式：无"/>
      <w:bookmarkEnd w:id="5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公布数量</w:t>
      </w:r>
      <w:r>
        <w:rPr>
          <w:rFonts w:hint="eastAsia" w:ascii="仿宋_GB2312" w:hAnsi="仿宋_GB2312" w:eastAsia="仿宋_GB2312" w:cs="仿宋_GB2312"/>
          <w:b w:val="0"/>
          <w:bCs w:val="0"/>
          <w:spacing w:val="2"/>
          <w:w w:val="100"/>
          <w:sz w:val="32"/>
          <w:szCs w:val="32"/>
        </w:rPr>
        <w:t>限</w:t>
      </w:r>
      <w:r>
        <w:rPr>
          <w:rFonts w:hint="eastAsia" w:ascii="仿宋_GB2312" w:hAnsi="仿宋_GB2312" w:eastAsia="仿宋_GB2312" w:cs="仿宋_GB2312"/>
          <w:b w:val="0"/>
          <w:bCs w:val="0"/>
          <w:spacing w:val="-1"/>
          <w:w w:val="100"/>
          <w:sz w:val="32"/>
          <w:szCs w:val="32"/>
        </w:rPr>
        <w:t>制的方式：</w:t>
      </w:r>
      <w:r>
        <w:rPr>
          <w:rFonts w:hint="eastAsia" w:ascii="仿宋_GB2312" w:hAnsi="仿宋_GB2312" w:eastAsia="仿宋_GB2312" w:cs="仿宋_GB2312"/>
          <w:b w:val="0"/>
          <w:bCs w:val="0"/>
          <w:spacing w:val="0"/>
          <w:w w:val="100"/>
          <w:sz w:val="32"/>
          <w:szCs w:val="32"/>
        </w:rPr>
        <w:t>无</w:t>
      </w:r>
    </w:p>
    <w:p w14:paraId="5026115A">
      <w:pPr>
        <w:pStyle w:val="3"/>
        <w:spacing w:before="58"/>
        <w:ind w:right="0"/>
        <w:jc w:val="left"/>
        <w:rPr>
          <w:rFonts w:hint="eastAsia" w:ascii="仿宋_GB2312" w:hAnsi="仿宋_GB2312" w:eastAsia="仿宋_GB2312" w:cs="仿宋_GB2312"/>
          <w:sz w:val="32"/>
          <w:szCs w:val="32"/>
        </w:rPr>
      </w:pPr>
      <w:bookmarkStart w:id="53" w:name="3.公布数量限制的周期：无"/>
      <w:bookmarkEnd w:id="53"/>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公布数量</w:t>
      </w:r>
      <w:r>
        <w:rPr>
          <w:rFonts w:hint="eastAsia" w:ascii="仿宋_GB2312" w:hAnsi="仿宋_GB2312" w:eastAsia="仿宋_GB2312" w:cs="仿宋_GB2312"/>
          <w:b w:val="0"/>
          <w:bCs w:val="0"/>
          <w:spacing w:val="2"/>
          <w:w w:val="100"/>
          <w:sz w:val="32"/>
          <w:szCs w:val="32"/>
        </w:rPr>
        <w:t>限</w:t>
      </w:r>
      <w:r>
        <w:rPr>
          <w:rFonts w:hint="eastAsia" w:ascii="仿宋_GB2312" w:hAnsi="仿宋_GB2312" w:eastAsia="仿宋_GB2312" w:cs="仿宋_GB2312"/>
          <w:b w:val="0"/>
          <w:bCs w:val="0"/>
          <w:spacing w:val="-1"/>
          <w:w w:val="100"/>
          <w:sz w:val="32"/>
          <w:szCs w:val="32"/>
        </w:rPr>
        <w:t>制的周期：</w:t>
      </w:r>
      <w:r>
        <w:rPr>
          <w:rFonts w:hint="eastAsia" w:ascii="仿宋_GB2312" w:hAnsi="仿宋_GB2312" w:eastAsia="仿宋_GB2312" w:cs="仿宋_GB2312"/>
          <w:b w:val="0"/>
          <w:bCs w:val="0"/>
          <w:spacing w:val="0"/>
          <w:w w:val="100"/>
          <w:sz w:val="32"/>
          <w:szCs w:val="32"/>
        </w:rPr>
        <w:t>无</w:t>
      </w:r>
    </w:p>
    <w:p w14:paraId="22319AC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在数量限</w:t>
      </w:r>
      <w:r>
        <w:rPr>
          <w:rFonts w:hint="eastAsia" w:ascii="仿宋_GB2312" w:hAnsi="仿宋_GB2312" w:eastAsia="仿宋_GB2312" w:cs="仿宋_GB2312"/>
          <w:b w:val="0"/>
          <w:bCs w:val="0"/>
          <w:spacing w:val="2"/>
          <w:w w:val="100"/>
          <w:sz w:val="32"/>
          <w:szCs w:val="32"/>
        </w:rPr>
        <w:t>制</w:t>
      </w:r>
      <w:r>
        <w:rPr>
          <w:rFonts w:hint="eastAsia" w:ascii="仿宋_GB2312" w:hAnsi="仿宋_GB2312" w:eastAsia="仿宋_GB2312" w:cs="仿宋_GB2312"/>
          <w:b w:val="0"/>
          <w:bCs w:val="0"/>
          <w:spacing w:val="-1"/>
          <w:w w:val="100"/>
          <w:sz w:val="32"/>
          <w:szCs w:val="32"/>
        </w:rPr>
        <w:t>条件下实施行政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可的方式：</w:t>
      </w:r>
      <w:r>
        <w:rPr>
          <w:rFonts w:hint="eastAsia" w:ascii="仿宋_GB2312" w:hAnsi="仿宋_GB2312" w:eastAsia="仿宋_GB2312" w:cs="仿宋_GB2312"/>
          <w:b w:val="0"/>
          <w:bCs w:val="0"/>
          <w:spacing w:val="0"/>
          <w:w w:val="100"/>
          <w:sz w:val="32"/>
          <w:szCs w:val="32"/>
        </w:rPr>
        <w:t>无</w:t>
      </w:r>
    </w:p>
    <w:p w14:paraId="442F6061">
      <w:pPr>
        <w:pStyle w:val="3"/>
        <w:spacing w:line="240" w:lineRule="auto"/>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规定在数</w:t>
      </w:r>
      <w:r>
        <w:rPr>
          <w:rFonts w:hint="eastAsia" w:ascii="仿宋_GB2312" w:hAnsi="仿宋_GB2312" w:eastAsia="仿宋_GB2312" w:cs="仿宋_GB2312"/>
          <w:b w:val="0"/>
          <w:bCs w:val="0"/>
          <w:spacing w:val="2"/>
          <w:w w:val="100"/>
          <w:sz w:val="32"/>
          <w:szCs w:val="32"/>
        </w:rPr>
        <w:t>量</w:t>
      </w:r>
      <w:r>
        <w:rPr>
          <w:rFonts w:hint="eastAsia" w:ascii="仿宋_GB2312" w:hAnsi="仿宋_GB2312" w:eastAsia="仿宋_GB2312" w:cs="仿宋_GB2312"/>
          <w:b w:val="0"/>
          <w:bCs w:val="0"/>
          <w:spacing w:val="-1"/>
          <w:w w:val="100"/>
          <w:sz w:val="32"/>
          <w:szCs w:val="32"/>
        </w:rPr>
        <w:t>限制条件下实施</w:t>
      </w:r>
      <w:r>
        <w:rPr>
          <w:rFonts w:hint="eastAsia" w:ascii="仿宋_GB2312" w:hAnsi="仿宋_GB2312" w:eastAsia="仿宋_GB2312" w:cs="仿宋_GB2312"/>
          <w:b w:val="0"/>
          <w:bCs w:val="0"/>
          <w:spacing w:val="2"/>
          <w:w w:val="100"/>
          <w:sz w:val="32"/>
          <w:szCs w:val="32"/>
        </w:rPr>
        <w:t>行</w:t>
      </w:r>
      <w:r>
        <w:rPr>
          <w:rFonts w:hint="eastAsia" w:ascii="仿宋_GB2312" w:hAnsi="仿宋_GB2312" w:eastAsia="仿宋_GB2312" w:cs="仿宋_GB2312"/>
          <w:b w:val="0"/>
          <w:bCs w:val="0"/>
          <w:spacing w:val="-1"/>
          <w:w w:val="100"/>
          <w:sz w:val="32"/>
          <w:szCs w:val="32"/>
        </w:rPr>
        <w:t>政许可方式的依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00154D1A">
      <w:pPr>
        <w:pStyle w:val="3"/>
        <w:spacing w:line="460" w:lineRule="exact"/>
        <w:ind w:left="120" w:right="0"/>
        <w:jc w:val="left"/>
        <w:rPr>
          <w:rFonts w:hint="eastAsia" w:ascii="黑体" w:hAnsi="黑体" w:eastAsia="黑体" w:cs="黑体"/>
          <w:sz w:val="32"/>
          <w:szCs w:val="32"/>
        </w:rPr>
      </w:pPr>
      <w:bookmarkStart w:id="54" w:name="十二、行政许可后年检"/>
      <w:bookmarkEnd w:id="54"/>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二</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后</w:t>
      </w:r>
      <w:r>
        <w:rPr>
          <w:rFonts w:hint="eastAsia" w:ascii="黑体" w:hAnsi="黑体" w:eastAsia="黑体" w:cs="黑体"/>
          <w:b w:val="0"/>
          <w:bCs w:val="0"/>
          <w:spacing w:val="-1"/>
          <w:w w:val="100"/>
          <w:sz w:val="32"/>
          <w:szCs w:val="32"/>
        </w:rPr>
        <w:t>年</w:t>
      </w:r>
      <w:r>
        <w:rPr>
          <w:rFonts w:hint="eastAsia" w:ascii="黑体" w:hAnsi="黑体" w:eastAsia="黑体" w:cs="黑体"/>
          <w:b w:val="0"/>
          <w:bCs w:val="0"/>
          <w:spacing w:val="0"/>
          <w:w w:val="100"/>
          <w:sz w:val="32"/>
          <w:szCs w:val="32"/>
        </w:rPr>
        <w:t>检</w:t>
      </w:r>
    </w:p>
    <w:p w14:paraId="2932A86B">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有无年检</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18634979">
      <w:pPr>
        <w:pStyle w:val="3"/>
        <w:spacing w:line="240" w:lineRule="auto"/>
        <w:ind w:right="0"/>
        <w:jc w:val="left"/>
        <w:rPr>
          <w:rFonts w:hint="eastAsia" w:ascii="仿宋_GB2312" w:hAnsi="仿宋_GB2312" w:eastAsia="仿宋_GB2312" w:cs="仿宋_GB2312"/>
          <w:sz w:val="32"/>
          <w:szCs w:val="32"/>
        </w:rPr>
      </w:pPr>
      <w:bookmarkStart w:id="55" w:name="2.设定年检要求的依据"/>
      <w:bookmarkEnd w:id="55"/>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设定年检</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求的依</w:t>
      </w:r>
      <w:r>
        <w:rPr>
          <w:rFonts w:hint="eastAsia" w:ascii="仿宋_GB2312" w:hAnsi="仿宋_GB2312" w:eastAsia="仿宋_GB2312" w:cs="仿宋_GB2312"/>
          <w:b w:val="0"/>
          <w:bCs w:val="0"/>
          <w:spacing w:val="0"/>
          <w:w w:val="100"/>
          <w:sz w:val="32"/>
          <w:szCs w:val="32"/>
        </w:rPr>
        <w:t>据</w:t>
      </w:r>
      <w:bookmarkStart w:id="56" w:name="无"/>
      <w:bookmarkEnd w:id="56"/>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7A2B35F3">
      <w:pPr>
        <w:spacing w:before="13"/>
        <w:ind w:left="679" w:right="0" w:firstLine="0"/>
        <w:jc w:val="left"/>
        <w:rPr>
          <w:rFonts w:hint="eastAsia" w:ascii="仿宋_GB2312" w:hAnsi="仿宋_GB2312" w:eastAsia="仿宋_GB2312" w:cs="仿宋_GB2312"/>
          <w:sz w:val="32"/>
          <w:szCs w:val="32"/>
        </w:rPr>
      </w:pPr>
      <w:bookmarkStart w:id="57" w:name="3.年检周期：无"/>
      <w:bookmarkEnd w:id="57"/>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年检周期：</w:t>
      </w:r>
      <w:r>
        <w:rPr>
          <w:rFonts w:hint="eastAsia" w:ascii="仿宋_GB2312" w:hAnsi="仿宋_GB2312" w:eastAsia="仿宋_GB2312" w:cs="仿宋_GB2312"/>
          <w:b w:val="0"/>
          <w:bCs w:val="0"/>
          <w:spacing w:val="0"/>
          <w:w w:val="100"/>
          <w:sz w:val="32"/>
          <w:szCs w:val="32"/>
        </w:rPr>
        <w:t>无</w:t>
      </w:r>
    </w:p>
    <w:p w14:paraId="604F4C5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年检是否</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求报送材料：</w:t>
      </w:r>
      <w:r>
        <w:rPr>
          <w:rFonts w:hint="eastAsia" w:ascii="仿宋_GB2312" w:hAnsi="仿宋_GB2312" w:eastAsia="仿宋_GB2312" w:cs="仿宋_GB2312"/>
          <w:b w:val="0"/>
          <w:bCs w:val="0"/>
          <w:spacing w:val="0"/>
          <w:w w:val="100"/>
          <w:sz w:val="32"/>
          <w:szCs w:val="32"/>
        </w:rPr>
        <w:t>无</w:t>
      </w:r>
    </w:p>
    <w:p w14:paraId="0771436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年检报送</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料名称：</w:t>
      </w:r>
      <w:r>
        <w:rPr>
          <w:rFonts w:hint="eastAsia" w:ascii="仿宋_GB2312" w:hAnsi="仿宋_GB2312" w:eastAsia="仿宋_GB2312" w:cs="仿宋_GB2312"/>
          <w:b w:val="0"/>
          <w:bCs w:val="0"/>
          <w:spacing w:val="0"/>
          <w:w w:val="100"/>
          <w:sz w:val="32"/>
          <w:szCs w:val="32"/>
        </w:rPr>
        <w:t>无</w:t>
      </w:r>
    </w:p>
    <w:p w14:paraId="7A70CCB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年检是否</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00A36F44">
      <w:pPr>
        <w:pStyle w:val="3"/>
        <w:ind w:right="0"/>
        <w:jc w:val="left"/>
        <w:rPr>
          <w:rFonts w:hint="eastAsia" w:ascii="仿宋_GB2312" w:hAnsi="仿宋_GB2312" w:eastAsia="仿宋_GB2312" w:cs="仿宋_GB2312"/>
          <w:b w:val="0"/>
          <w:bCs w:val="0"/>
          <w:spacing w:val="-1"/>
          <w:w w:val="100"/>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val="0"/>
          <w:bCs w:val="0"/>
          <w:spacing w:val="-1"/>
          <w:w w:val="100"/>
          <w:sz w:val="32"/>
          <w:szCs w:val="32"/>
        </w:rPr>
        <w:t>年检收费项目的名称、年检收费项目的标准、设定年检收费项目的依据、规定年检项目收费标准的依据</w:t>
      </w:r>
      <w:r>
        <w:rPr>
          <w:rFonts w:hint="eastAsia" w:ascii="仿宋_GB2312" w:hAnsi="仿宋_GB2312" w:eastAsia="仿宋_GB2312" w:cs="仿宋_GB2312"/>
          <w:b w:val="0"/>
          <w:bCs w:val="0"/>
          <w:spacing w:val="-1"/>
          <w:w w:val="100"/>
          <w:sz w:val="32"/>
          <w:szCs w:val="32"/>
          <w:lang w:eastAsia="zh-CN"/>
        </w:rPr>
        <w:t>：</w:t>
      </w:r>
      <w:r>
        <w:rPr>
          <w:rFonts w:hint="eastAsia" w:ascii="仿宋_GB2312" w:hAnsi="仿宋_GB2312" w:eastAsia="仿宋_GB2312" w:cs="仿宋_GB2312"/>
          <w:b w:val="0"/>
          <w:bCs w:val="0"/>
          <w:spacing w:val="-1"/>
          <w:w w:val="100"/>
          <w:sz w:val="32"/>
          <w:szCs w:val="32"/>
        </w:rPr>
        <w:t>无</w:t>
      </w:r>
    </w:p>
    <w:p w14:paraId="4AE07441">
      <w:pPr>
        <w:pStyle w:val="3"/>
        <w:ind w:right="0"/>
        <w:jc w:val="left"/>
        <w:rPr>
          <w:rFonts w:hint="eastAsia" w:ascii="仿宋_GB2312" w:hAnsi="仿宋_GB2312" w:eastAsia="仿宋_GB2312" w:cs="仿宋_GB2312"/>
          <w:b w:val="0"/>
          <w:bCs w:val="0"/>
          <w:spacing w:val="-1"/>
          <w:w w:val="100"/>
          <w:sz w:val="32"/>
          <w:szCs w:val="32"/>
        </w:rPr>
      </w:pPr>
      <w:bookmarkStart w:id="58" w:name="8.通过年检的证明或者标志：无"/>
      <w:bookmarkEnd w:id="58"/>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val="0"/>
          <w:bCs w:val="0"/>
          <w:spacing w:val="-1"/>
          <w:w w:val="100"/>
          <w:sz w:val="32"/>
          <w:szCs w:val="32"/>
        </w:rPr>
        <w:t>通过年检的证明或者标志：无</w:t>
      </w:r>
    </w:p>
    <w:p w14:paraId="62F83BE7">
      <w:pPr>
        <w:pStyle w:val="3"/>
        <w:spacing w:before="58"/>
        <w:ind w:left="120" w:right="0"/>
        <w:jc w:val="left"/>
        <w:rPr>
          <w:rFonts w:hint="eastAsia" w:ascii="仿宋_GB2312" w:hAnsi="仿宋_GB2312" w:eastAsia="仿宋_GB2312" w:cs="仿宋_GB2312"/>
          <w:sz w:val="32"/>
          <w:szCs w:val="32"/>
        </w:rPr>
      </w:pPr>
      <w:bookmarkStart w:id="59" w:name="十三、行政许可后年报"/>
      <w:bookmarkEnd w:id="59"/>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三</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后</w:t>
      </w:r>
      <w:r>
        <w:rPr>
          <w:rFonts w:hint="eastAsia" w:ascii="黑体" w:hAnsi="黑体" w:eastAsia="黑体" w:cs="黑体"/>
          <w:b w:val="0"/>
          <w:bCs w:val="0"/>
          <w:spacing w:val="-1"/>
          <w:w w:val="100"/>
          <w:sz w:val="32"/>
          <w:szCs w:val="32"/>
        </w:rPr>
        <w:t>年</w:t>
      </w:r>
      <w:r>
        <w:rPr>
          <w:rFonts w:hint="eastAsia" w:ascii="黑体" w:hAnsi="黑体" w:eastAsia="黑体" w:cs="黑体"/>
          <w:b w:val="0"/>
          <w:bCs w:val="0"/>
          <w:spacing w:val="0"/>
          <w:w w:val="100"/>
          <w:sz w:val="32"/>
          <w:szCs w:val="32"/>
        </w:rPr>
        <w:t>报</w:t>
      </w:r>
    </w:p>
    <w:p w14:paraId="2F09C4F4">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有无年报</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3"/>
          <w:w w:val="100"/>
          <w:sz w:val="32"/>
          <w:szCs w:val="32"/>
        </w:rPr>
        <w:t>求</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无</w:t>
      </w:r>
    </w:p>
    <w:p w14:paraId="255AF1A5">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年报报送</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料名</w:t>
      </w:r>
      <w:r>
        <w:rPr>
          <w:rFonts w:hint="eastAsia" w:ascii="仿宋_GB2312" w:hAnsi="仿宋_GB2312" w:eastAsia="仿宋_GB2312" w:cs="仿宋_GB2312"/>
          <w:b w:val="0"/>
          <w:bCs w:val="0"/>
          <w:spacing w:val="-3"/>
          <w:w w:val="100"/>
          <w:sz w:val="32"/>
          <w:szCs w:val="32"/>
        </w:rPr>
        <w:t>称</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6EB92322">
      <w:pPr>
        <w:pStyle w:val="3"/>
        <w:spacing w:line="406" w:lineRule="exact"/>
        <w:ind w:right="0"/>
        <w:jc w:val="left"/>
        <w:rPr>
          <w:rFonts w:hint="eastAsia" w:ascii="仿宋_GB2312" w:hAnsi="仿宋_GB2312" w:eastAsia="仿宋_GB2312" w:cs="仿宋_GB2312"/>
          <w:sz w:val="32"/>
          <w:szCs w:val="32"/>
        </w:rPr>
      </w:pPr>
      <w:bookmarkStart w:id="60" w:name="3.设定年报要求的依据"/>
      <w:bookmarkEnd w:id="60"/>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设定年报</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求的依</w:t>
      </w:r>
      <w:r>
        <w:rPr>
          <w:rFonts w:hint="eastAsia" w:ascii="仿宋_GB2312" w:hAnsi="仿宋_GB2312" w:eastAsia="仿宋_GB2312" w:cs="仿宋_GB2312"/>
          <w:b w:val="0"/>
          <w:bCs w:val="0"/>
          <w:spacing w:val="0"/>
          <w:w w:val="100"/>
          <w:sz w:val="32"/>
          <w:szCs w:val="32"/>
        </w:rPr>
        <w:t>据</w:t>
      </w:r>
      <w:bookmarkStart w:id="61" w:name="无"/>
      <w:bookmarkEnd w:id="61"/>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166C98EC">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年报周期：</w:t>
      </w:r>
      <w:r>
        <w:rPr>
          <w:rFonts w:hint="eastAsia" w:ascii="仿宋_GB2312" w:hAnsi="仿宋_GB2312" w:eastAsia="仿宋_GB2312" w:cs="仿宋_GB2312"/>
          <w:b w:val="0"/>
          <w:bCs w:val="0"/>
          <w:spacing w:val="0"/>
          <w:w w:val="100"/>
          <w:sz w:val="32"/>
          <w:szCs w:val="32"/>
        </w:rPr>
        <w:t>无</w:t>
      </w:r>
    </w:p>
    <w:p w14:paraId="57967E47">
      <w:pPr>
        <w:pStyle w:val="3"/>
        <w:spacing w:before="58"/>
        <w:ind w:left="120" w:right="0"/>
        <w:jc w:val="left"/>
        <w:rPr>
          <w:rFonts w:hint="eastAsia" w:ascii="仿宋_GB2312" w:hAnsi="仿宋_GB2312" w:eastAsia="仿宋_GB2312" w:cs="仿宋_GB2312"/>
          <w:sz w:val="32"/>
          <w:szCs w:val="32"/>
        </w:rPr>
      </w:pPr>
      <w:bookmarkStart w:id="62" w:name="十四、监管主体"/>
      <w:bookmarkEnd w:id="62"/>
      <w:r>
        <w:rPr>
          <w:rFonts w:hint="eastAsia" w:ascii="黑体" w:hAnsi="黑体" w:eastAsia="黑体" w:cs="黑体"/>
          <w:b w:val="0"/>
          <w:bCs w:val="0"/>
          <w:spacing w:val="-1"/>
          <w:w w:val="100"/>
          <w:sz w:val="32"/>
          <w:szCs w:val="32"/>
        </w:rPr>
        <w:t>十四、监管主体</w:t>
      </w:r>
    </w:p>
    <w:p w14:paraId="1E581CC6">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省</w:t>
      </w:r>
      <w:r>
        <w:rPr>
          <w:rFonts w:hint="eastAsia" w:ascii="仿宋_GB2312" w:hAnsi="仿宋_GB2312" w:eastAsia="仿宋_GB2312" w:cs="仿宋_GB2312"/>
          <w:b w:val="0"/>
          <w:bCs w:val="0"/>
          <w:spacing w:val="-3"/>
          <w:w w:val="100"/>
          <w:sz w:val="32"/>
          <w:szCs w:val="32"/>
        </w:rPr>
        <w:t>气</w:t>
      </w:r>
      <w:r>
        <w:rPr>
          <w:rFonts w:hint="eastAsia" w:ascii="仿宋_GB2312" w:hAnsi="仿宋_GB2312" w:eastAsia="仿宋_GB2312" w:cs="仿宋_GB2312"/>
          <w:b w:val="0"/>
          <w:bCs w:val="0"/>
          <w:spacing w:val="-1"/>
          <w:w w:val="100"/>
          <w:sz w:val="32"/>
          <w:szCs w:val="32"/>
        </w:rPr>
        <w:t>象局</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设区</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市级</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县级</w:t>
      </w:r>
      <w:r>
        <w:rPr>
          <w:rFonts w:hint="eastAsia" w:ascii="仿宋_GB2312" w:hAnsi="仿宋_GB2312" w:eastAsia="仿宋_GB2312" w:cs="仿宋_GB2312"/>
          <w:b w:val="0"/>
          <w:bCs w:val="0"/>
          <w:spacing w:val="-3"/>
          <w:w w:val="100"/>
          <w:sz w:val="32"/>
          <w:szCs w:val="32"/>
        </w:rPr>
        <w:t>气</w:t>
      </w:r>
      <w:r>
        <w:rPr>
          <w:rFonts w:hint="eastAsia" w:ascii="仿宋_GB2312" w:hAnsi="仿宋_GB2312" w:eastAsia="仿宋_GB2312" w:cs="仿宋_GB2312"/>
          <w:b w:val="0"/>
          <w:bCs w:val="0"/>
          <w:spacing w:val="-1"/>
          <w:w w:val="100"/>
          <w:sz w:val="32"/>
          <w:szCs w:val="32"/>
        </w:rPr>
        <w:t>象主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w:t>
      </w:r>
      <w:r>
        <w:rPr>
          <w:rFonts w:hint="eastAsia" w:ascii="仿宋_GB2312" w:hAnsi="仿宋_GB2312" w:eastAsia="仿宋_GB2312" w:cs="仿宋_GB2312"/>
          <w:b w:val="0"/>
          <w:bCs w:val="0"/>
          <w:spacing w:val="0"/>
          <w:w w:val="100"/>
          <w:sz w:val="32"/>
          <w:szCs w:val="32"/>
        </w:rPr>
        <w:t>构</w:t>
      </w:r>
    </w:p>
    <w:p w14:paraId="6D8FA3B1">
      <w:pPr>
        <w:pStyle w:val="3"/>
        <w:spacing w:before="58"/>
        <w:ind w:left="120" w:right="0"/>
        <w:jc w:val="left"/>
        <w:rPr>
          <w:rFonts w:hint="eastAsia" w:ascii="黑体" w:hAnsi="黑体" w:eastAsia="黑体" w:cs="黑体"/>
          <w:b w:val="0"/>
          <w:bCs w:val="0"/>
          <w:spacing w:val="-1"/>
          <w:w w:val="100"/>
          <w:sz w:val="32"/>
          <w:szCs w:val="32"/>
        </w:rPr>
      </w:pPr>
      <w:bookmarkStart w:id="63" w:name="十五、备注"/>
      <w:bookmarkEnd w:id="63"/>
      <w:r>
        <w:rPr>
          <w:rFonts w:hint="eastAsia" w:ascii="黑体" w:hAnsi="黑体" w:eastAsia="黑体" w:cs="黑体"/>
          <w:b w:val="0"/>
          <w:bCs w:val="0"/>
          <w:spacing w:val="-1"/>
          <w:w w:val="100"/>
          <w:sz w:val="32"/>
          <w:szCs w:val="32"/>
        </w:rPr>
        <w:t>十五、备注</w:t>
      </w:r>
    </w:p>
    <w:p w14:paraId="52633D06">
      <w:pPr>
        <w:pStyle w:val="2"/>
        <w:ind w:right="468"/>
        <w:jc w:val="center"/>
        <w:rPr>
          <w:rFonts w:hint="eastAsia" w:ascii="仿宋_GB2312" w:hAnsi="仿宋_GB2312" w:eastAsia="仿宋_GB2312" w:cs="仿宋_GB2312"/>
          <w:b w:val="0"/>
          <w:bCs w:val="0"/>
          <w:spacing w:val="-1"/>
          <w:w w:val="100"/>
          <w:sz w:val="32"/>
          <w:szCs w:val="32"/>
        </w:rPr>
      </w:pPr>
    </w:p>
    <w:p w14:paraId="0752D606">
      <w:pPr>
        <w:pStyle w:val="2"/>
        <w:ind w:right="468"/>
        <w:jc w:val="center"/>
        <w:rPr>
          <w:rFonts w:hint="eastAsia" w:ascii="仿宋_GB2312" w:hAnsi="仿宋_GB2312" w:eastAsia="仿宋_GB2312" w:cs="仿宋_GB2312"/>
          <w:b w:val="0"/>
          <w:bCs w:val="0"/>
          <w:spacing w:val="-1"/>
          <w:w w:val="100"/>
          <w:sz w:val="32"/>
          <w:szCs w:val="32"/>
        </w:rPr>
      </w:pPr>
    </w:p>
    <w:p w14:paraId="7C7206EA">
      <w:pPr>
        <w:pStyle w:val="2"/>
        <w:ind w:right="468"/>
        <w:jc w:val="center"/>
        <w:rPr>
          <w:rFonts w:hint="eastAsia" w:ascii="仿宋_GB2312" w:hAnsi="仿宋_GB2312" w:eastAsia="仿宋_GB2312" w:cs="仿宋_GB2312"/>
          <w:b w:val="0"/>
          <w:bCs w:val="0"/>
          <w:spacing w:val="-1"/>
          <w:w w:val="100"/>
          <w:sz w:val="32"/>
          <w:szCs w:val="32"/>
        </w:rPr>
      </w:pPr>
    </w:p>
    <w:p w14:paraId="450FCDCC">
      <w:pPr>
        <w:pStyle w:val="2"/>
        <w:ind w:right="468"/>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b w:val="0"/>
          <w:bCs w:val="0"/>
          <w:spacing w:val="-1"/>
          <w:w w:val="100"/>
          <w:sz w:val="32"/>
          <w:szCs w:val="32"/>
        </w:rPr>
        <w:t>雷</w:t>
      </w:r>
      <w:r>
        <w:rPr>
          <w:rFonts w:hint="eastAsia" w:ascii="方正小标宋_GBK" w:hAnsi="方正小标宋_GBK" w:eastAsia="方正小标宋_GBK" w:cs="方正小标宋_GBK"/>
          <w:b w:val="0"/>
          <w:bCs w:val="0"/>
          <w:spacing w:val="-3"/>
          <w:w w:val="100"/>
          <w:sz w:val="32"/>
          <w:szCs w:val="32"/>
        </w:rPr>
        <w:t>电</w:t>
      </w:r>
      <w:r>
        <w:rPr>
          <w:rFonts w:hint="eastAsia" w:ascii="方正小标宋_GBK" w:hAnsi="方正小标宋_GBK" w:eastAsia="方正小标宋_GBK" w:cs="方正小标宋_GBK"/>
          <w:b w:val="0"/>
          <w:bCs w:val="0"/>
          <w:spacing w:val="-1"/>
          <w:w w:val="100"/>
          <w:sz w:val="32"/>
          <w:szCs w:val="32"/>
        </w:rPr>
        <w:t>防护</w:t>
      </w:r>
      <w:r>
        <w:rPr>
          <w:rFonts w:hint="eastAsia" w:ascii="方正小标宋_GBK" w:hAnsi="方正小标宋_GBK" w:eastAsia="方正小标宋_GBK" w:cs="方正小标宋_GBK"/>
          <w:b w:val="0"/>
          <w:bCs w:val="0"/>
          <w:spacing w:val="-3"/>
          <w:w w:val="100"/>
          <w:sz w:val="32"/>
          <w:szCs w:val="32"/>
        </w:rPr>
        <w:t>装</w:t>
      </w:r>
      <w:r>
        <w:rPr>
          <w:rFonts w:hint="eastAsia" w:ascii="方正小标宋_GBK" w:hAnsi="方正小标宋_GBK" w:eastAsia="方正小标宋_GBK" w:cs="方正小标宋_GBK"/>
          <w:b w:val="0"/>
          <w:bCs w:val="0"/>
          <w:spacing w:val="-1"/>
          <w:w w:val="100"/>
          <w:sz w:val="32"/>
          <w:szCs w:val="32"/>
        </w:rPr>
        <w:t>置竣</w:t>
      </w:r>
      <w:r>
        <w:rPr>
          <w:rFonts w:hint="eastAsia" w:ascii="方正小标宋_GBK" w:hAnsi="方正小标宋_GBK" w:eastAsia="方正小标宋_GBK" w:cs="方正小标宋_GBK"/>
          <w:b w:val="0"/>
          <w:bCs w:val="0"/>
          <w:spacing w:val="-3"/>
          <w:w w:val="100"/>
          <w:sz w:val="32"/>
          <w:szCs w:val="32"/>
        </w:rPr>
        <w:t>工</w:t>
      </w:r>
      <w:r>
        <w:rPr>
          <w:rFonts w:hint="eastAsia" w:ascii="方正小标宋_GBK" w:hAnsi="方正小标宋_GBK" w:eastAsia="方正小标宋_GBK" w:cs="方正小标宋_GBK"/>
          <w:b w:val="0"/>
          <w:bCs w:val="0"/>
          <w:spacing w:val="-1"/>
          <w:w w:val="100"/>
          <w:sz w:val="32"/>
          <w:szCs w:val="32"/>
        </w:rPr>
        <w:t>验收</w:t>
      </w:r>
      <w:r>
        <w:rPr>
          <w:rFonts w:hint="eastAsia" w:ascii="方正小标宋_GBK" w:hAnsi="方正小标宋_GBK" w:eastAsia="方正小标宋_GBK" w:cs="方正小标宋_GBK"/>
          <w:b w:val="0"/>
          <w:bCs w:val="0"/>
          <w:spacing w:val="-3"/>
          <w:w w:val="100"/>
          <w:sz w:val="32"/>
          <w:szCs w:val="32"/>
        </w:rPr>
        <w:t>（</w:t>
      </w:r>
      <w:r>
        <w:rPr>
          <w:rFonts w:hint="eastAsia" w:ascii="方正小标宋_GBK" w:hAnsi="方正小标宋_GBK" w:eastAsia="方正小标宋_GBK" w:cs="方正小标宋_GBK"/>
          <w:b w:val="0"/>
          <w:bCs w:val="0"/>
          <w:spacing w:val="-1"/>
          <w:w w:val="100"/>
          <w:sz w:val="32"/>
          <w:szCs w:val="32"/>
        </w:rPr>
        <w:t>设区</w:t>
      </w:r>
      <w:r>
        <w:rPr>
          <w:rFonts w:hint="eastAsia" w:ascii="方正小标宋_GBK" w:hAnsi="方正小标宋_GBK" w:eastAsia="方正小标宋_GBK" w:cs="方正小标宋_GBK"/>
          <w:b w:val="0"/>
          <w:bCs w:val="0"/>
          <w:spacing w:val="-3"/>
          <w:w w:val="100"/>
          <w:sz w:val="32"/>
          <w:szCs w:val="32"/>
        </w:rPr>
        <w:t>的</w:t>
      </w:r>
      <w:r>
        <w:rPr>
          <w:rFonts w:hint="eastAsia" w:ascii="方正小标宋_GBK" w:hAnsi="方正小标宋_GBK" w:eastAsia="方正小标宋_GBK" w:cs="方正小标宋_GBK"/>
          <w:b w:val="0"/>
          <w:bCs w:val="0"/>
          <w:spacing w:val="-1"/>
          <w:w w:val="100"/>
          <w:sz w:val="32"/>
          <w:szCs w:val="32"/>
        </w:rPr>
        <w:t>市级</w:t>
      </w:r>
      <w:r>
        <w:rPr>
          <w:rFonts w:hint="eastAsia" w:ascii="方正小标宋_GBK" w:hAnsi="方正小标宋_GBK" w:eastAsia="方正小标宋_GBK" w:cs="方正小标宋_GBK"/>
          <w:b w:val="0"/>
          <w:bCs w:val="0"/>
          <w:spacing w:val="-3"/>
          <w:w w:val="100"/>
          <w:sz w:val="32"/>
          <w:szCs w:val="32"/>
        </w:rPr>
        <w:t>权</w:t>
      </w:r>
      <w:r>
        <w:rPr>
          <w:rFonts w:hint="eastAsia" w:ascii="方正小标宋_GBK" w:hAnsi="方正小标宋_GBK" w:eastAsia="方正小标宋_GBK" w:cs="方正小标宋_GBK"/>
          <w:b w:val="0"/>
          <w:bCs w:val="0"/>
          <w:spacing w:val="-1"/>
          <w:w w:val="100"/>
          <w:sz w:val="32"/>
          <w:szCs w:val="32"/>
        </w:rPr>
        <w:t>限</w:t>
      </w:r>
      <w:r>
        <w:rPr>
          <w:rFonts w:hint="eastAsia" w:ascii="方正小标宋_GBK" w:hAnsi="方正小标宋_GBK" w:eastAsia="方正小标宋_GBK" w:cs="方正小标宋_GBK"/>
          <w:b w:val="0"/>
          <w:bCs w:val="0"/>
          <w:spacing w:val="0"/>
          <w:w w:val="100"/>
          <w:sz w:val="32"/>
          <w:szCs w:val="32"/>
        </w:rPr>
        <w:t>）</w:t>
      </w:r>
    </w:p>
    <w:p w14:paraId="0DF90DA6">
      <w:pPr>
        <w:spacing w:before="8"/>
        <w:ind w:left="2661" w:right="2660" w:firstLine="0"/>
        <w:jc w:val="center"/>
        <w:rPr>
          <w:rFonts w:hint="eastAsia" w:ascii="黑体" w:hAnsi="黑体" w:eastAsia="黑体" w:cs="黑体"/>
          <w:sz w:val="32"/>
          <w:szCs w:val="32"/>
        </w:rPr>
      </w:pPr>
      <w:r>
        <w:rPr>
          <w:rFonts w:hint="eastAsia" w:ascii="方正小标宋_GBK" w:hAnsi="方正小标宋_GBK" w:eastAsia="方正小标宋_GBK" w:cs="方正小标宋_GBK"/>
          <w:b w:val="0"/>
          <w:bCs w:val="0"/>
          <w:spacing w:val="-3"/>
          <w:w w:val="100"/>
          <w:sz w:val="32"/>
          <w:szCs w:val="32"/>
        </w:rPr>
        <w:t>【</w:t>
      </w:r>
      <w:r>
        <w:rPr>
          <w:rFonts w:hint="eastAsia" w:ascii="方正小标宋_GBK" w:hAnsi="方正小标宋_GBK" w:eastAsia="方正小标宋_GBK" w:cs="方正小标宋_GBK"/>
          <w:b w:val="0"/>
          <w:bCs w:val="0"/>
          <w:spacing w:val="-2"/>
          <w:w w:val="100"/>
          <w:sz w:val="32"/>
          <w:szCs w:val="32"/>
        </w:rPr>
        <w:t>000</w:t>
      </w:r>
      <w:r>
        <w:rPr>
          <w:rFonts w:hint="eastAsia" w:ascii="方正小标宋_GBK" w:hAnsi="方正小标宋_GBK" w:eastAsia="方正小标宋_GBK" w:cs="方正小标宋_GBK"/>
          <w:b w:val="0"/>
          <w:bCs w:val="0"/>
          <w:spacing w:val="1"/>
          <w:w w:val="100"/>
          <w:sz w:val="32"/>
          <w:szCs w:val="32"/>
        </w:rPr>
        <w:t>1</w:t>
      </w:r>
      <w:r>
        <w:rPr>
          <w:rFonts w:hint="eastAsia" w:ascii="方正小标宋_GBK" w:hAnsi="方正小标宋_GBK" w:eastAsia="方正小标宋_GBK" w:cs="方正小标宋_GBK"/>
          <w:b w:val="0"/>
          <w:bCs w:val="0"/>
          <w:spacing w:val="-2"/>
          <w:w w:val="100"/>
          <w:sz w:val="32"/>
          <w:szCs w:val="32"/>
        </w:rPr>
        <w:t>54</w:t>
      </w:r>
      <w:r>
        <w:rPr>
          <w:rFonts w:hint="eastAsia" w:ascii="方正小标宋_GBK" w:hAnsi="方正小标宋_GBK" w:eastAsia="方正小标宋_GBK" w:cs="方正小标宋_GBK"/>
          <w:b w:val="0"/>
          <w:bCs w:val="0"/>
          <w:spacing w:val="1"/>
          <w:w w:val="100"/>
          <w:sz w:val="32"/>
          <w:szCs w:val="32"/>
        </w:rPr>
        <w:t>1</w:t>
      </w:r>
      <w:r>
        <w:rPr>
          <w:rFonts w:hint="eastAsia" w:ascii="方正小标宋_GBK" w:hAnsi="方正小标宋_GBK" w:eastAsia="方正小标宋_GBK" w:cs="方正小标宋_GBK"/>
          <w:b w:val="0"/>
          <w:bCs w:val="0"/>
          <w:spacing w:val="-2"/>
          <w:w w:val="100"/>
          <w:sz w:val="32"/>
          <w:szCs w:val="32"/>
        </w:rPr>
        <w:t>03</w:t>
      </w:r>
      <w:r>
        <w:rPr>
          <w:rFonts w:hint="eastAsia" w:ascii="方正小标宋_GBK" w:hAnsi="方正小标宋_GBK" w:eastAsia="方正小标宋_GBK" w:cs="方正小标宋_GBK"/>
          <w:b w:val="0"/>
          <w:bCs w:val="0"/>
          <w:spacing w:val="1"/>
          <w:w w:val="100"/>
          <w:sz w:val="32"/>
          <w:szCs w:val="32"/>
        </w:rPr>
        <w:t>0</w:t>
      </w:r>
      <w:r>
        <w:rPr>
          <w:rFonts w:hint="eastAsia" w:ascii="方正小标宋_GBK" w:hAnsi="方正小标宋_GBK" w:eastAsia="方正小标宋_GBK" w:cs="方正小标宋_GBK"/>
          <w:b w:val="0"/>
          <w:bCs w:val="0"/>
          <w:spacing w:val="-2"/>
          <w:w w:val="100"/>
          <w:sz w:val="32"/>
          <w:szCs w:val="32"/>
        </w:rPr>
        <w:t>0</w:t>
      </w:r>
      <w:r>
        <w:rPr>
          <w:rFonts w:hint="eastAsia" w:ascii="方正小标宋_GBK" w:hAnsi="方正小标宋_GBK" w:eastAsia="方正小标宋_GBK" w:cs="方正小标宋_GBK"/>
          <w:b w:val="0"/>
          <w:bCs w:val="0"/>
          <w:spacing w:val="1"/>
          <w:w w:val="100"/>
          <w:sz w:val="32"/>
          <w:szCs w:val="32"/>
        </w:rPr>
        <w:t>2</w:t>
      </w:r>
      <w:r>
        <w:rPr>
          <w:rFonts w:hint="eastAsia" w:ascii="方正小标宋_GBK" w:hAnsi="方正小标宋_GBK" w:eastAsia="方正小标宋_GBK" w:cs="方正小标宋_GBK"/>
          <w:b w:val="0"/>
          <w:bCs w:val="0"/>
          <w:spacing w:val="0"/>
          <w:w w:val="100"/>
          <w:sz w:val="32"/>
          <w:szCs w:val="32"/>
        </w:rPr>
        <w:t>】</w:t>
      </w:r>
    </w:p>
    <w:p w14:paraId="3AAF47E1">
      <w:pPr>
        <w:pStyle w:val="3"/>
        <w:ind w:left="120" w:right="0"/>
        <w:jc w:val="left"/>
        <w:rPr>
          <w:rFonts w:hint="eastAsia" w:ascii="黑体" w:hAnsi="黑体" w:eastAsia="黑体" w:cs="黑体"/>
          <w:sz w:val="32"/>
          <w:szCs w:val="32"/>
        </w:rPr>
      </w:pPr>
      <w:bookmarkStart w:id="64" w:name="一、基本要素"/>
      <w:bookmarkEnd w:id="64"/>
      <w:r>
        <w:rPr>
          <w:rFonts w:hint="eastAsia" w:ascii="黑体" w:hAnsi="黑体" w:eastAsia="黑体" w:cs="黑体"/>
          <w:b w:val="0"/>
          <w:bCs w:val="0"/>
          <w:spacing w:val="-1"/>
          <w:w w:val="100"/>
          <w:sz w:val="32"/>
          <w:szCs w:val="32"/>
        </w:rPr>
        <w:t>一</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基本</w:t>
      </w:r>
      <w:r>
        <w:rPr>
          <w:rFonts w:hint="eastAsia" w:ascii="黑体" w:hAnsi="黑体" w:eastAsia="黑体" w:cs="黑体"/>
          <w:b w:val="0"/>
          <w:bCs w:val="0"/>
          <w:spacing w:val="-3"/>
          <w:w w:val="100"/>
          <w:sz w:val="32"/>
          <w:szCs w:val="32"/>
        </w:rPr>
        <w:t>要</w:t>
      </w:r>
      <w:r>
        <w:rPr>
          <w:rFonts w:hint="eastAsia" w:ascii="黑体" w:hAnsi="黑体" w:eastAsia="黑体" w:cs="黑体"/>
          <w:b w:val="0"/>
          <w:bCs w:val="0"/>
          <w:spacing w:val="0"/>
          <w:w w:val="100"/>
          <w:sz w:val="32"/>
          <w:szCs w:val="32"/>
        </w:rPr>
        <w:t>素</w:t>
      </w:r>
    </w:p>
    <w:p w14:paraId="2BF792AD">
      <w:pPr>
        <w:pStyle w:val="3"/>
        <w:spacing w:before="58" w:line="263" w:lineRule="auto"/>
        <w:ind w:right="0"/>
        <w:jc w:val="left"/>
        <w:rPr>
          <w:rFonts w:hint="eastAsia" w:ascii="仿宋_GB2312" w:hAnsi="仿宋_GB2312" w:eastAsia="仿宋_GB2312" w:cs="仿宋_GB2312"/>
          <w:b w:val="0"/>
          <w:bCs w:val="0"/>
          <w:spacing w:val="0"/>
          <w:w w:val="95"/>
          <w:sz w:val="32"/>
          <w:szCs w:val="32"/>
        </w:rPr>
      </w:pPr>
      <w:bookmarkStart w:id="65" w:name="1.行政许可事项名称及编码"/>
      <w:bookmarkEnd w:id="65"/>
      <w:r>
        <w:rPr>
          <w:rFonts w:hint="eastAsia" w:ascii="仿宋_GB2312" w:hAnsi="仿宋_GB2312" w:eastAsia="仿宋_GB2312" w:cs="仿宋_GB2312"/>
          <w:b/>
          <w:bCs/>
          <w:spacing w:val="-2"/>
          <w:w w:val="95"/>
          <w:sz w:val="32"/>
          <w:szCs w:val="32"/>
        </w:rPr>
        <w:t>1</w:t>
      </w:r>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行政许可</w:t>
      </w:r>
      <w:r>
        <w:rPr>
          <w:rFonts w:hint="eastAsia" w:ascii="仿宋_GB2312" w:hAnsi="仿宋_GB2312" w:eastAsia="仿宋_GB2312" w:cs="仿宋_GB2312"/>
          <w:b w:val="0"/>
          <w:bCs w:val="0"/>
          <w:spacing w:val="1"/>
          <w:w w:val="95"/>
          <w:sz w:val="32"/>
          <w:szCs w:val="32"/>
        </w:rPr>
        <w:t>事</w:t>
      </w:r>
      <w:r>
        <w:rPr>
          <w:rFonts w:hint="eastAsia" w:ascii="仿宋_GB2312" w:hAnsi="仿宋_GB2312" w:eastAsia="仿宋_GB2312" w:cs="仿宋_GB2312"/>
          <w:b w:val="0"/>
          <w:bCs w:val="0"/>
          <w:spacing w:val="-1"/>
          <w:w w:val="95"/>
          <w:sz w:val="32"/>
          <w:szCs w:val="32"/>
        </w:rPr>
        <w:t>项名</w:t>
      </w:r>
      <w:r>
        <w:rPr>
          <w:rFonts w:hint="eastAsia" w:ascii="仿宋_GB2312" w:hAnsi="仿宋_GB2312" w:eastAsia="仿宋_GB2312" w:cs="仿宋_GB2312"/>
          <w:b w:val="0"/>
          <w:bCs w:val="0"/>
          <w:spacing w:val="-3"/>
          <w:w w:val="95"/>
          <w:sz w:val="32"/>
          <w:szCs w:val="32"/>
        </w:rPr>
        <w:t>称</w:t>
      </w:r>
      <w:r>
        <w:rPr>
          <w:rFonts w:hint="eastAsia" w:ascii="仿宋_GB2312" w:hAnsi="仿宋_GB2312" w:eastAsia="仿宋_GB2312" w:cs="仿宋_GB2312"/>
          <w:b w:val="0"/>
          <w:bCs w:val="0"/>
          <w:spacing w:val="-1"/>
          <w:w w:val="95"/>
          <w:sz w:val="32"/>
          <w:szCs w:val="32"/>
        </w:rPr>
        <w:t>及编</w:t>
      </w:r>
      <w:r>
        <w:rPr>
          <w:rFonts w:hint="eastAsia" w:ascii="仿宋_GB2312" w:hAnsi="仿宋_GB2312" w:eastAsia="仿宋_GB2312" w:cs="仿宋_GB2312"/>
          <w:b w:val="0"/>
          <w:bCs w:val="0"/>
          <w:spacing w:val="0"/>
          <w:w w:val="95"/>
          <w:sz w:val="32"/>
          <w:szCs w:val="32"/>
        </w:rPr>
        <w:t>码</w:t>
      </w:r>
      <w:bookmarkStart w:id="66" w:name="雷电防护装置竣工验收【00015410300Y】"/>
      <w:bookmarkEnd w:id="66"/>
      <w:r>
        <w:rPr>
          <w:rFonts w:hint="eastAsia" w:ascii="仿宋_GB2312" w:hAnsi="仿宋_GB2312" w:eastAsia="仿宋_GB2312" w:cs="仿宋_GB2312"/>
          <w:b w:val="0"/>
          <w:bCs w:val="0"/>
          <w:spacing w:val="0"/>
          <w:w w:val="95"/>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00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03</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0Y】</w:t>
      </w:r>
      <w:bookmarkStart w:id="67" w:name="2.行政许可事项子项名称及编码"/>
      <w:bookmarkEnd w:id="67"/>
    </w:p>
    <w:p w14:paraId="57547630">
      <w:pPr>
        <w:pStyle w:val="3"/>
        <w:spacing w:before="58" w:line="263" w:lineRule="auto"/>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95"/>
          <w:sz w:val="32"/>
          <w:szCs w:val="32"/>
        </w:rPr>
        <w:t>2</w:t>
      </w:r>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行政许可事项子项</w:t>
      </w:r>
      <w:r>
        <w:rPr>
          <w:rFonts w:hint="eastAsia" w:ascii="仿宋_GB2312" w:hAnsi="仿宋_GB2312" w:eastAsia="仿宋_GB2312" w:cs="仿宋_GB2312"/>
          <w:b w:val="0"/>
          <w:bCs w:val="0"/>
          <w:spacing w:val="1"/>
          <w:w w:val="95"/>
          <w:sz w:val="32"/>
          <w:szCs w:val="32"/>
        </w:rPr>
        <w:t>名</w:t>
      </w:r>
      <w:r>
        <w:rPr>
          <w:rFonts w:hint="eastAsia" w:ascii="仿宋_GB2312" w:hAnsi="仿宋_GB2312" w:eastAsia="仿宋_GB2312" w:cs="仿宋_GB2312"/>
          <w:b w:val="0"/>
          <w:bCs w:val="0"/>
          <w:spacing w:val="-1"/>
          <w:w w:val="95"/>
          <w:sz w:val="32"/>
          <w:szCs w:val="32"/>
        </w:rPr>
        <w:t>称及编</w:t>
      </w:r>
      <w:r>
        <w:rPr>
          <w:rFonts w:hint="eastAsia" w:ascii="仿宋_GB2312" w:hAnsi="仿宋_GB2312" w:eastAsia="仿宋_GB2312" w:cs="仿宋_GB2312"/>
          <w:b w:val="0"/>
          <w:bCs w:val="0"/>
          <w:spacing w:val="0"/>
          <w:w w:val="95"/>
          <w:sz w:val="32"/>
          <w:szCs w:val="32"/>
        </w:rPr>
        <w:t>码</w:t>
      </w:r>
      <w:r>
        <w:rPr>
          <w:rFonts w:hint="eastAsia" w:ascii="仿宋_GB2312" w:hAnsi="仿宋_GB2312" w:eastAsia="仿宋_GB2312" w:cs="仿宋_GB2312"/>
          <w:b w:val="0"/>
          <w:bCs w:val="0"/>
          <w:spacing w:val="0"/>
          <w:w w:val="95"/>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设区</w:t>
      </w:r>
      <w:r>
        <w:rPr>
          <w:rFonts w:hint="eastAsia" w:ascii="仿宋_GB2312" w:hAnsi="仿宋_GB2312" w:eastAsia="仿宋_GB2312" w:cs="仿宋_GB2312"/>
          <w:b w:val="0"/>
          <w:bCs w:val="0"/>
          <w:spacing w:val="-3"/>
          <w:w w:val="95"/>
          <w:sz w:val="32"/>
          <w:szCs w:val="32"/>
        </w:rPr>
        <w:t>的</w:t>
      </w:r>
      <w:r>
        <w:rPr>
          <w:rFonts w:hint="eastAsia" w:ascii="仿宋_GB2312" w:hAnsi="仿宋_GB2312" w:eastAsia="仿宋_GB2312" w:cs="仿宋_GB2312"/>
          <w:b w:val="0"/>
          <w:bCs w:val="0"/>
          <w:spacing w:val="-1"/>
          <w:w w:val="95"/>
          <w:sz w:val="32"/>
          <w:szCs w:val="32"/>
        </w:rPr>
        <w:t>市级</w:t>
      </w:r>
      <w:r>
        <w:rPr>
          <w:rFonts w:hint="eastAsia" w:ascii="仿宋_GB2312" w:hAnsi="仿宋_GB2312" w:eastAsia="仿宋_GB2312" w:cs="仿宋_GB2312"/>
          <w:b w:val="0"/>
          <w:bCs w:val="0"/>
          <w:spacing w:val="-3"/>
          <w:w w:val="95"/>
          <w:sz w:val="32"/>
          <w:szCs w:val="32"/>
        </w:rPr>
        <w:t>权</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00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03</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2</w:t>
      </w:r>
      <w:r>
        <w:rPr>
          <w:rFonts w:hint="eastAsia" w:ascii="仿宋_GB2312" w:hAnsi="仿宋_GB2312" w:eastAsia="仿宋_GB2312" w:cs="仿宋_GB2312"/>
          <w:b w:val="0"/>
          <w:bCs w:val="0"/>
          <w:spacing w:val="0"/>
          <w:w w:val="95"/>
          <w:sz w:val="32"/>
          <w:szCs w:val="32"/>
        </w:rPr>
        <w:t>】</w:t>
      </w:r>
    </w:p>
    <w:p w14:paraId="10C74AAE">
      <w:pPr>
        <w:pStyle w:val="3"/>
        <w:ind w:right="0"/>
        <w:jc w:val="left"/>
        <w:rPr>
          <w:rFonts w:hint="eastAsia" w:ascii="仿宋_GB2312" w:hAnsi="仿宋_GB2312" w:eastAsia="仿宋_GB2312" w:cs="仿宋_GB2312"/>
          <w:sz w:val="32"/>
          <w:szCs w:val="32"/>
        </w:rPr>
      </w:pPr>
      <w:bookmarkStart w:id="68" w:name="3.行政许可事项业务办理项名称及编码"/>
      <w:bookmarkEnd w:id="68"/>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行政许可</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项业务办理项名</w:t>
      </w:r>
      <w:r>
        <w:rPr>
          <w:rFonts w:hint="eastAsia" w:ascii="仿宋_GB2312" w:hAnsi="仿宋_GB2312" w:eastAsia="仿宋_GB2312" w:cs="仿宋_GB2312"/>
          <w:b w:val="0"/>
          <w:bCs w:val="0"/>
          <w:spacing w:val="2"/>
          <w:w w:val="100"/>
          <w:sz w:val="32"/>
          <w:szCs w:val="32"/>
        </w:rPr>
        <w:t>称</w:t>
      </w:r>
      <w:r>
        <w:rPr>
          <w:rFonts w:hint="eastAsia" w:ascii="仿宋_GB2312" w:hAnsi="仿宋_GB2312" w:eastAsia="仿宋_GB2312" w:cs="仿宋_GB2312"/>
          <w:b w:val="0"/>
          <w:bCs w:val="0"/>
          <w:spacing w:val="-1"/>
          <w:w w:val="100"/>
          <w:sz w:val="32"/>
          <w:szCs w:val="32"/>
        </w:rPr>
        <w:t>及编</w:t>
      </w:r>
      <w:r>
        <w:rPr>
          <w:rFonts w:hint="eastAsia" w:ascii="仿宋_GB2312" w:hAnsi="仿宋_GB2312" w:eastAsia="仿宋_GB2312" w:cs="仿宋_GB2312"/>
          <w:b w:val="0"/>
          <w:bCs w:val="0"/>
          <w:spacing w:val="0"/>
          <w:w w:val="100"/>
          <w:sz w:val="32"/>
          <w:szCs w:val="32"/>
        </w:rPr>
        <w:t>码</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设区</w:t>
      </w:r>
      <w:r>
        <w:rPr>
          <w:rFonts w:hint="eastAsia" w:ascii="仿宋_GB2312" w:hAnsi="仿宋_GB2312" w:eastAsia="仿宋_GB2312" w:cs="仿宋_GB2312"/>
          <w:b w:val="0"/>
          <w:bCs w:val="0"/>
          <w:spacing w:val="-3"/>
          <w:w w:val="95"/>
          <w:sz w:val="32"/>
          <w:szCs w:val="32"/>
        </w:rPr>
        <w:t>的</w:t>
      </w:r>
      <w:r>
        <w:rPr>
          <w:rFonts w:hint="eastAsia" w:ascii="仿宋_GB2312" w:hAnsi="仿宋_GB2312" w:eastAsia="仿宋_GB2312" w:cs="仿宋_GB2312"/>
          <w:b w:val="0"/>
          <w:bCs w:val="0"/>
          <w:spacing w:val="-1"/>
          <w:w w:val="95"/>
          <w:sz w:val="32"/>
          <w:szCs w:val="32"/>
        </w:rPr>
        <w:t>市级</w:t>
      </w:r>
      <w:r>
        <w:rPr>
          <w:rFonts w:hint="eastAsia" w:ascii="仿宋_GB2312" w:hAnsi="仿宋_GB2312" w:eastAsia="仿宋_GB2312" w:cs="仿宋_GB2312"/>
          <w:b w:val="0"/>
          <w:bCs w:val="0"/>
          <w:spacing w:val="-3"/>
          <w:w w:val="95"/>
          <w:sz w:val="32"/>
          <w:szCs w:val="32"/>
        </w:rPr>
        <w:t>权</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2"/>
          <w:w w:val="95"/>
          <w:sz w:val="32"/>
          <w:szCs w:val="32"/>
        </w:rPr>
        <w:t>(</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1"/>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4"/>
          <w:w w:val="95"/>
          <w:sz w:val="32"/>
          <w:szCs w:val="32"/>
        </w:rPr>
        <w:t>3</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2"/>
          <w:w w:val="95"/>
          <w:sz w:val="32"/>
          <w:szCs w:val="32"/>
        </w:rPr>
        <w:t>2</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w:t>
      </w:r>
    </w:p>
    <w:p w14:paraId="663BB785">
      <w:pPr>
        <w:ind w:left="679" w:right="0" w:firstLine="0"/>
        <w:jc w:val="left"/>
        <w:rPr>
          <w:rFonts w:hint="eastAsia" w:ascii="仿宋_GB2312" w:hAnsi="仿宋_GB2312" w:eastAsia="仿宋_GB2312" w:cs="仿宋_GB2312"/>
          <w:sz w:val="32"/>
          <w:szCs w:val="32"/>
        </w:rPr>
      </w:pPr>
      <w:bookmarkStart w:id="69" w:name="4.设定依据"/>
      <w:bookmarkEnd w:id="69"/>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设定依</w:t>
      </w:r>
      <w:r>
        <w:rPr>
          <w:rFonts w:hint="eastAsia" w:ascii="仿宋_GB2312" w:hAnsi="仿宋_GB2312" w:eastAsia="仿宋_GB2312" w:cs="仿宋_GB2312"/>
          <w:b w:val="0"/>
          <w:bCs w:val="0"/>
          <w:spacing w:val="0"/>
          <w:w w:val="100"/>
          <w:sz w:val="32"/>
          <w:szCs w:val="32"/>
        </w:rPr>
        <w:t>据</w:t>
      </w:r>
      <w:bookmarkStart w:id="70" w:name="（1）《气象灾害防御条例》第二十三条"/>
      <w:bookmarkEnd w:id="70"/>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灾</w:t>
      </w:r>
      <w:r>
        <w:rPr>
          <w:rFonts w:hint="eastAsia" w:ascii="仿宋_GB2312" w:hAnsi="仿宋_GB2312" w:eastAsia="仿宋_GB2312" w:cs="仿宋_GB2312"/>
          <w:b w:val="0"/>
          <w:bCs w:val="0"/>
          <w:spacing w:val="-1"/>
          <w:w w:val="100"/>
          <w:sz w:val="32"/>
          <w:szCs w:val="32"/>
        </w:rPr>
        <w:t>害防</w:t>
      </w:r>
      <w:r>
        <w:rPr>
          <w:rFonts w:hint="eastAsia" w:ascii="仿宋_GB2312" w:hAnsi="仿宋_GB2312" w:eastAsia="仿宋_GB2312" w:cs="仿宋_GB2312"/>
          <w:b w:val="0"/>
          <w:bCs w:val="0"/>
          <w:spacing w:val="-3"/>
          <w:w w:val="100"/>
          <w:sz w:val="32"/>
          <w:szCs w:val="32"/>
        </w:rPr>
        <w:t>御</w:t>
      </w:r>
      <w:r>
        <w:rPr>
          <w:rFonts w:hint="eastAsia" w:ascii="仿宋_GB2312" w:hAnsi="仿宋_GB2312" w:eastAsia="仿宋_GB2312" w:cs="仿宋_GB2312"/>
          <w:b w:val="0"/>
          <w:bCs w:val="0"/>
          <w:spacing w:val="-1"/>
          <w:w w:val="100"/>
          <w:sz w:val="32"/>
          <w:szCs w:val="32"/>
        </w:rPr>
        <w:t>条例</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第二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0"/>
          <w:w w:val="100"/>
          <w:sz w:val="32"/>
          <w:szCs w:val="32"/>
        </w:rPr>
        <w:t>条</w:t>
      </w:r>
    </w:p>
    <w:p w14:paraId="608B54E1">
      <w:pPr>
        <w:spacing w:before="58"/>
        <w:ind w:left="679" w:right="0" w:firstLine="0"/>
        <w:jc w:val="left"/>
        <w:rPr>
          <w:rFonts w:hint="eastAsia" w:ascii="仿宋_GB2312" w:hAnsi="仿宋_GB2312" w:eastAsia="仿宋_GB2312" w:cs="仿宋_GB2312"/>
          <w:sz w:val="32"/>
          <w:szCs w:val="32"/>
        </w:rPr>
      </w:pPr>
      <w:bookmarkStart w:id="71" w:name="5.实施依据"/>
      <w:bookmarkEnd w:id="71"/>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实施依</w:t>
      </w:r>
      <w:r>
        <w:rPr>
          <w:rFonts w:hint="eastAsia" w:ascii="仿宋_GB2312" w:hAnsi="仿宋_GB2312" w:eastAsia="仿宋_GB2312" w:cs="仿宋_GB2312"/>
          <w:b w:val="0"/>
          <w:bCs w:val="0"/>
          <w:spacing w:val="0"/>
          <w:w w:val="100"/>
          <w:sz w:val="32"/>
          <w:szCs w:val="32"/>
        </w:rPr>
        <w:t>据</w:t>
      </w:r>
      <w:bookmarkStart w:id="72" w:name="（1）《雷电防护装置设计审核和竣工验收规定》第四、五、十二、十三、十四、十五、十"/>
      <w:bookmarkEnd w:id="72"/>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四</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五</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十</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十三</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十五</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十六</w:t>
      </w:r>
      <w:r>
        <w:rPr>
          <w:rFonts w:hint="eastAsia" w:ascii="仿宋_GB2312" w:hAnsi="仿宋_GB2312" w:eastAsia="仿宋_GB2312" w:cs="仿宋_GB2312"/>
          <w:b w:val="0"/>
          <w:bCs w:val="0"/>
          <w:spacing w:val="0"/>
          <w:w w:val="100"/>
          <w:sz w:val="32"/>
          <w:szCs w:val="32"/>
        </w:rPr>
        <w:t>条</w:t>
      </w:r>
    </w:p>
    <w:p w14:paraId="67B47145">
      <w:pPr>
        <w:spacing w:before="13"/>
        <w:ind w:left="679" w:right="0" w:firstLine="0"/>
        <w:jc w:val="left"/>
        <w:rPr>
          <w:rFonts w:hint="eastAsia" w:ascii="仿宋_GB2312" w:hAnsi="仿宋_GB2312" w:eastAsia="仿宋_GB2312" w:cs="仿宋_GB2312"/>
          <w:sz w:val="32"/>
          <w:szCs w:val="32"/>
        </w:rPr>
      </w:pPr>
      <w:bookmarkStart w:id="73" w:name="6.监管依据"/>
      <w:bookmarkEnd w:id="73"/>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监管依</w:t>
      </w:r>
      <w:r>
        <w:rPr>
          <w:rFonts w:hint="eastAsia" w:ascii="仿宋_GB2312" w:hAnsi="仿宋_GB2312" w:eastAsia="仿宋_GB2312" w:cs="仿宋_GB2312"/>
          <w:b w:val="0"/>
          <w:bCs w:val="0"/>
          <w:spacing w:val="0"/>
          <w:w w:val="100"/>
          <w:sz w:val="32"/>
          <w:szCs w:val="32"/>
        </w:rPr>
        <w:t>据</w:t>
      </w:r>
      <w:bookmarkStart w:id="74" w:name="（1）《雷电防护装置设计审核和竣工验收规定》第十八、二十一、二十二、二十三、二十"/>
      <w:bookmarkEnd w:id="74"/>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八</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二</w:t>
      </w:r>
      <w:r>
        <w:rPr>
          <w:rFonts w:hint="eastAsia" w:ascii="仿宋_GB2312" w:hAnsi="仿宋_GB2312" w:eastAsia="仿宋_GB2312" w:cs="仿宋_GB2312"/>
          <w:b w:val="0"/>
          <w:bCs w:val="0"/>
          <w:spacing w:val="0"/>
          <w:w w:val="100"/>
          <w:sz w:val="32"/>
          <w:szCs w:val="32"/>
        </w:rPr>
        <w:t>十</w:t>
      </w: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二十</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二十</w:t>
      </w:r>
      <w:r>
        <w:rPr>
          <w:rFonts w:hint="eastAsia" w:ascii="仿宋_GB2312" w:hAnsi="仿宋_GB2312" w:eastAsia="仿宋_GB2312" w:cs="仿宋_GB2312"/>
          <w:b w:val="0"/>
          <w:bCs w:val="0"/>
          <w:spacing w:val="-3"/>
          <w:w w:val="100"/>
          <w:sz w:val="32"/>
          <w:szCs w:val="32"/>
        </w:rPr>
        <w:t>五</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六、</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十七</w:t>
      </w:r>
      <w:r>
        <w:rPr>
          <w:rFonts w:hint="eastAsia" w:ascii="仿宋_GB2312" w:hAnsi="仿宋_GB2312" w:eastAsia="仿宋_GB2312" w:cs="仿宋_GB2312"/>
          <w:b w:val="0"/>
          <w:bCs w:val="0"/>
          <w:spacing w:val="0"/>
          <w:w w:val="100"/>
          <w:sz w:val="32"/>
          <w:szCs w:val="32"/>
        </w:rPr>
        <w:t>条</w:t>
      </w:r>
    </w:p>
    <w:p w14:paraId="1329ACC8">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实施机关：设</w:t>
      </w:r>
      <w:r>
        <w:rPr>
          <w:rFonts w:hint="eastAsia" w:ascii="仿宋_GB2312" w:hAnsi="仿宋_GB2312" w:eastAsia="仿宋_GB2312" w:cs="仿宋_GB2312"/>
          <w:b w:val="0"/>
          <w:bCs w:val="0"/>
          <w:spacing w:val="-3"/>
          <w:w w:val="100"/>
          <w:sz w:val="32"/>
          <w:szCs w:val="32"/>
        </w:rPr>
        <w:t>区</w:t>
      </w:r>
      <w:r>
        <w:rPr>
          <w:rFonts w:hint="eastAsia" w:ascii="仿宋_GB2312" w:hAnsi="仿宋_GB2312" w:eastAsia="仿宋_GB2312" w:cs="仿宋_GB2312"/>
          <w:b w:val="0"/>
          <w:bCs w:val="0"/>
          <w:spacing w:val="-1"/>
          <w:w w:val="100"/>
          <w:sz w:val="32"/>
          <w:szCs w:val="32"/>
        </w:rPr>
        <w:t>的市</w:t>
      </w:r>
      <w:r>
        <w:rPr>
          <w:rFonts w:hint="eastAsia" w:ascii="仿宋_GB2312" w:hAnsi="仿宋_GB2312" w:eastAsia="仿宋_GB2312" w:cs="仿宋_GB2312"/>
          <w:b w:val="0"/>
          <w:bCs w:val="0"/>
          <w:spacing w:val="-3"/>
          <w:w w:val="100"/>
          <w:sz w:val="32"/>
          <w:szCs w:val="32"/>
        </w:rPr>
        <w:t>级</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0"/>
          <w:w w:val="100"/>
          <w:sz w:val="32"/>
          <w:szCs w:val="32"/>
        </w:rPr>
        <w:t>构</w:t>
      </w:r>
    </w:p>
    <w:p w14:paraId="79E8508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审批层级：设</w:t>
      </w:r>
      <w:r>
        <w:rPr>
          <w:rFonts w:hint="eastAsia" w:ascii="仿宋_GB2312" w:hAnsi="仿宋_GB2312" w:eastAsia="仿宋_GB2312" w:cs="仿宋_GB2312"/>
          <w:b w:val="0"/>
          <w:bCs w:val="0"/>
          <w:spacing w:val="-3"/>
          <w:w w:val="100"/>
          <w:sz w:val="32"/>
          <w:szCs w:val="32"/>
        </w:rPr>
        <w:t>区</w:t>
      </w:r>
      <w:r>
        <w:rPr>
          <w:rFonts w:hint="eastAsia" w:ascii="仿宋_GB2312" w:hAnsi="仿宋_GB2312" w:eastAsia="仿宋_GB2312" w:cs="仿宋_GB2312"/>
          <w:b w:val="0"/>
          <w:bCs w:val="0"/>
          <w:spacing w:val="-1"/>
          <w:w w:val="100"/>
          <w:sz w:val="32"/>
          <w:szCs w:val="32"/>
        </w:rPr>
        <w:t>的市</w:t>
      </w:r>
      <w:r>
        <w:rPr>
          <w:rFonts w:hint="eastAsia" w:ascii="仿宋_GB2312" w:hAnsi="仿宋_GB2312" w:eastAsia="仿宋_GB2312" w:cs="仿宋_GB2312"/>
          <w:b w:val="0"/>
          <w:bCs w:val="0"/>
          <w:spacing w:val="0"/>
          <w:w w:val="100"/>
          <w:sz w:val="32"/>
          <w:szCs w:val="32"/>
        </w:rPr>
        <w:t>级</w:t>
      </w:r>
    </w:p>
    <w:p w14:paraId="317DAF62">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行使层级：市</w:t>
      </w:r>
      <w:r>
        <w:rPr>
          <w:rFonts w:hint="eastAsia" w:ascii="仿宋_GB2312" w:hAnsi="仿宋_GB2312" w:eastAsia="仿宋_GB2312" w:cs="仿宋_GB2312"/>
          <w:b w:val="0"/>
          <w:bCs w:val="0"/>
          <w:spacing w:val="0"/>
          <w:w w:val="100"/>
          <w:sz w:val="32"/>
          <w:szCs w:val="32"/>
        </w:rPr>
        <w:t>级</w:t>
      </w:r>
    </w:p>
    <w:p w14:paraId="1813B207">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是否由审</w:t>
      </w:r>
      <w:r>
        <w:rPr>
          <w:rFonts w:hint="eastAsia" w:ascii="仿宋_GB2312" w:hAnsi="仿宋_GB2312" w:eastAsia="仿宋_GB2312" w:cs="仿宋_GB2312"/>
          <w:b w:val="0"/>
          <w:bCs w:val="0"/>
          <w:spacing w:val="2"/>
          <w:w w:val="100"/>
          <w:sz w:val="32"/>
          <w:szCs w:val="32"/>
        </w:rPr>
        <w:t>批</w:t>
      </w:r>
      <w:r>
        <w:rPr>
          <w:rFonts w:hint="eastAsia" w:ascii="仿宋_GB2312" w:hAnsi="仿宋_GB2312" w:eastAsia="仿宋_GB2312" w:cs="仿宋_GB2312"/>
          <w:b w:val="0"/>
          <w:bCs w:val="0"/>
          <w:spacing w:val="-1"/>
          <w:w w:val="100"/>
          <w:sz w:val="32"/>
          <w:szCs w:val="32"/>
        </w:rPr>
        <w:t>机关受理：</w:t>
      </w:r>
      <w:r>
        <w:rPr>
          <w:rFonts w:hint="eastAsia" w:ascii="仿宋_GB2312" w:hAnsi="仿宋_GB2312" w:eastAsia="仿宋_GB2312" w:cs="仿宋_GB2312"/>
          <w:b w:val="0"/>
          <w:bCs w:val="0"/>
          <w:spacing w:val="0"/>
          <w:w w:val="100"/>
          <w:sz w:val="32"/>
          <w:szCs w:val="32"/>
        </w:rPr>
        <w:t>是</w:t>
      </w:r>
    </w:p>
    <w:p w14:paraId="402278E2">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9"/>
          <w:w w:val="100"/>
          <w:sz w:val="32"/>
          <w:szCs w:val="32"/>
        </w:rPr>
        <w:t>1</w:t>
      </w:r>
      <w:r>
        <w:rPr>
          <w:rFonts w:hint="eastAsia" w:ascii="仿宋_GB2312" w:hAnsi="仿宋_GB2312" w:eastAsia="仿宋_GB2312" w:cs="仿宋_GB2312"/>
          <w:b/>
          <w:bCs/>
          <w:spacing w:val="1"/>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受理层</w:t>
      </w:r>
      <w:r>
        <w:rPr>
          <w:rFonts w:hint="eastAsia" w:ascii="仿宋_GB2312" w:hAnsi="仿宋_GB2312" w:eastAsia="仿宋_GB2312" w:cs="仿宋_GB2312"/>
          <w:b w:val="0"/>
          <w:bCs w:val="0"/>
          <w:spacing w:val="2"/>
          <w:w w:val="100"/>
          <w:sz w:val="32"/>
          <w:szCs w:val="32"/>
        </w:rPr>
        <w:t>级</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3"/>
          <w:w w:val="100"/>
          <w:sz w:val="32"/>
          <w:szCs w:val="32"/>
        </w:rPr>
        <w:t>区</w:t>
      </w:r>
      <w:r>
        <w:rPr>
          <w:rFonts w:hint="eastAsia" w:ascii="仿宋_GB2312" w:hAnsi="仿宋_GB2312" w:eastAsia="仿宋_GB2312" w:cs="仿宋_GB2312"/>
          <w:b w:val="0"/>
          <w:bCs w:val="0"/>
          <w:spacing w:val="-1"/>
          <w:w w:val="100"/>
          <w:sz w:val="32"/>
          <w:szCs w:val="32"/>
        </w:rPr>
        <w:t>的市</w:t>
      </w:r>
      <w:r>
        <w:rPr>
          <w:rFonts w:hint="eastAsia" w:ascii="仿宋_GB2312" w:hAnsi="仿宋_GB2312" w:eastAsia="仿宋_GB2312" w:cs="仿宋_GB2312"/>
          <w:b w:val="0"/>
          <w:bCs w:val="0"/>
          <w:spacing w:val="0"/>
          <w:w w:val="100"/>
          <w:sz w:val="32"/>
          <w:szCs w:val="32"/>
        </w:rPr>
        <w:t>级</w:t>
      </w:r>
    </w:p>
    <w:p w14:paraId="143C05A6">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是否存在</w:t>
      </w:r>
      <w:r>
        <w:rPr>
          <w:rFonts w:hint="eastAsia" w:ascii="仿宋_GB2312" w:hAnsi="仿宋_GB2312" w:eastAsia="仿宋_GB2312" w:cs="仿宋_GB2312"/>
          <w:b w:val="0"/>
          <w:bCs w:val="0"/>
          <w:spacing w:val="2"/>
          <w:w w:val="100"/>
          <w:sz w:val="32"/>
          <w:szCs w:val="32"/>
        </w:rPr>
        <w:t>初</w:t>
      </w:r>
      <w:r>
        <w:rPr>
          <w:rFonts w:hint="eastAsia" w:ascii="仿宋_GB2312" w:hAnsi="仿宋_GB2312" w:eastAsia="仿宋_GB2312" w:cs="仿宋_GB2312"/>
          <w:b w:val="0"/>
          <w:bCs w:val="0"/>
          <w:spacing w:val="-1"/>
          <w:w w:val="100"/>
          <w:sz w:val="32"/>
          <w:szCs w:val="32"/>
        </w:rPr>
        <w:t>审环节：</w:t>
      </w:r>
      <w:r>
        <w:rPr>
          <w:rFonts w:hint="eastAsia" w:ascii="仿宋_GB2312" w:hAnsi="仿宋_GB2312" w:eastAsia="仿宋_GB2312" w:cs="仿宋_GB2312"/>
          <w:b w:val="0"/>
          <w:bCs w:val="0"/>
          <w:spacing w:val="0"/>
          <w:w w:val="100"/>
          <w:sz w:val="32"/>
          <w:szCs w:val="32"/>
        </w:rPr>
        <w:t>否</w:t>
      </w:r>
    </w:p>
    <w:p w14:paraId="47136E95">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初审层级</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303B250E">
      <w:pPr>
        <w:pStyle w:val="3"/>
        <w:spacing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对应政务</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务事项国家级基</w:t>
      </w:r>
      <w:r>
        <w:rPr>
          <w:rFonts w:hint="eastAsia" w:ascii="仿宋_GB2312" w:hAnsi="仿宋_GB2312" w:eastAsia="仿宋_GB2312" w:cs="仿宋_GB2312"/>
          <w:b w:val="0"/>
          <w:bCs w:val="0"/>
          <w:spacing w:val="2"/>
          <w:w w:val="100"/>
          <w:sz w:val="32"/>
          <w:szCs w:val="32"/>
        </w:rPr>
        <w:t>本</w:t>
      </w:r>
      <w:r>
        <w:rPr>
          <w:rFonts w:hint="eastAsia" w:ascii="仿宋_GB2312" w:hAnsi="仿宋_GB2312" w:eastAsia="仿宋_GB2312" w:cs="仿宋_GB2312"/>
          <w:b w:val="0"/>
          <w:bCs w:val="0"/>
          <w:spacing w:val="-1"/>
          <w:w w:val="100"/>
          <w:sz w:val="32"/>
          <w:szCs w:val="32"/>
        </w:rPr>
        <w:t>目录名称：雷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0"/>
          <w:w w:val="100"/>
          <w:sz w:val="32"/>
          <w:szCs w:val="32"/>
        </w:rPr>
        <w:t>工</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0"/>
          <w:w w:val="100"/>
          <w:sz w:val="32"/>
          <w:szCs w:val="32"/>
        </w:rPr>
        <w:t>收</w:t>
      </w:r>
    </w:p>
    <w:p w14:paraId="1ABA04F2">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要素统一</w:t>
      </w:r>
      <w:r>
        <w:rPr>
          <w:rFonts w:hint="eastAsia" w:ascii="仿宋_GB2312" w:hAnsi="仿宋_GB2312" w:eastAsia="仿宋_GB2312" w:cs="仿宋_GB2312"/>
          <w:b w:val="0"/>
          <w:bCs w:val="0"/>
          <w:spacing w:val="2"/>
          <w:w w:val="100"/>
          <w:sz w:val="32"/>
          <w:szCs w:val="32"/>
        </w:rPr>
        <w:t>情</w:t>
      </w:r>
      <w:r>
        <w:rPr>
          <w:rFonts w:hint="eastAsia" w:ascii="仿宋_GB2312" w:hAnsi="仿宋_GB2312" w:eastAsia="仿宋_GB2312" w:cs="仿宋_GB2312"/>
          <w:b w:val="0"/>
          <w:bCs w:val="0"/>
          <w:spacing w:val="-1"/>
          <w:w w:val="100"/>
          <w:sz w:val="32"/>
          <w:szCs w:val="32"/>
        </w:rPr>
        <w:t>况：全</w:t>
      </w:r>
      <w:r>
        <w:rPr>
          <w:rFonts w:hint="eastAsia" w:ascii="仿宋_GB2312" w:hAnsi="仿宋_GB2312" w:eastAsia="仿宋_GB2312" w:cs="仿宋_GB2312"/>
          <w:b w:val="0"/>
          <w:bCs w:val="0"/>
          <w:spacing w:val="-3"/>
          <w:w w:val="100"/>
          <w:sz w:val="32"/>
          <w:szCs w:val="32"/>
        </w:rPr>
        <w:t>部</w:t>
      </w:r>
      <w:r>
        <w:rPr>
          <w:rFonts w:hint="eastAsia" w:ascii="仿宋_GB2312" w:hAnsi="仿宋_GB2312" w:eastAsia="仿宋_GB2312" w:cs="仿宋_GB2312"/>
          <w:b w:val="0"/>
          <w:bCs w:val="0"/>
          <w:spacing w:val="-1"/>
          <w:w w:val="100"/>
          <w:sz w:val="32"/>
          <w:szCs w:val="32"/>
        </w:rPr>
        <w:t>要素</w:t>
      </w:r>
      <w:r>
        <w:rPr>
          <w:rFonts w:hint="eastAsia" w:ascii="仿宋_GB2312" w:hAnsi="仿宋_GB2312" w:eastAsia="仿宋_GB2312" w:cs="仿宋_GB2312"/>
          <w:b w:val="0"/>
          <w:bCs w:val="0"/>
          <w:spacing w:val="-3"/>
          <w:w w:val="100"/>
          <w:sz w:val="32"/>
          <w:szCs w:val="32"/>
        </w:rPr>
        <w:t>全</w:t>
      </w:r>
      <w:r>
        <w:rPr>
          <w:rFonts w:hint="eastAsia" w:ascii="仿宋_GB2312" w:hAnsi="仿宋_GB2312" w:eastAsia="仿宋_GB2312" w:cs="仿宋_GB2312"/>
          <w:b w:val="0"/>
          <w:bCs w:val="0"/>
          <w:spacing w:val="-1"/>
          <w:w w:val="100"/>
          <w:sz w:val="32"/>
          <w:szCs w:val="32"/>
        </w:rPr>
        <w:t>国统</w:t>
      </w:r>
      <w:r>
        <w:rPr>
          <w:rFonts w:hint="eastAsia" w:ascii="仿宋_GB2312" w:hAnsi="仿宋_GB2312" w:eastAsia="仿宋_GB2312" w:cs="仿宋_GB2312"/>
          <w:b w:val="0"/>
          <w:bCs w:val="0"/>
          <w:spacing w:val="0"/>
          <w:w w:val="100"/>
          <w:sz w:val="32"/>
          <w:szCs w:val="32"/>
        </w:rPr>
        <w:t>一</w:t>
      </w:r>
    </w:p>
    <w:p w14:paraId="4BFD30F5">
      <w:pPr>
        <w:pStyle w:val="3"/>
        <w:spacing w:before="70"/>
        <w:ind w:left="120" w:right="0"/>
        <w:jc w:val="left"/>
        <w:rPr>
          <w:rFonts w:hint="eastAsia" w:ascii="仿宋_GB2312" w:hAnsi="仿宋_GB2312" w:eastAsia="仿宋_GB2312" w:cs="仿宋_GB2312"/>
          <w:sz w:val="32"/>
          <w:szCs w:val="32"/>
        </w:rPr>
      </w:pPr>
      <w:bookmarkStart w:id="75" w:name="二、行政许可事项类型"/>
      <w:bookmarkEnd w:id="75"/>
      <w:r>
        <w:rPr>
          <w:rFonts w:hint="eastAsia" w:ascii="黑体" w:hAnsi="黑体" w:eastAsia="黑体" w:cs="黑体"/>
          <w:b w:val="0"/>
          <w:bCs w:val="0"/>
          <w:spacing w:val="-1"/>
          <w:w w:val="100"/>
          <w:sz w:val="32"/>
          <w:szCs w:val="32"/>
        </w:rPr>
        <w:t>二</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行政</w:t>
      </w:r>
      <w:r>
        <w:rPr>
          <w:rFonts w:hint="eastAsia" w:ascii="黑体" w:hAnsi="黑体" w:eastAsia="黑体" w:cs="黑体"/>
          <w:b w:val="0"/>
          <w:bCs w:val="0"/>
          <w:spacing w:val="-3"/>
          <w:w w:val="100"/>
          <w:sz w:val="32"/>
          <w:szCs w:val="32"/>
        </w:rPr>
        <w:t>许</w:t>
      </w:r>
      <w:r>
        <w:rPr>
          <w:rFonts w:hint="eastAsia" w:ascii="黑体" w:hAnsi="黑体" w:eastAsia="黑体" w:cs="黑体"/>
          <w:b w:val="0"/>
          <w:bCs w:val="0"/>
          <w:spacing w:val="-1"/>
          <w:w w:val="100"/>
          <w:sz w:val="32"/>
          <w:szCs w:val="32"/>
        </w:rPr>
        <w:t>可事</w:t>
      </w:r>
      <w:r>
        <w:rPr>
          <w:rFonts w:hint="eastAsia" w:ascii="黑体" w:hAnsi="黑体" w:eastAsia="黑体" w:cs="黑体"/>
          <w:b w:val="0"/>
          <w:bCs w:val="0"/>
          <w:spacing w:val="-3"/>
          <w:w w:val="100"/>
          <w:sz w:val="32"/>
          <w:szCs w:val="32"/>
        </w:rPr>
        <w:t>项</w:t>
      </w:r>
      <w:r>
        <w:rPr>
          <w:rFonts w:hint="eastAsia" w:ascii="黑体" w:hAnsi="黑体" w:eastAsia="黑体" w:cs="黑体"/>
          <w:b w:val="0"/>
          <w:bCs w:val="0"/>
          <w:spacing w:val="-1"/>
          <w:w w:val="100"/>
          <w:sz w:val="32"/>
          <w:szCs w:val="32"/>
        </w:rPr>
        <w:t>类</w:t>
      </w:r>
      <w:r>
        <w:rPr>
          <w:rFonts w:hint="eastAsia" w:ascii="黑体" w:hAnsi="黑体" w:eastAsia="黑体" w:cs="黑体"/>
          <w:b w:val="0"/>
          <w:bCs w:val="0"/>
          <w:spacing w:val="0"/>
          <w:w w:val="100"/>
          <w:sz w:val="32"/>
          <w:szCs w:val="32"/>
        </w:rPr>
        <w:t>型</w:t>
      </w:r>
    </w:p>
    <w:p w14:paraId="13BF9836">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3"/>
          <w:w w:val="100"/>
          <w:sz w:val="32"/>
          <w:szCs w:val="32"/>
        </w:rPr>
        <w:t>件</w:t>
      </w:r>
      <w:r>
        <w:rPr>
          <w:rFonts w:hint="eastAsia" w:ascii="仿宋_GB2312" w:hAnsi="仿宋_GB2312" w:eastAsia="仿宋_GB2312" w:cs="仿宋_GB2312"/>
          <w:b w:val="0"/>
          <w:bCs w:val="0"/>
          <w:spacing w:val="0"/>
          <w:w w:val="100"/>
          <w:sz w:val="32"/>
          <w:szCs w:val="32"/>
        </w:rPr>
        <w:t>型</w:t>
      </w:r>
    </w:p>
    <w:p w14:paraId="39701E00">
      <w:pPr>
        <w:pStyle w:val="3"/>
        <w:spacing w:before="70"/>
        <w:ind w:left="120" w:right="0"/>
        <w:jc w:val="left"/>
        <w:rPr>
          <w:rFonts w:hint="eastAsia" w:ascii="黑体" w:hAnsi="黑体" w:eastAsia="黑体" w:cs="黑体"/>
          <w:sz w:val="32"/>
          <w:szCs w:val="32"/>
        </w:rPr>
      </w:pPr>
      <w:bookmarkStart w:id="76" w:name="三、行政许可条件"/>
      <w:bookmarkEnd w:id="76"/>
      <w:r>
        <w:rPr>
          <w:rFonts w:hint="eastAsia" w:ascii="黑体" w:hAnsi="黑体" w:eastAsia="黑体" w:cs="黑体"/>
          <w:b w:val="0"/>
          <w:bCs w:val="0"/>
          <w:spacing w:val="-1"/>
          <w:w w:val="100"/>
          <w:sz w:val="32"/>
          <w:szCs w:val="32"/>
        </w:rPr>
        <w:t>三</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行政</w:t>
      </w:r>
      <w:r>
        <w:rPr>
          <w:rFonts w:hint="eastAsia" w:ascii="黑体" w:hAnsi="黑体" w:eastAsia="黑体" w:cs="黑体"/>
          <w:b w:val="0"/>
          <w:bCs w:val="0"/>
          <w:spacing w:val="-3"/>
          <w:w w:val="100"/>
          <w:sz w:val="32"/>
          <w:szCs w:val="32"/>
        </w:rPr>
        <w:t>许</w:t>
      </w:r>
      <w:r>
        <w:rPr>
          <w:rFonts w:hint="eastAsia" w:ascii="黑体" w:hAnsi="黑体" w:eastAsia="黑体" w:cs="黑体"/>
          <w:b w:val="0"/>
          <w:bCs w:val="0"/>
          <w:spacing w:val="-1"/>
          <w:w w:val="100"/>
          <w:sz w:val="32"/>
          <w:szCs w:val="32"/>
        </w:rPr>
        <w:t>可条</w:t>
      </w:r>
      <w:r>
        <w:rPr>
          <w:rFonts w:hint="eastAsia" w:ascii="黑体" w:hAnsi="黑体" w:eastAsia="黑体" w:cs="黑体"/>
          <w:b w:val="0"/>
          <w:bCs w:val="0"/>
          <w:spacing w:val="0"/>
          <w:w w:val="100"/>
          <w:sz w:val="32"/>
          <w:szCs w:val="32"/>
        </w:rPr>
        <w:t>件</w:t>
      </w:r>
    </w:p>
    <w:p w14:paraId="607D0C42">
      <w:pPr>
        <w:pStyle w:val="3"/>
        <w:spacing w:line="240" w:lineRule="auto"/>
        <w:ind w:left="0" w:right="0" w:firstLine="635" w:firstLineChars="200"/>
        <w:jc w:val="left"/>
        <w:rPr>
          <w:rFonts w:hint="eastAsia" w:ascii="仿宋_GB2312" w:hAnsi="仿宋_GB2312" w:eastAsia="仿宋_GB2312" w:cs="仿宋_GB2312"/>
          <w:sz w:val="32"/>
          <w:szCs w:val="32"/>
        </w:rPr>
      </w:pPr>
      <w:bookmarkStart w:id="77" w:name="1.准予行政许可的条件"/>
      <w:bookmarkEnd w:id="77"/>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准予行政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可的条</w:t>
      </w:r>
      <w:r>
        <w:rPr>
          <w:rFonts w:hint="eastAsia" w:ascii="仿宋_GB2312" w:hAnsi="仿宋_GB2312" w:eastAsia="仿宋_GB2312" w:cs="仿宋_GB2312"/>
          <w:b w:val="0"/>
          <w:bCs w:val="0"/>
          <w:spacing w:val="0"/>
          <w:w w:val="100"/>
          <w:sz w:val="32"/>
          <w:szCs w:val="32"/>
        </w:rPr>
        <w:t>件</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符</w:t>
      </w:r>
      <w:r>
        <w:rPr>
          <w:rFonts w:hint="eastAsia" w:ascii="仿宋_GB2312" w:hAnsi="仿宋_GB2312" w:eastAsia="仿宋_GB2312" w:cs="仿宋_GB2312"/>
          <w:b w:val="0"/>
          <w:bCs w:val="0"/>
          <w:spacing w:val="-46"/>
          <w:w w:val="100"/>
          <w:sz w:val="32"/>
          <w:szCs w:val="32"/>
        </w:rPr>
        <w:t>合</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0"/>
          <w:w w:val="100"/>
          <w:sz w:val="32"/>
          <w:szCs w:val="32"/>
        </w:rPr>
        <w:t>装</w:t>
      </w:r>
      <w:r>
        <w:rPr>
          <w:rFonts w:hint="eastAsia" w:ascii="仿宋_GB2312" w:hAnsi="仿宋_GB2312" w:eastAsia="仿宋_GB2312" w:cs="仿宋_GB2312"/>
          <w:b w:val="0"/>
          <w:bCs w:val="0"/>
          <w:spacing w:val="-1"/>
          <w:w w:val="95"/>
          <w:sz w:val="32"/>
          <w:szCs w:val="32"/>
        </w:rPr>
        <w:t>置</w:t>
      </w:r>
      <w:r>
        <w:rPr>
          <w:rFonts w:hint="eastAsia" w:ascii="仿宋_GB2312" w:hAnsi="仿宋_GB2312" w:eastAsia="仿宋_GB2312" w:cs="仿宋_GB2312"/>
          <w:b w:val="0"/>
          <w:bCs w:val="0"/>
          <w:spacing w:val="-3"/>
          <w:w w:val="95"/>
          <w:sz w:val="32"/>
          <w:szCs w:val="32"/>
        </w:rPr>
        <w:t>检</w:t>
      </w:r>
      <w:r>
        <w:rPr>
          <w:rFonts w:hint="eastAsia" w:ascii="仿宋_GB2312" w:hAnsi="仿宋_GB2312" w:eastAsia="仿宋_GB2312" w:cs="仿宋_GB2312"/>
          <w:b w:val="0"/>
          <w:bCs w:val="0"/>
          <w:spacing w:val="-1"/>
          <w:w w:val="95"/>
          <w:sz w:val="32"/>
          <w:szCs w:val="32"/>
        </w:rPr>
        <w:t>测技</w:t>
      </w:r>
      <w:r>
        <w:rPr>
          <w:rFonts w:hint="eastAsia" w:ascii="仿宋_GB2312" w:hAnsi="仿宋_GB2312" w:eastAsia="仿宋_GB2312" w:cs="仿宋_GB2312"/>
          <w:b w:val="0"/>
          <w:bCs w:val="0"/>
          <w:spacing w:val="-3"/>
          <w:w w:val="95"/>
          <w:sz w:val="32"/>
          <w:szCs w:val="32"/>
        </w:rPr>
        <w:t>术</w:t>
      </w:r>
      <w:r>
        <w:rPr>
          <w:rFonts w:hint="eastAsia" w:ascii="仿宋_GB2312" w:hAnsi="仿宋_GB2312" w:eastAsia="仿宋_GB2312" w:cs="仿宋_GB2312"/>
          <w:b w:val="0"/>
          <w:bCs w:val="0"/>
          <w:spacing w:val="-1"/>
          <w:w w:val="95"/>
          <w:sz w:val="32"/>
          <w:szCs w:val="32"/>
        </w:rPr>
        <w:t>规范（</w:t>
      </w:r>
      <w:r>
        <w:rPr>
          <w:rFonts w:hint="eastAsia" w:ascii="仿宋_GB2312" w:hAnsi="仿宋_GB2312" w:eastAsia="仿宋_GB2312" w:cs="仿宋_GB2312"/>
          <w:b w:val="0"/>
          <w:bCs w:val="0"/>
          <w:spacing w:val="-2"/>
          <w:w w:val="95"/>
          <w:sz w:val="32"/>
          <w:szCs w:val="32"/>
        </w:rPr>
        <w:t>G</w:t>
      </w:r>
      <w:r>
        <w:rPr>
          <w:rFonts w:hint="eastAsia" w:ascii="仿宋_GB2312" w:hAnsi="仿宋_GB2312" w:eastAsia="仿宋_GB2312" w:cs="仿宋_GB2312"/>
          <w:b w:val="0"/>
          <w:bCs w:val="0"/>
          <w:spacing w:val="-4"/>
          <w:w w:val="95"/>
          <w:sz w:val="32"/>
          <w:szCs w:val="32"/>
        </w:rPr>
        <w:t>B</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1"/>
          <w:w w:val="95"/>
          <w:sz w:val="32"/>
          <w:szCs w:val="32"/>
        </w:rPr>
        <w:t>T</w:t>
      </w:r>
      <w:r>
        <w:rPr>
          <w:rFonts w:hint="eastAsia" w:ascii="仿宋_GB2312" w:hAnsi="仿宋_GB2312" w:eastAsia="仿宋_GB2312" w:cs="仿宋_GB2312"/>
          <w:b w:val="0"/>
          <w:bCs w:val="0"/>
          <w:spacing w:val="-2"/>
          <w:w w:val="95"/>
          <w:sz w:val="32"/>
          <w:szCs w:val="32"/>
        </w:rPr>
        <w:t>21</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4"/>
          <w:w w:val="95"/>
          <w:sz w:val="32"/>
          <w:szCs w:val="32"/>
        </w:rPr>
        <w:t>3</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3"/>
          <w:w w:val="95"/>
          <w:sz w:val="32"/>
          <w:szCs w:val="32"/>
        </w:rPr>
        <w:t>等</w:t>
      </w:r>
      <w:r>
        <w:rPr>
          <w:rFonts w:hint="eastAsia" w:ascii="仿宋_GB2312" w:hAnsi="仿宋_GB2312" w:eastAsia="仿宋_GB2312" w:cs="仿宋_GB2312"/>
          <w:b w:val="0"/>
          <w:bCs w:val="0"/>
          <w:spacing w:val="-1"/>
          <w:w w:val="95"/>
          <w:sz w:val="32"/>
          <w:szCs w:val="32"/>
        </w:rPr>
        <w:t>标准</w:t>
      </w:r>
      <w:r>
        <w:rPr>
          <w:rFonts w:hint="eastAsia" w:ascii="仿宋_GB2312" w:hAnsi="仿宋_GB2312" w:eastAsia="仿宋_GB2312" w:cs="仿宋_GB2312"/>
          <w:b w:val="0"/>
          <w:bCs w:val="0"/>
          <w:spacing w:val="-3"/>
          <w:w w:val="95"/>
          <w:sz w:val="32"/>
          <w:szCs w:val="32"/>
        </w:rPr>
        <w:t>要</w:t>
      </w:r>
      <w:r>
        <w:rPr>
          <w:rFonts w:hint="eastAsia" w:ascii="仿宋_GB2312" w:hAnsi="仿宋_GB2312" w:eastAsia="仿宋_GB2312" w:cs="仿宋_GB2312"/>
          <w:b w:val="0"/>
          <w:bCs w:val="0"/>
          <w:spacing w:val="-1"/>
          <w:w w:val="95"/>
          <w:sz w:val="32"/>
          <w:szCs w:val="32"/>
        </w:rPr>
        <w:t>求</w:t>
      </w:r>
      <w:r>
        <w:rPr>
          <w:rFonts w:hint="eastAsia" w:ascii="仿宋_GB2312" w:hAnsi="仿宋_GB2312" w:eastAsia="仿宋_GB2312" w:cs="仿宋_GB2312"/>
          <w:b w:val="0"/>
          <w:bCs w:val="0"/>
          <w:spacing w:val="0"/>
          <w:w w:val="95"/>
          <w:sz w:val="32"/>
          <w:szCs w:val="32"/>
        </w:rPr>
        <w:t>。</w:t>
      </w:r>
    </w:p>
    <w:p w14:paraId="0D1D4CEF">
      <w:pPr>
        <w:pStyle w:val="3"/>
        <w:spacing w:before="70"/>
        <w:ind w:right="0"/>
        <w:jc w:val="left"/>
        <w:rPr>
          <w:rFonts w:hint="eastAsia" w:ascii="仿宋_GB2312" w:hAnsi="仿宋_GB2312" w:eastAsia="仿宋_GB2312" w:cs="仿宋_GB2312"/>
          <w:sz w:val="32"/>
          <w:szCs w:val="32"/>
        </w:rPr>
      </w:pPr>
      <w:bookmarkStart w:id="78" w:name="2.规定行政许可条件的依据"/>
      <w:bookmarkEnd w:id="78"/>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可条件的依</w:t>
      </w:r>
      <w:r>
        <w:rPr>
          <w:rFonts w:hint="eastAsia" w:ascii="仿宋_GB2312" w:hAnsi="仿宋_GB2312" w:eastAsia="仿宋_GB2312" w:cs="仿宋_GB2312"/>
          <w:b w:val="0"/>
          <w:bCs w:val="0"/>
          <w:spacing w:val="0"/>
          <w:w w:val="100"/>
          <w:sz w:val="32"/>
          <w:szCs w:val="32"/>
        </w:rPr>
        <w:t>据</w:t>
      </w:r>
    </w:p>
    <w:p w14:paraId="6B0E04EF">
      <w:pPr>
        <w:pStyle w:val="3"/>
        <w:spacing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四</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取</w:t>
      </w:r>
      <w:r>
        <w:rPr>
          <w:rFonts w:hint="eastAsia" w:ascii="仿宋_GB2312" w:hAnsi="仿宋_GB2312" w:eastAsia="仿宋_GB2312" w:cs="仿宋_GB2312"/>
          <w:b w:val="0"/>
          <w:bCs w:val="0"/>
          <w:spacing w:val="-1"/>
          <w:w w:val="100"/>
          <w:sz w:val="32"/>
          <w:szCs w:val="32"/>
        </w:rPr>
        <w:t>得雷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资质</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单位</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展</w:t>
      </w:r>
      <w:r>
        <w:rPr>
          <w:rFonts w:hint="eastAsia" w:ascii="仿宋_GB2312" w:hAnsi="仿宋_GB2312" w:eastAsia="仿宋_GB2312" w:cs="仿宋_GB2312"/>
          <w:b w:val="0"/>
          <w:bCs w:val="0"/>
          <w:spacing w:val="0"/>
          <w:w w:val="100"/>
          <w:sz w:val="32"/>
          <w:szCs w:val="32"/>
        </w:rPr>
        <w:t>雷</w:t>
      </w:r>
      <w:r>
        <w:rPr>
          <w:rFonts w:hint="eastAsia" w:ascii="仿宋_GB2312" w:hAnsi="仿宋_GB2312" w:eastAsia="仿宋_GB2312" w:cs="仿宋_GB2312"/>
          <w:b w:val="0"/>
          <w:bCs w:val="0"/>
          <w:spacing w:val="-1"/>
          <w:w w:val="100"/>
          <w:sz w:val="32"/>
          <w:szCs w:val="32"/>
        </w:rPr>
        <w:t>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0"/>
          <w:w w:val="100"/>
          <w:sz w:val="32"/>
          <w:szCs w:val="32"/>
        </w:rPr>
        <w:t>。</w:t>
      </w:r>
    </w:p>
    <w:p w14:paraId="73924228">
      <w:pPr>
        <w:pStyle w:val="3"/>
        <w:spacing w:line="240" w:lineRule="auto"/>
        <w:ind w:left="0" w:right="0" w:firstLine="668"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取</w:t>
      </w:r>
      <w:r>
        <w:rPr>
          <w:rFonts w:hint="eastAsia" w:ascii="仿宋_GB2312" w:hAnsi="仿宋_GB2312" w:eastAsia="仿宋_GB2312" w:cs="仿宋_GB2312"/>
          <w:b w:val="0"/>
          <w:bCs w:val="0"/>
          <w:spacing w:val="4"/>
          <w:w w:val="100"/>
          <w:sz w:val="32"/>
          <w:szCs w:val="32"/>
        </w:rPr>
        <w:t>得</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资质</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单位</w:t>
      </w:r>
      <w:r>
        <w:rPr>
          <w:rFonts w:hint="eastAsia" w:ascii="仿宋_GB2312" w:hAnsi="仿宋_GB2312" w:eastAsia="仿宋_GB2312" w:cs="仿宋_GB2312"/>
          <w:b w:val="0"/>
          <w:bCs w:val="0"/>
          <w:spacing w:val="4"/>
          <w:w w:val="100"/>
          <w:sz w:val="32"/>
          <w:szCs w:val="32"/>
        </w:rPr>
        <w:t>开</w:t>
      </w:r>
      <w:r>
        <w:rPr>
          <w:rFonts w:hint="eastAsia" w:ascii="仿宋_GB2312" w:hAnsi="仿宋_GB2312" w:eastAsia="仿宋_GB2312" w:cs="仿宋_GB2312"/>
          <w:b w:val="0"/>
          <w:bCs w:val="0"/>
          <w:spacing w:val="7"/>
          <w:w w:val="100"/>
          <w:sz w:val="32"/>
          <w:szCs w:val="32"/>
        </w:rPr>
        <w:t>展检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应当</w:t>
      </w:r>
      <w:r>
        <w:rPr>
          <w:rFonts w:hint="eastAsia" w:ascii="仿宋_GB2312" w:hAnsi="仿宋_GB2312" w:eastAsia="仿宋_GB2312" w:cs="仿宋_GB2312"/>
          <w:b w:val="0"/>
          <w:bCs w:val="0"/>
          <w:spacing w:val="4"/>
          <w:w w:val="100"/>
          <w:sz w:val="32"/>
          <w:szCs w:val="32"/>
        </w:rPr>
        <w:t>遵</w:t>
      </w:r>
      <w:r>
        <w:rPr>
          <w:rFonts w:hint="eastAsia" w:ascii="仿宋_GB2312" w:hAnsi="仿宋_GB2312" w:eastAsia="仿宋_GB2312" w:cs="仿宋_GB2312"/>
          <w:b w:val="0"/>
          <w:bCs w:val="0"/>
          <w:spacing w:val="7"/>
          <w:w w:val="100"/>
          <w:sz w:val="32"/>
          <w:szCs w:val="32"/>
        </w:rPr>
        <w:t>守国</w:t>
      </w:r>
      <w:r>
        <w:rPr>
          <w:rFonts w:hint="eastAsia" w:ascii="仿宋_GB2312" w:hAnsi="仿宋_GB2312" w:eastAsia="仿宋_GB2312" w:cs="仿宋_GB2312"/>
          <w:b w:val="0"/>
          <w:bCs w:val="0"/>
          <w:spacing w:val="4"/>
          <w:w w:val="100"/>
          <w:sz w:val="32"/>
          <w:szCs w:val="32"/>
        </w:rPr>
        <w:t>家</w:t>
      </w:r>
      <w:r>
        <w:rPr>
          <w:rFonts w:hint="eastAsia" w:ascii="仿宋_GB2312" w:hAnsi="仿宋_GB2312" w:eastAsia="仿宋_GB2312" w:cs="仿宋_GB2312"/>
          <w:b w:val="0"/>
          <w:bCs w:val="0"/>
          <w:spacing w:val="7"/>
          <w:w w:val="100"/>
          <w:sz w:val="32"/>
          <w:szCs w:val="32"/>
        </w:rPr>
        <w:t>有</w:t>
      </w:r>
      <w:r>
        <w:rPr>
          <w:rFonts w:hint="eastAsia" w:ascii="仿宋_GB2312" w:hAnsi="仿宋_GB2312" w:eastAsia="仿宋_GB2312" w:cs="仿宋_GB2312"/>
          <w:b w:val="0"/>
          <w:bCs w:val="0"/>
          <w:spacing w:val="0"/>
          <w:w w:val="100"/>
          <w:sz w:val="32"/>
          <w:szCs w:val="32"/>
        </w:rPr>
        <w:t>关</w:t>
      </w:r>
      <w:r>
        <w:rPr>
          <w:rFonts w:hint="eastAsia" w:ascii="仿宋_GB2312" w:hAnsi="仿宋_GB2312" w:eastAsia="仿宋_GB2312" w:cs="仿宋_GB2312"/>
          <w:b w:val="0"/>
          <w:bCs w:val="0"/>
          <w:spacing w:val="-1"/>
          <w:w w:val="100"/>
          <w:sz w:val="32"/>
          <w:szCs w:val="32"/>
        </w:rPr>
        <w:t>标</w:t>
      </w:r>
      <w:r>
        <w:rPr>
          <w:rFonts w:hint="eastAsia" w:ascii="仿宋_GB2312" w:hAnsi="仿宋_GB2312" w:eastAsia="仿宋_GB2312" w:cs="仿宋_GB2312"/>
          <w:b w:val="0"/>
          <w:bCs w:val="0"/>
          <w:spacing w:val="-3"/>
          <w:w w:val="100"/>
          <w:sz w:val="32"/>
          <w:szCs w:val="32"/>
        </w:rPr>
        <w:t>准</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1"/>
          <w:w w:val="100"/>
          <w:sz w:val="32"/>
          <w:szCs w:val="32"/>
        </w:rPr>
        <w:t>和规</w:t>
      </w:r>
      <w:r>
        <w:rPr>
          <w:rFonts w:hint="eastAsia" w:ascii="仿宋_GB2312" w:hAnsi="仿宋_GB2312" w:eastAsia="仿宋_GB2312" w:cs="仿宋_GB2312"/>
          <w:b w:val="0"/>
          <w:bCs w:val="0"/>
          <w:spacing w:val="-3"/>
          <w:w w:val="100"/>
          <w:sz w:val="32"/>
          <w:szCs w:val="32"/>
        </w:rPr>
        <w:t>程</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告并</w:t>
      </w:r>
      <w:r>
        <w:rPr>
          <w:rFonts w:hint="eastAsia" w:ascii="仿宋_GB2312" w:hAnsi="仿宋_GB2312" w:eastAsia="仿宋_GB2312" w:cs="仿宋_GB2312"/>
          <w:b w:val="0"/>
          <w:bCs w:val="0"/>
          <w:spacing w:val="-3"/>
          <w:w w:val="100"/>
          <w:sz w:val="32"/>
          <w:szCs w:val="32"/>
        </w:rPr>
        <w:t>对</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告负</w:t>
      </w:r>
      <w:r>
        <w:rPr>
          <w:rFonts w:hint="eastAsia" w:ascii="仿宋_GB2312" w:hAnsi="仿宋_GB2312" w:eastAsia="仿宋_GB2312" w:cs="仿宋_GB2312"/>
          <w:b w:val="0"/>
          <w:bCs w:val="0"/>
          <w:spacing w:val="-3"/>
          <w:w w:val="100"/>
          <w:sz w:val="32"/>
          <w:szCs w:val="32"/>
        </w:rPr>
        <w:t>责</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的雷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3"/>
          <w:w w:val="100"/>
          <w:sz w:val="32"/>
          <w:szCs w:val="32"/>
        </w:rPr>
        <w:t>必</w:t>
      </w:r>
      <w:r>
        <w:rPr>
          <w:rFonts w:hint="eastAsia" w:ascii="仿宋_GB2312" w:hAnsi="仿宋_GB2312" w:eastAsia="仿宋_GB2312" w:cs="仿宋_GB2312"/>
          <w:b w:val="0"/>
          <w:bCs w:val="0"/>
          <w:spacing w:val="-1"/>
          <w:w w:val="100"/>
          <w:sz w:val="32"/>
          <w:szCs w:val="32"/>
        </w:rPr>
        <w:t>须全</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、真</w:t>
      </w:r>
      <w:r>
        <w:rPr>
          <w:rFonts w:hint="eastAsia" w:ascii="仿宋_GB2312" w:hAnsi="仿宋_GB2312" w:eastAsia="仿宋_GB2312" w:cs="仿宋_GB2312"/>
          <w:b w:val="0"/>
          <w:bCs w:val="0"/>
          <w:spacing w:val="-3"/>
          <w:w w:val="100"/>
          <w:sz w:val="32"/>
          <w:szCs w:val="32"/>
        </w:rPr>
        <w:t>实</w:t>
      </w:r>
      <w:r>
        <w:rPr>
          <w:rFonts w:hint="eastAsia" w:ascii="仿宋_GB2312" w:hAnsi="仿宋_GB2312" w:eastAsia="仿宋_GB2312" w:cs="仿宋_GB2312"/>
          <w:b w:val="0"/>
          <w:bCs w:val="0"/>
          <w:spacing w:val="-1"/>
          <w:w w:val="100"/>
          <w:sz w:val="32"/>
          <w:szCs w:val="32"/>
        </w:rPr>
        <w:t>、可</w:t>
      </w:r>
      <w:r>
        <w:rPr>
          <w:rFonts w:hint="eastAsia" w:ascii="仿宋_GB2312" w:hAnsi="仿宋_GB2312" w:eastAsia="仿宋_GB2312" w:cs="仿宋_GB2312"/>
          <w:b w:val="0"/>
          <w:bCs w:val="0"/>
          <w:spacing w:val="-3"/>
          <w:w w:val="100"/>
          <w:sz w:val="32"/>
          <w:szCs w:val="32"/>
        </w:rPr>
        <w:t>靠</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7"/>
          <w:w w:val="100"/>
          <w:sz w:val="32"/>
          <w:szCs w:val="32"/>
        </w:rPr>
        <w:t>雷</w:t>
      </w:r>
      <w:r>
        <w:rPr>
          <w:rFonts w:hint="eastAsia" w:ascii="仿宋_GB2312" w:hAnsi="仿宋_GB2312" w:eastAsia="仿宋_GB2312" w:cs="仿宋_GB2312"/>
          <w:b w:val="0"/>
          <w:bCs w:val="0"/>
          <w:spacing w:val="4"/>
          <w:w w:val="100"/>
          <w:sz w:val="32"/>
          <w:szCs w:val="32"/>
        </w:rPr>
        <w:t>电</w:t>
      </w:r>
      <w:r>
        <w:rPr>
          <w:rFonts w:hint="eastAsia" w:ascii="仿宋_GB2312" w:hAnsi="仿宋_GB2312" w:eastAsia="仿宋_GB2312" w:cs="仿宋_GB2312"/>
          <w:b w:val="0"/>
          <w:bCs w:val="0"/>
          <w:spacing w:val="7"/>
          <w:w w:val="100"/>
          <w:sz w:val="32"/>
          <w:szCs w:val="32"/>
        </w:rPr>
        <w:t>防护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报</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结论</w:t>
      </w:r>
      <w:r>
        <w:rPr>
          <w:rFonts w:hint="eastAsia" w:ascii="仿宋_GB2312" w:hAnsi="仿宋_GB2312" w:eastAsia="仿宋_GB2312" w:cs="仿宋_GB2312"/>
          <w:b w:val="0"/>
          <w:bCs w:val="0"/>
          <w:spacing w:val="4"/>
          <w:w w:val="100"/>
          <w:sz w:val="32"/>
          <w:szCs w:val="32"/>
        </w:rPr>
        <w:t>应</w:t>
      </w:r>
      <w:r>
        <w:rPr>
          <w:rFonts w:hint="eastAsia" w:ascii="仿宋_GB2312" w:hAnsi="仿宋_GB2312" w:eastAsia="仿宋_GB2312" w:cs="仿宋_GB2312"/>
          <w:b w:val="0"/>
          <w:bCs w:val="0"/>
          <w:spacing w:val="7"/>
          <w:w w:val="100"/>
          <w:sz w:val="32"/>
          <w:szCs w:val="32"/>
        </w:rPr>
        <w:t>当包</w:t>
      </w:r>
      <w:r>
        <w:rPr>
          <w:rFonts w:hint="eastAsia" w:ascii="仿宋_GB2312" w:hAnsi="仿宋_GB2312" w:eastAsia="仿宋_GB2312" w:cs="仿宋_GB2312"/>
          <w:b w:val="0"/>
          <w:bCs w:val="0"/>
          <w:spacing w:val="4"/>
          <w:w w:val="100"/>
          <w:sz w:val="32"/>
          <w:szCs w:val="32"/>
        </w:rPr>
        <w:t>含</w:t>
      </w:r>
      <w:r>
        <w:rPr>
          <w:rFonts w:hint="eastAsia" w:ascii="仿宋_GB2312" w:hAnsi="仿宋_GB2312" w:eastAsia="仿宋_GB2312" w:cs="仿宋_GB2312"/>
          <w:b w:val="0"/>
          <w:bCs w:val="0"/>
          <w:spacing w:val="7"/>
          <w:w w:val="100"/>
          <w:sz w:val="32"/>
          <w:szCs w:val="32"/>
        </w:rPr>
        <w:t>安装</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是</w:t>
      </w:r>
      <w:r>
        <w:rPr>
          <w:rFonts w:hint="eastAsia" w:ascii="仿宋_GB2312" w:hAnsi="仿宋_GB2312" w:eastAsia="仿宋_GB2312" w:cs="仿宋_GB2312"/>
          <w:b w:val="0"/>
          <w:bCs w:val="0"/>
          <w:spacing w:val="0"/>
          <w:w w:val="100"/>
          <w:sz w:val="32"/>
          <w:szCs w:val="32"/>
        </w:rPr>
        <w:t>否</w:t>
      </w:r>
    </w:p>
    <w:p w14:paraId="051B2B9D">
      <w:pPr>
        <w:pStyle w:val="3"/>
        <w:spacing w:line="299" w:lineRule="auto"/>
        <w:ind w:left="120" w:right="139" w:firstLine="636"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是</w:t>
      </w:r>
      <w:r>
        <w:rPr>
          <w:rFonts w:hint="eastAsia" w:ascii="仿宋_GB2312" w:hAnsi="仿宋_GB2312" w:eastAsia="仿宋_GB2312" w:cs="仿宋_GB2312"/>
          <w:b w:val="0"/>
          <w:bCs w:val="0"/>
          <w:spacing w:val="-3"/>
          <w:w w:val="100"/>
          <w:sz w:val="32"/>
          <w:szCs w:val="32"/>
        </w:rPr>
        <w:t>否</w:t>
      </w:r>
      <w:r>
        <w:rPr>
          <w:rFonts w:hint="eastAsia" w:ascii="仿宋_GB2312" w:hAnsi="仿宋_GB2312" w:eastAsia="仿宋_GB2312" w:cs="仿宋_GB2312"/>
          <w:b w:val="0"/>
          <w:bCs w:val="0"/>
          <w:spacing w:val="-1"/>
          <w:w w:val="100"/>
          <w:sz w:val="32"/>
          <w:szCs w:val="32"/>
        </w:rPr>
        <w:t>符合</w:t>
      </w:r>
      <w:r>
        <w:rPr>
          <w:rFonts w:hint="eastAsia" w:ascii="仿宋_GB2312" w:hAnsi="仿宋_GB2312" w:eastAsia="仿宋_GB2312" w:cs="仿宋_GB2312"/>
          <w:b w:val="0"/>
          <w:bCs w:val="0"/>
          <w:spacing w:val="-3"/>
          <w:w w:val="100"/>
          <w:sz w:val="32"/>
          <w:szCs w:val="32"/>
        </w:rPr>
        <w:t>国</w:t>
      </w:r>
      <w:r>
        <w:rPr>
          <w:rFonts w:hint="eastAsia" w:ascii="仿宋_GB2312" w:hAnsi="仿宋_GB2312" w:eastAsia="仿宋_GB2312" w:cs="仿宋_GB2312"/>
          <w:b w:val="0"/>
          <w:bCs w:val="0"/>
          <w:spacing w:val="-1"/>
          <w:w w:val="100"/>
          <w:sz w:val="32"/>
          <w:szCs w:val="32"/>
        </w:rPr>
        <w:t>家有</w:t>
      </w:r>
      <w:r>
        <w:rPr>
          <w:rFonts w:hint="eastAsia" w:ascii="仿宋_GB2312" w:hAnsi="仿宋_GB2312" w:eastAsia="仿宋_GB2312" w:cs="仿宋_GB2312"/>
          <w:b w:val="0"/>
          <w:bCs w:val="0"/>
          <w:spacing w:val="-3"/>
          <w:w w:val="100"/>
          <w:sz w:val="32"/>
          <w:szCs w:val="32"/>
        </w:rPr>
        <w:t>关</w:t>
      </w:r>
      <w:r>
        <w:rPr>
          <w:rFonts w:hint="eastAsia" w:ascii="仿宋_GB2312" w:hAnsi="仿宋_GB2312" w:eastAsia="仿宋_GB2312" w:cs="仿宋_GB2312"/>
          <w:b w:val="0"/>
          <w:bCs w:val="0"/>
          <w:spacing w:val="-1"/>
          <w:w w:val="100"/>
          <w:sz w:val="32"/>
          <w:szCs w:val="32"/>
        </w:rPr>
        <w:t>标准</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国务</w:t>
      </w:r>
      <w:r>
        <w:rPr>
          <w:rFonts w:hint="eastAsia" w:ascii="仿宋_GB2312" w:hAnsi="仿宋_GB2312" w:eastAsia="仿宋_GB2312" w:cs="仿宋_GB2312"/>
          <w:b w:val="0"/>
          <w:bCs w:val="0"/>
          <w:spacing w:val="-3"/>
          <w:w w:val="100"/>
          <w:sz w:val="32"/>
          <w:szCs w:val="32"/>
        </w:rPr>
        <w:t>院</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0"/>
          <w:w w:val="100"/>
          <w:sz w:val="32"/>
          <w:szCs w:val="32"/>
        </w:rPr>
        <w:t>主</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构规</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的使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0"/>
          <w:w w:val="100"/>
          <w:sz w:val="32"/>
          <w:szCs w:val="32"/>
        </w:rPr>
        <w:t>。</w:t>
      </w:r>
    </w:p>
    <w:p w14:paraId="186C07EE">
      <w:pPr>
        <w:pStyle w:val="3"/>
        <w:spacing w:before="27" w:line="299" w:lineRule="auto"/>
        <w:ind w:left="120" w:right="139"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2"/>
          <w:w w:val="100"/>
          <w:sz w:val="32"/>
          <w:szCs w:val="32"/>
        </w:rPr>
        <w:t>装</w:t>
      </w:r>
      <w:r>
        <w:rPr>
          <w:rFonts w:hint="eastAsia" w:ascii="仿宋_GB2312" w:hAnsi="仿宋_GB2312" w:eastAsia="仿宋_GB2312" w:cs="仿宋_GB2312"/>
          <w:b w:val="0"/>
          <w:bCs w:val="0"/>
          <w:spacing w:val="-1"/>
          <w:w w:val="100"/>
          <w:sz w:val="32"/>
          <w:szCs w:val="32"/>
        </w:rPr>
        <w:t>置</w:t>
      </w:r>
      <w:r>
        <w:rPr>
          <w:rFonts w:hint="eastAsia" w:ascii="仿宋_GB2312" w:hAnsi="仿宋_GB2312" w:eastAsia="仿宋_GB2312" w:cs="仿宋_GB2312"/>
          <w:b w:val="0"/>
          <w:bCs w:val="0"/>
          <w:spacing w:val="2"/>
          <w:w w:val="100"/>
          <w:sz w:val="32"/>
          <w:szCs w:val="32"/>
        </w:rPr>
        <w:t>设</w:t>
      </w:r>
      <w:r>
        <w:rPr>
          <w:rFonts w:hint="eastAsia" w:ascii="仿宋_GB2312" w:hAnsi="仿宋_GB2312" w:eastAsia="仿宋_GB2312" w:cs="仿宋_GB2312"/>
          <w:b w:val="0"/>
          <w:bCs w:val="0"/>
          <w:spacing w:val="-1"/>
          <w:w w:val="100"/>
          <w:sz w:val="32"/>
          <w:szCs w:val="32"/>
        </w:rPr>
        <w:t>计审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十五</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内容</w:t>
      </w:r>
      <w:r>
        <w:rPr>
          <w:rFonts w:hint="eastAsia" w:ascii="仿宋_GB2312" w:hAnsi="仿宋_GB2312" w:eastAsia="仿宋_GB2312" w:cs="仿宋_GB2312"/>
          <w:b w:val="0"/>
          <w:bCs w:val="0"/>
          <w:spacing w:val="0"/>
          <w:w w:val="100"/>
          <w:sz w:val="32"/>
          <w:szCs w:val="32"/>
        </w:rPr>
        <w:t>：</w:t>
      </w:r>
    </w:p>
    <w:p w14:paraId="32D78711">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一</w:t>
      </w: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合法</w:t>
      </w:r>
      <w:r>
        <w:rPr>
          <w:rFonts w:hint="eastAsia" w:ascii="仿宋_GB2312" w:hAnsi="仿宋_GB2312" w:eastAsia="仿宋_GB2312" w:cs="仿宋_GB2312"/>
          <w:b w:val="0"/>
          <w:bCs w:val="0"/>
          <w:spacing w:val="-3"/>
          <w:w w:val="100"/>
          <w:sz w:val="32"/>
          <w:szCs w:val="32"/>
        </w:rPr>
        <w:t>性</w:t>
      </w:r>
      <w:r>
        <w:rPr>
          <w:rFonts w:hint="eastAsia" w:ascii="仿宋_GB2312" w:hAnsi="仿宋_GB2312" w:eastAsia="仿宋_GB2312" w:cs="仿宋_GB2312"/>
          <w:b w:val="0"/>
          <w:bCs w:val="0"/>
          <w:spacing w:val="0"/>
          <w:w w:val="100"/>
          <w:sz w:val="32"/>
          <w:szCs w:val="32"/>
        </w:rPr>
        <w:t>；</w:t>
      </w:r>
    </w:p>
    <w:p w14:paraId="266E1ED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0"/>
          <w:w w:val="100"/>
          <w:sz w:val="32"/>
          <w:szCs w:val="32"/>
        </w:rPr>
        <w:t>。</w:t>
      </w:r>
    </w:p>
    <w:p w14:paraId="5C418104">
      <w:pPr>
        <w:pStyle w:val="3"/>
        <w:spacing w:before="70"/>
        <w:ind w:left="120" w:right="0"/>
        <w:jc w:val="left"/>
        <w:rPr>
          <w:rFonts w:hint="eastAsia" w:ascii="方正小标宋_GBK" w:hAnsi="方正小标宋_GBK" w:eastAsia="方正小标宋_GBK" w:cs="方正小标宋_GBK"/>
          <w:sz w:val="32"/>
          <w:szCs w:val="32"/>
        </w:rPr>
      </w:pPr>
      <w:bookmarkStart w:id="79" w:name="四、行政许可服务对象类型与改革举措"/>
      <w:bookmarkEnd w:id="79"/>
      <w:r>
        <w:rPr>
          <w:rFonts w:hint="eastAsia" w:ascii="方正小标宋_GBK" w:hAnsi="方正小标宋_GBK" w:eastAsia="方正小标宋_GBK" w:cs="方正小标宋_GBK"/>
          <w:b w:val="0"/>
          <w:bCs w:val="0"/>
          <w:spacing w:val="-1"/>
          <w:w w:val="100"/>
          <w:sz w:val="32"/>
          <w:szCs w:val="32"/>
        </w:rPr>
        <w:t>四</w:t>
      </w:r>
      <w:r>
        <w:rPr>
          <w:rFonts w:hint="eastAsia" w:ascii="方正小标宋_GBK" w:hAnsi="方正小标宋_GBK" w:eastAsia="方正小标宋_GBK" w:cs="方正小标宋_GBK"/>
          <w:b w:val="0"/>
          <w:bCs w:val="0"/>
          <w:spacing w:val="-3"/>
          <w:w w:val="100"/>
          <w:sz w:val="32"/>
          <w:szCs w:val="32"/>
        </w:rPr>
        <w:t>、</w:t>
      </w:r>
      <w:r>
        <w:rPr>
          <w:rFonts w:hint="eastAsia" w:ascii="方正小标宋_GBK" w:hAnsi="方正小标宋_GBK" w:eastAsia="方正小标宋_GBK" w:cs="方正小标宋_GBK"/>
          <w:b w:val="0"/>
          <w:bCs w:val="0"/>
          <w:spacing w:val="-1"/>
          <w:w w:val="100"/>
          <w:sz w:val="32"/>
          <w:szCs w:val="32"/>
        </w:rPr>
        <w:t>行</w:t>
      </w:r>
      <w:r>
        <w:rPr>
          <w:rFonts w:hint="eastAsia" w:ascii="方正小标宋_GBK" w:hAnsi="方正小标宋_GBK" w:eastAsia="方正小标宋_GBK" w:cs="方正小标宋_GBK"/>
          <w:b w:val="0"/>
          <w:bCs w:val="0"/>
          <w:spacing w:val="-3"/>
          <w:w w:val="100"/>
          <w:sz w:val="32"/>
          <w:szCs w:val="32"/>
        </w:rPr>
        <w:t>政</w:t>
      </w:r>
      <w:r>
        <w:rPr>
          <w:rFonts w:hint="eastAsia" w:ascii="方正小标宋_GBK" w:hAnsi="方正小标宋_GBK" w:eastAsia="方正小标宋_GBK" w:cs="方正小标宋_GBK"/>
          <w:b w:val="0"/>
          <w:bCs w:val="0"/>
          <w:spacing w:val="-1"/>
          <w:w w:val="100"/>
          <w:sz w:val="32"/>
          <w:szCs w:val="32"/>
        </w:rPr>
        <w:t>许可</w:t>
      </w:r>
      <w:r>
        <w:rPr>
          <w:rFonts w:hint="eastAsia" w:ascii="方正小标宋_GBK" w:hAnsi="方正小标宋_GBK" w:eastAsia="方正小标宋_GBK" w:cs="方正小标宋_GBK"/>
          <w:b w:val="0"/>
          <w:bCs w:val="0"/>
          <w:spacing w:val="-3"/>
          <w:w w:val="100"/>
          <w:sz w:val="32"/>
          <w:szCs w:val="32"/>
        </w:rPr>
        <w:t>服</w:t>
      </w:r>
      <w:r>
        <w:rPr>
          <w:rFonts w:hint="eastAsia" w:ascii="方正小标宋_GBK" w:hAnsi="方正小标宋_GBK" w:eastAsia="方正小标宋_GBK" w:cs="方正小标宋_GBK"/>
          <w:b w:val="0"/>
          <w:bCs w:val="0"/>
          <w:spacing w:val="-1"/>
          <w:w w:val="100"/>
          <w:sz w:val="32"/>
          <w:szCs w:val="32"/>
        </w:rPr>
        <w:t>务对</w:t>
      </w:r>
      <w:r>
        <w:rPr>
          <w:rFonts w:hint="eastAsia" w:ascii="方正小标宋_GBK" w:hAnsi="方正小标宋_GBK" w:eastAsia="方正小标宋_GBK" w:cs="方正小标宋_GBK"/>
          <w:b w:val="0"/>
          <w:bCs w:val="0"/>
          <w:spacing w:val="-3"/>
          <w:w w:val="100"/>
          <w:sz w:val="32"/>
          <w:szCs w:val="32"/>
        </w:rPr>
        <w:t>象</w:t>
      </w:r>
      <w:r>
        <w:rPr>
          <w:rFonts w:hint="eastAsia" w:ascii="方正小标宋_GBK" w:hAnsi="方正小标宋_GBK" w:eastAsia="方正小标宋_GBK" w:cs="方正小标宋_GBK"/>
          <w:b w:val="0"/>
          <w:bCs w:val="0"/>
          <w:spacing w:val="-1"/>
          <w:w w:val="100"/>
          <w:sz w:val="32"/>
          <w:szCs w:val="32"/>
        </w:rPr>
        <w:t>类型与</w:t>
      </w:r>
      <w:r>
        <w:rPr>
          <w:rFonts w:hint="eastAsia" w:ascii="方正小标宋_GBK" w:hAnsi="方正小标宋_GBK" w:eastAsia="方正小标宋_GBK" w:cs="方正小标宋_GBK"/>
          <w:b w:val="0"/>
          <w:bCs w:val="0"/>
          <w:spacing w:val="-3"/>
          <w:w w:val="100"/>
          <w:sz w:val="32"/>
          <w:szCs w:val="32"/>
        </w:rPr>
        <w:t>改</w:t>
      </w:r>
      <w:r>
        <w:rPr>
          <w:rFonts w:hint="eastAsia" w:ascii="方正小标宋_GBK" w:hAnsi="方正小标宋_GBK" w:eastAsia="方正小标宋_GBK" w:cs="方正小标宋_GBK"/>
          <w:b w:val="0"/>
          <w:bCs w:val="0"/>
          <w:spacing w:val="-1"/>
          <w:w w:val="100"/>
          <w:sz w:val="32"/>
          <w:szCs w:val="32"/>
        </w:rPr>
        <w:t>革举</w:t>
      </w:r>
      <w:r>
        <w:rPr>
          <w:rFonts w:hint="eastAsia" w:ascii="方正小标宋_GBK" w:hAnsi="方正小标宋_GBK" w:eastAsia="方正小标宋_GBK" w:cs="方正小标宋_GBK"/>
          <w:b w:val="0"/>
          <w:bCs w:val="0"/>
          <w:spacing w:val="0"/>
          <w:w w:val="100"/>
          <w:sz w:val="32"/>
          <w:szCs w:val="32"/>
        </w:rPr>
        <w:t>措</w:t>
      </w:r>
    </w:p>
    <w:p w14:paraId="5B052C97">
      <w:pPr>
        <w:pStyle w:val="3"/>
        <w:spacing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2"/>
          <w:w w:val="100"/>
          <w:sz w:val="32"/>
          <w:szCs w:val="32"/>
        </w:rPr>
        <w:t>服务对象</w:t>
      </w:r>
      <w:r>
        <w:rPr>
          <w:rFonts w:hint="eastAsia" w:ascii="仿宋_GB2312" w:hAnsi="仿宋_GB2312" w:eastAsia="仿宋_GB2312" w:cs="仿宋_GB2312"/>
          <w:b w:val="0"/>
          <w:bCs w:val="0"/>
          <w:spacing w:val="-1"/>
          <w:w w:val="100"/>
          <w:sz w:val="32"/>
          <w:szCs w:val="32"/>
        </w:rPr>
        <w:t>类</w:t>
      </w:r>
      <w:r>
        <w:rPr>
          <w:rFonts w:hint="eastAsia" w:ascii="仿宋_GB2312" w:hAnsi="仿宋_GB2312" w:eastAsia="仿宋_GB2312" w:cs="仿宋_GB2312"/>
          <w:b w:val="0"/>
          <w:bCs w:val="0"/>
          <w:spacing w:val="2"/>
          <w:w w:val="100"/>
          <w:sz w:val="32"/>
          <w:szCs w:val="32"/>
        </w:rPr>
        <w:t>型</w:t>
      </w:r>
      <w:r>
        <w:rPr>
          <w:rFonts w:hint="eastAsia" w:ascii="仿宋_GB2312" w:hAnsi="仿宋_GB2312" w:eastAsia="仿宋_GB2312" w:cs="仿宋_GB2312"/>
          <w:b w:val="0"/>
          <w:bCs w:val="0"/>
          <w:spacing w:val="4"/>
          <w:w w:val="100"/>
          <w:sz w:val="32"/>
          <w:szCs w:val="32"/>
        </w:rPr>
        <w:t>：</w:t>
      </w:r>
      <w:r>
        <w:rPr>
          <w:rFonts w:hint="eastAsia" w:ascii="仿宋_GB2312" w:hAnsi="仿宋_GB2312" w:eastAsia="仿宋_GB2312" w:cs="仿宋_GB2312"/>
          <w:b w:val="0"/>
          <w:bCs w:val="0"/>
          <w:spacing w:val="-1"/>
          <w:w w:val="100"/>
          <w:sz w:val="32"/>
          <w:szCs w:val="32"/>
        </w:rPr>
        <w:t>企</w:t>
      </w:r>
      <w:r>
        <w:rPr>
          <w:rFonts w:hint="eastAsia" w:ascii="仿宋_GB2312" w:hAnsi="仿宋_GB2312" w:eastAsia="仿宋_GB2312" w:cs="仿宋_GB2312"/>
          <w:b w:val="0"/>
          <w:bCs w:val="0"/>
          <w:spacing w:val="2"/>
          <w:w w:val="100"/>
          <w:sz w:val="32"/>
          <w:szCs w:val="32"/>
        </w:rPr>
        <w:t>业</w:t>
      </w:r>
      <w:r>
        <w:rPr>
          <w:rFonts w:hint="eastAsia" w:ascii="仿宋_GB2312" w:hAnsi="仿宋_GB2312" w:eastAsia="仿宋_GB2312" w:cs="仿宋_GB2312"/>
          <w:b w:val="0"/>
          <w:bCs w:val="0"/>
          <w:spacing w:val="-1"/>
          <w:w w:val="100"/>
          <w:sz w:val="32"/>
          <w:szCs w:val="32"/>
        </w:rPr>
        <w:t>法</w:t>
      </w:r>
      <w:r>
        <w:rPr>
          <w:rFonts w:hint="eastAsia" w:ascii="仿宋_GB2312" w:hAnsi="仿宋_GB2312" w:eastAsia="仿宋_GB2312" w:cs="仿宋_GB2312"/>
          <w:b w:val="0"/>
          <w:bCs w:val="0"/>
          <w:spacing w:val="2"/>
          <w:w w:val="100"/>
          <w:sz w:val="32"/>
          <w:szCs w:val="32"/>
        </w:rPr>
        <w:t>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事</w:t>
      </w:r>
      <w:r>
        <w:rPr>
          <w:rFonts w:hint="eastAsia" w:ascii="仿宋_GB2312" w:hAnsi="仿宋_GB2312" w:eastAsia="仿宋_GB2312" w:cs="仿宋_GB2312"/>
          <w:b w:val="0"/>
          <w:bCs w:val="0"/>
          <w:spacing w:val="2"/>
          <w:w w:val="100"/>
          <w:sz w:val="32"/>
          <w:szCs w:val="32"/>
        </w:rPr>
        <w:t>业</w:t>
      </w:r>
      <w:r>
        <w:rPr>
          <w:rFonts w:hint="eastAsia" w:ascii="仿宋_GB2312" w:hAnsi="仿宋_GB2312" w:eastAsia="仿宋_GB2312" w:cs="仿宋_GB2312"/>
          <w:b w:val="0"/>
          <w:bCs w:val="0"/>
          <w:spacing w:val="-1"/>
          <w:w w:val="100"/>
          <w:sz w:val="32"/>
          <w:szCs w:val="32"/>
        </w:rPr>
        <w:t>单</w:t>
      </w:r>
      <w:r>
        <w:rPr>
          <w:rFonts w:hint="eastAsia" w:ascii="仿宋_GB2312" w:hAnsi="仿宋_GB2312" w:eastAsia="仿宋_GB2312" w:cs="仿宋_GB2312"/>
          <w:b w:val="0"/>
          <w:bCs w:val="0"/>
          <w:spacing w:val="2"/>
          <w:w w:val="100"/>
          <w:sz w:val="32"/>
          <w:szCs w:val="32"/>
        </w:rPr>
        <w:t>位</w:t>
      </w:r>
      <w:r>
        <w:rPr>
          <w:rFonts w:hint="eastAsia" w:ascii="仿宋_GB2312" w:hAnsi="仿宋_GB2312" w:eastAsia="仿宋_GB2312" w:cs="仿宋_GB2312"/>
          <w:b w:val="0"/>
          <w:bCs w:val="0"/>
          <w:spacing w:val="-1"/>
          <w:w w:val="100"/>
          <w:sz w:val="32"/>
          <w:szCs w:val="32"/>
        </w:rPr>
        <w:t>法人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社</w:t>
      </w:r>
      <w:r>
        <w:rPr>
          <w:rFonts w:hint="eastAsia" w:ascii="仿宋_GB2312" w:hAnsi="仿宋_GB2312" w:eastAsia="仿宋_GB2312" w:cs="仿宋_GB2312"/>
          <w:b w:val="0"/>
          <w:bCs w:val="0"/>
          <w:spacing w:val="2"/>
          <w:w w:val="100"/>
          <w:sz w:val="32"/>
          <w:szCs w:val="32"/>
        </w:rPr>
        <w:t>会</w:t>
      </w:r>
      <w:r>
        <w:rPr>
          <w:rFonts w:hint="eastAsia" w:ascii="仿宋_GB2312" w:hAnsi="仿宋_GB2312" w:eastAsia="仿宋_GB2312" w:cs="仿宋_GB2312"/>
          <w:b w:val="0"/>
          <w:bCs w:val="0"/>
          <w:spacing w:val="-1"/>
          <w:w w:val="100"/>
          <w:sz w:val="32"/>
          <w:szCs w:val="32"/>
        </w:rPr>
        <w:t>组</w:t>
      </w:r>
      <w:r>
        <w:rPr>
          <w:rFonts w:hint="eastAsia" w:ascii="仿宋_GB2312" w:hAnsi="仿宋_GB2312" w:eastAsia="仿宋_GB2312" w:cs="仿宋_GB2312"/>
          <w:b w:val="0"/>
          <w:bCs w:val="0"/>
          <w:spacing w:val="2"/>
          <w:w w:val="100"/>
          <w:sz w:val="32"/>
          <w:szCs w:val="32"/>
        </w:rPr>
        <w:t>织</w:t>
      </w:r>
      <w:r>
        <w:rPr>
          <w:rFonts w:hint="eastAsia" w:ascii="仿宋_GB2312" w:hAnsi="仿宋_GB2312" w:eastAsia="仿宋_GB2312" w:cs="仿宋_GB2312"/>
          <w:b w:val="0"/>
          <w:bCs w:val="0"/>
          <w:spacing w:val="-1"/>
          <w:w w:val="100"/>
          <w:sz w:val="32"/>
          <w:szCs w:val="32"/>
        </w:rPr>
        <w:t>法</w:t>
      </w:r>
      <w:r>
        <w:rPr>
          <w:rFonts w:hint="eastAsia" w:ascii="仿宋_GB2312" w:hAnsi="仿宋_GB2312" w:eastAsia="仿宋_GB2312" w:cs="仿宋_GB2312"/>
          <w:b w:val="0"/>
          <w:bCs w:val="0"/>
          <w:spacing w:val="2"/>
          <w:w w:val="100"/>
          <w:sz w:val="32"/>
          <w:szCs w:val="32"/>
        </w:rPr>
        <w:t>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非</w:t>
      </w:r>
      <w:r>
        <w:rPr>
          <w:rFonts w:hint="eastAsia" w:ascii="仿宋_GB2312" w:hAnsi="仿宋_GB2312" w:eastAsia="仿宋_GB2312" w:cs="仿宋_GB2312"/>
          <w:b w:val="0"/>
          <w:bCs w:val="0"/>
          <w:spacing w:val="2"/>
          <w:w w:val="100"/>
          <w:sz w:val="32"/>
          <w:szCs w:val="32"/>
        </w:rPr>
        <w:t>法</w:t>
      </w:r>
      <w:r>
        <w:rPr>
          <w:rFonts w:hint="eastAsia" w:ascii="仿宋_GB2312" w:hAnsi="仿宋_GB2312" w:eastAsia="仿宋_GB2312" w:cs="仿宋_GB2312"/>
          <w:b w:val="0"/>
          <w:bCs w:val="0"/>
          <w:spacing w:val="0"/>
          <w:w w:val="100"/>
          <w:sz w:val="32"/>
          <w:szCs w:val="32"/>
        </w:rPr>
        <w:t>人</w:t>
      </w:r>
      <w:r>
        <w:rPr>
          <w:rFonts w:hint="eastAsia" w:ascii="仿宋_GB2312" w:hAnsi="仿宋_GB2312" w:eastAsia="仿宋_GB2312" w:cs="仿宋_GB2312"/>
          <w:b w:val="0"/>
          <w:bCs w:val="0"/>
          <w:spacing w:val="-1"/>
          <w:w w:val="100"/>
          <w:sz w:val="32"/>
          <w:szCs w:val="32"/>
        </w:rPr>
        <w:t>企</w:t>
      </w:r>
      <w:r>
        <w:rPr>
          <w:rFonts w:hint="eastAsia" w:ascii="仿宋_GB2312" w:hAnsi="仿宋_GB2312" w:eastAsia="仿宋_GB2312" w:cs="仿宋_GB2312"/>
          <w:b w:val="0"/>
          <w:bCs w:val="0"/>
          <w:spacing w:val="-3"/>
          <w:w w:val="100"/>
          <w:sz w:val="32"/>
          <w:szCs w:val="32"/>
        </w:rPr>
        <w:t>业</w:t>
      </w:r>
      <w:r>
        <w:rPr>
          <w:rFonts w:hint="eastAsia" w:ascii="仿宋_GB2312" w:hAnsi="仿宋_GB2312" w:eastAsia="仿宋_GB2312" w:cs="仿宋_GB2312"/>
          <w:b w:val="0"/>
          <w:bCs w:val="0"/>
          <w:spacing w:val="-1"/>
          <w:w w:val="100"/>
          <w:sz w:val="32"/>
          <w:szCs w:val="32"/>
        </w:rPr>
        <w:t>,行</w:t>
      </w:r>
      <w:r>
        <w:rPr>
          <w:rFonts w:hint="eastAsia" w:ascii="仿宋_GB2312" w:hAnsi="仿宋_GB2312" w:eastAsia="仿宋_GB2312" w:cs="仿宋_GB2312"/>
          <w:b w:val="0"/>
          <w:bCs w:val="0"/>
          <w:spacing w:val="-3"/>
          <w:w w:val="100"/>
          <w:sz w:val="32"/>
          <w:szCs w:val="32"/>
        </w:rPr>
        <w:t>政</w:t>
      </w:r>
      <w:r>
        <w:rPr>
          <w:rFonts w:hint="eastAsia" w:ascii="仿宋_GB2312" w:hAnsi="仿宋_GB2312" w:eastAsia="仿宋_GB2312" w:cs="仿宋_GB2312"/>
          <w:b w:val="0"/>
          <w:bCs w:val="0"/>
          <w:spacing w:val="-1"/>
          <w:w w:val="100"/>
          <w:sz w:val="32"/>
          <w:szCs w:val="32"/>
        </w:rPr>
        <w:t>机关</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其</w:t>
      </w:r>
      <w:r>
        <w:rPr>
          <w:rFonts w:hint="eastAsia" w:ascii="仿宋_GB2312" w:hAnsi="仿宋_GB2312" w:eastAsia="仿宋_GB2312" w:cs="仿宋_GB2312"/>
          <w:b w:val="0"/>
          <w:bCs w:val="0"/>
          <w:spacing w:val="-3"/>
          <w:w w:val="100"/>
          <w:sz w:val="32"/>
          <w:szCs w:val="32"/>
        </w:rPr>
        <w:t>他</w:t>
      </w:r>
      <w:r>
        <w:rPr>
          <w:rFonts w:hint="eastAsia" w:ascii="仿宋_GB2312" w:hAnsi="仿宋_GB2312" w:eastAsia="仿宋_GB2312" w:cs="仿宋_GB2312"/>
          <w:b w:val="0"/>
          <w:bCs w:val="0"/>
          <w:spacing w:val="-1"/>
          <w:w w:val="100"/>
          <w:sz w:val="32"/>
          <w:szCs w:val="32"/>
        </w:rPr>
        <w:t>组</w:t>
      </w:r>
      <w:r>
        <w:rPr>
          <w:rFonts w:hint="eastAsia" w:ascii="仿宋_GB2312" w:hAnsi="仿宋_GB2312" w:eastAsia="仿宋_GB2312" w:cs="仿宋_GB2312"/>
          <w:b w:val="0"/>
          <w:bCs w:val="0"/>
          <w:spacing w:val="0"/>
          <w:w w:val="100"/>
          <w:sz w:val="32"/>
          <w:szCs w:val="32"/>
        </w:rPr>
        <w:t>织</w:t>
      </w:r>
    </w:p>
    <w:p w14:paraId="00D05E83">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是否为涉</w:t>
      </w:r>
      <w:r>
        <w:rPr>
          <w:rFonts w:hint="eastAsia" w:ascii="仿宋_GB2312" w:hAnsi="仿宋_GB2312" w:eastAsia="仿宋_GB2312" w:cs="仿宋_GB2312"/>
          <w:b w:val="0"/>
          <w:bCs w:val="0"/>
          <w:spacing w:val="2"/>
          <w:w w:val="100"/>
          <w:sz w:val="32"/>
          <w:szCs w:val="32"/>
        </w:rPr>
        <w:t>企</w:t>
      </w:r>
      <w:r>
        <w:rPr>
          <w:rFonts w:hint="eastAsia" w:ascii="仿宋_GB2312" w:hAnsi="仿宋_GB2312" w:eastAsia="仿宋_GB2312" w:cs="仿宋_GB2312"/>
          <w:b w:val="0"/>
          <w:bCs w:val="0"/>
          <w:spacing w:val="-1"/>
          <w:w w:val="100"/>
          <w:sz w:val="32"/>
          <w:szCs w:val="32"/>
        </w:rPr>
        <w:t>许可事项：</w:t>
      </w:r>
      <w:r>
        <w:rPr>
          <w:rFonts w:hint="eastAsia" w:ascii="仿宋_GB2312" w:hAnsi="仿宋_GB2312" w:eastAsia="仿宋_GB2312" w:cs="仿宋_GB2312"/>
          <w:b w:val="0"/>
          <w:bCs w:val="0"/>
          <w:spacing w:val="0"/>
          <w:w w:val="100"/>
          <w:sz w:val="32"/>
          <w:szCs w:val="32"/>
        </w:rPr>
        <w:t>否</w:t>
      </w:r>
    </w:p>
    <w:p w14:paraId="3536227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涉企经营</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可事项名称：</w:t>
      </w:r>
      <w:r>
        <w:rPr>
          <w:rFonts w:hint="eastAsia" w:ascii="仿宋_GB2312" w:hAnsi="仿宋_GB2312" w:eastAsia="仿宋_GB2312" w:cs="仿宋_GB2312"/>
          <w:b w:val="0"/>
          <w:bCs w:val="0"/>
          <w:spacing w:val="0"/>
          <w:w w:val="100"/>
          <w:sz w:val="32"/>
          <w:szCs w:val="32"/>
        </w:rPr>
        <w:t>无</w:t>
      </w:r>
    </w:p>
    <w:p w14:paraId="666EFBBB">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许可证件</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71D1A084">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改革方式：</w:t>
      </w:r>
      <w:r>
        <w:rPr>
          <w:rFonts w:hint="eastAsia" w:ascii="仿宋_GB2312" w:hAnsi="仿宋_GB2312" w:eastAsia="仿宋_GB2312" w:cs="仿宋_GB2312"/>
          <w:b w:val="0"/>
          <w:bCs w:val="0"/>
          <w:spacing w:val="0"/>
          <w:w w:val="100"/>
          <w:sz w:val="32"/>
          <w:szCs w:val="32"/>
        </w:rPr>
        <w:t>无</w:t>
      </w:r>
    </w:p>
    <w:p w14:paraId="621A202B">
      <w:pPr>
        <w:spacing w:before="70"/>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具体改革</w:t>
      </w:r>
      <w:r>
        <w:rPr>
          <w:rFonts w:hint="eastAsia" w:ascii="仿宋_GB2312" w:hAnsi="仿宋_GB2312" w:eastAsia="仿宋_GB2312" w:cs="仿宋_GB2312"/>
          <w:b w:val="0"/>
          <w:bCs w:val="0"/>
          <w:spacing w:val="2"/>
          <w:w w:val="100"/>
          <w:sz w:val="32"/>
          <w:szCs w:val="32"/>
        </w:rPr>
        <w:t>举</w:t>
      </w:r>
      <w:r>
        <w:rPr>
          <w:rFonts w:hint="eastAsia" w:ascii="仿宋_GB2312" w:hAnsi="仿宋_GB2312" w:eastAsia="仿宋_GB2312" w:cs="仿宋_GB2312"/>
          <w:b w:val="0"/>
          <w:bCs w:val="0"/>
          <w:spacing w:val="0"/>
          <w:w w:val="100"/>
          <w:sz w:val="32"/>
          <w:szCs w:val="32"/>
        </w:rPr>
        <w:t>措</w:t>
      </w:r>
    </w:p>
    <w:p w14:paraId="69A8CB25">
      <w:pPr>
        <w:pStyle w:val="3"/>
        <w:spacing w:line="299" w:lineRule="auto"/>
        <w:ind w:left="120" w:right="101"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实</w:t>
      </w:r>
      <w:r>
        <w:rPr>
          <w:rFonts w:hint="eastAsia" w:ascii="仿宋_GB2312" w:hAnsi="仿宋_GB2312" w:eastAsia="仿宋_GB2312" w:cs="仿宋_GB2312"/>
          <w:b w:val="0"/>
          <w:bCs w:val="0"/>
          <w:spacing w:val="-3"/>
          <w:w w:val="100"/>
          <w:sz w:val="32"/>
          <w:szCs w:val="32"/>
        </w:rPr>
        <w:t>现</w:t>
      </w: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5"/>
          <w:w w:val="100"/>
          <w:sz w:val="32"/>
          <w:szCs w:val="32"/>
        </w:rPr>
        <w:t>、</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3"/>
          <w:w w:val="100"/>
          <w:sz w:val="32"/>
          <w:szCs w:val="32"/>
        </w:rPr>
        <w:t>批</w:t>
      </w:r>
      <w:r>
        <w:rPr>
          <w:rFonts w:hint="eastAsia" w:ascii="仿宋_GB2312" w:hAnsi="仿宋_GB2312" w:eastAsia="仿宋_GB2312" w:cs="仿宋_GB2312"/>
          <w:b w:val="0"/>
          <w:bCs w:val="0"/>
          <w:spacing w:val="-1"/>
          <w:w w:val="100"/>
          <w:sz w:val="32"/>
          <w:szCs w:val="32"/>
        </w:rPr>
        <w:t>全程</w:t>
      </w:r>
      <w:r>
        <w:rPr>
          <w:rFonts w:hint="eastAsia" w:ascii="仿宋_GB2312" w:hAnsi="仿宋_GB2312" w:eastAsia="仿宋_GB2312" w:cs="仿宋_GB2312"/>
          <w:b w:val="0"/>
          <w:bCs w:val="0"/>
          <w:spacing w:val="-3"/>
          <w:w w:val="100"/>
          <w:sz w:val="32"/>
          <w:szCs w:val="32"/>
        </w:rPr>
        <w:t>网</w:t>
      </w:r>
      <w:r>
        <w:rPr>
          <w:rFonts w:hint="eastAsia" w:ascii="仿宋_GB2312" w:hAnsi="仿宋_GB2312" w:eastAsia="仿宋_GB2312" w:cs="仿宋_GB2312"/>
          <w:b w:val="0"/>
          <w:bCs w:val="0"/>
          <w:spacing w:val="-1"/>
          <w:w w:val="100"/>
          <w:sz w:val="32"/>
          <w:szCs w:val="32"/>
        </w:rPr>
        <w:t>上办</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并在网</w:t>
      </w:r>
      <w:r>
        <w:rPr>
          <w:rFonts w:hint="eastAsia" w:ascii="仿宋_GB2312" w:hAnsi="仿宋_GB2312" w:eastAsia="仿宋_GB2312" w:cs="仿宋_GB2312"/>
          <w:b w:val="0"/>
          <w:bCs w:val="0"/>
          <w:spacing w:val="-3"/>
          <w:w w:val="100"/>
          <w:sz w:val="32"/>
          <w:szCs w:val="32"/>
        </w:rPr>
        <w:t>上</w:t>
      </w:r>
      <w:r>
        <w:rPr>
          <w:rFonts w:hint="eastAsia" w:ascii="仿宋_GB2312" w:hAnsi="仿宋_GB2312" w:eastAsia="仿宋_GB2312" w:cs="仿宋_GB2312"/>
          <w:b w:val="0"/>
          <w:bCs w:val="0"/>
          <w:spacing w:val="-1"/>
          <w:w w:val="100"/>
          <w:sz w:val="32"/>
          <w:szCs w:val="32"/>
        </w:rPr>
        <w:t>公布</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批程</w:t>
      </w:r>
      <w:r>
        <w:rPr>
          <w:rFonts w:hint="eastAsia" w:ascii="仿宋_GB2312" w:hAnsi="仿宋_GB2312" w:eastAsia="仿宋_GB2312" w:cs="仿宋_GB2312"/>
          <w:b w:val="0"/>
          <w:bCs w:val="0"/>
          <w:spacing w:val="-3"/>
          <w:w w:val="100"/>
          <w:sz w:val="32"/>
          <w:szCs w:val="32"/>
        </w:rPr>
        <w:t>序</w:t>
      </w:r>
      <w:r>
        <w:rPr>
          <w:rFonts w:hint="eastAsia" w:ascii="仿宋_GB2312" w:hAnsi="仿宋_GB2312" w:eastAsia="仿宋_GB2312" w:cs="仿宋_GB2312"/>
          <w:b w:val="0"/>
          <w:bCs w:val="0"/>
          <w:spacing w:val="-18"/>
          <w:w w:val="100"/>
          <w:sz w:val="32"/>
          <w:szCs w:val="32"/>
        </w:rPr>
        <w:t>、</w:t>
      </w:r>
      <w:r>
        <w:rPr>
          <w:rFonts w:hint="eastAsia" w:ascii="仿宋_GB2312" w:hAnsi="仿宋_GB2312" w:eastAsia="仿宋_GB2312" w:cs="仿宋_GB2312"/>
          <w:b w:val="0"/>
          <w:bCs w:val="0"/>
          <w:spacing w:val="-1"/>
          <w:w w:val="100"/>
          <w:sz w:val="32"/>
          <w:szCs w:val="32"/>
        </w:rPr>
        <w:t>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0"/>
          <w:w w:val="100"/>
          <w:sz w:val="32"/>
          <w:szCs w:val="32"/>
        </w:rPr>
        <w:t>条</w:t>
      </w:r>
      <w:r>
        <w:rPr>
          <w:rFonts w:hint="eastAsia" w:ascii="仿宋_GB2312" w:hAnsi="仿宋_GB2312" w:eastAsia="仿宋_GB2312" w:cs="仿宋_GB2312"/>
          <w:b w:val="0"/>
          <w:bCs w:val="0"/>
          <w:spacing w:val="-1"/>
          <w:w w:val="100"/>
          <w:sz w:val="32"/>
          <w:szCs w:val="32"/>
        </w:rPr>
        <w:t>件</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办理</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再</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请人提</w:t>
      </w:r>
      <w:r>
        <w:rPr>
          <w:rFonts w:hint="eastAsia" w:ascii="仿宋_GB2312" w:hAnsi="仿宋_GB2312" w:eastAsia="仿宋_GB2312" w:cs="仿宋_GB2312"/>
          <w:b w:val="0"/>
          <w:bCs w:val="0"/>
          <w:spacing w:val="-3"/>
          <w:w w:val="100"/>
          <w:sz w:val="32"/>
          <w:szCs w:val="32"/>
        </w:rPr>
        <w:t>供</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单</w:t>
      </w:r>
      <w:r>
        <w:rPr>
          <w:rFonts w:hint="eastAsia" w:ascii="仿宋_GB2312" w:hAnsi="仿宋_GB2312" w:eastAsia="仿宋_GB2312" w:cs="仿宋_GB2312"/>
          <w:b w:val="0"/>
          <w:bCs w:val="0"/>
          <w:spacing w:val="-1"/>
          <w:w w:val="100"/>
          <w:sz w:val="32"/>
          <w:szCs w:val="32"/>
        </w:rPr>
        <w:t>位人</w:t>
      </w:r>
      <w:r>
        <w:rPr>
          <w:rFonts w:hint="eastAsia" w:ascii="仿宋_GB2312" w:hAnsi="仿宋_GB2312" w:eastAsia="仿宋_GB2312" w:cs="仿宋_GB2312"/>
          <w:b w:val="0"/>
          <w:bCs w:val="0"/>
          <w:spacing w:val="-3"/>
          <w:w w:val="100"/>
          <w:sz w:val="32"/>
          <w:szCs w:val="32"/>
        </w:rPr>
        <w:t>员</w:t>
      </w:r>
      <w:r>
        <w:rPr>
          <w:rFonts w:hint="eastAsia" w:ascii="仿宋_GB2312" w:hAnsi="仿宋_GB2312" w:eastAsia="仿宋_GB2312" w:cs="仿宋_GB2312"/>
          <w:b w:val="0"/>
          <w:bCs w:val="0"/>
          <w:spacing w:val="-1"/>
          <w:w w:val="100"/>
          <w:sz w:val="32"/>
          <w:szCs w:val="32"/>
        </w:rPr>
        <w:t>的资格</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原件</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对防</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产品出厂</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格证和安</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记录实行</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明事项告</w:t>
      </w:r>
      <w:r>
        <w:rPr>
          <w:rFonts w:hint="eastAsia" w:ascii="仿宋_GB2312" w:hAnsi="仿宋_GB2312" w:eastAsia="仿宋_GB2312" w:cs="仿宋_GB2312"/>
          <w:b w:val="0"/>
          <w:bCs w:val="0"/>
          <w:spacing w:val="-3"/>
          <w:w w:val="100"/>
          <w:sz w:val="32"/>
          <w:szCs w:val="32"/>
        </w:rPr>
        <w:t>知</w:t>
      </w:r>
      <w:r>
        <w:rPr>
          <w:rFonts w:hint="eastAsia" w:ascii="仿宋_GB2312" w:hAnsi="仿宋_GB2312" w:eastAsia="仿宋_GB2312" w:cs="仿宋_GB2312"/>
          <w:b w:val="0"/>
          <w:bCs w:val="0"/>
          <w:spacing w:val="-1"/>
          <w:w w:val="100"/>
          <w:sz w:val="32"/>
          <w:szCs w:val="32"/>
        </w:rPr>
        <w:t>承诺制。</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将</w:t>
      </w:r>
      <w:r>
        <w:rPr>
          <w:rFonts w:hint="eastAsia" w:ascii="仿宋_GB2312" w:hAnsi="仿宋_GB2312" w:eastAsia="仿宋_GB2312" w:cs="仿宋_GB2312"/>
          <w:b w:val="0"/>
          <w:bCs w:val="0"/>
          <w:spacing w:val="-1"/>
          <w:w w:val="100"/>
          <w:sz w:val="32"/>
          <w:szCs w:val="32"/>
        </w:rPr>
        <w:t>承</w:t>
      </w:r>
      <w:r>
        <w:rPr>
          <w:rFonts w:hint="eastAsia" w:ascii="仿宋_GB2312" w:hAnsi="仿宋_GB2312" w:eastAsia="仿宋_GB2312" w:cs="仿宋_GB2312"/>
          <w:b w:val="0"/>
          <w:bCs w:val="0"/>
          <w:spacing w:val="-3"/>
          <w:w w:val="100"/>
          <w:sz w:val="32"/>
          <w:szCs w:val="32"/>
        </w:rPr>
        <w:t>诺</w:t>
      </w:r>
      <w:r>
        <w:rPr>
          <w:rFonts w:hint="eastAsia" w:ascii="仿宋_GB2312" w:hAnsi="仿宋_GB2312" w:eastAsia="仿宋_GB2312" w:cs="仿宋_GB2312"/>
          <w:b w:val="0"/>
          <w:bCs w:val="0"/>
          <w:spacing w:val="-1"/>
          <w:w w:val="100"/>
          <w:sz w:val="32"/>
          <w:szCs w:val="32"/>
        </w:rPr>
        <w:t>审批</w:t>
      </w:r>
      <w:r>
        <w:rPr>
          <w:rFonts w:hint="eastAsia" w:ascii="仿宋_GB2312" w:hAnsi="仿宋_GB2312" w:eastAsia="仿宋_GB2312" w:cs="仿宋_GB2312"/>
          <w:b w:val="0"/>
          <w:bCs w:val="0"/>
          <w:spacing w:val="-3"/>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0"/>
          <w:w w:val="100"/>
          <w:sz w:val="32"/>
          <w:szCs w:val="32"/>
        </w:rPr>
        <w:t>由</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0</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作日</w:t>
      </w:r>
      <w:r>
        <w:rPr>
          <w:rFonts w:hint="eastAsia" w:ascii="仿宋_GB2312" w:hAnsi="仿宋_GB2312" w:eastAsia="仿宋_GB2312" w:cs="仿宋_GB2312"/>
          <w:b w:val="0"/>
          <w:bCs w:val="0"/>
          <w:spacing w:val="-3"/>
          <w:w w:val="100"/>
          <w:sz w:val="32"/>
          <w:szCs w:val="32"/>
        </w:rPr>
        <w:t>压</w:t>
      </w:r>
      <w:r>
        <w:rPr>
          <w:rFonts w:hint="eastAsia" w:ascii="仿宋_GB2312" w:hAnsi="仿宋_GB2312" w:eastAsia="仿宋_GB2312" w:cs="仿宋_GB2312"/>
          <w:b w:val="0"/>
          <w:bCs w:val="0"/>
          <w:spacing w:val="-1"/>
          <w:w w:val="100"/>
          <w:sz w:val="32"/>
          <w:szCs w:val="32"/>
        </w:rPr>
        <w:t>减</w:t>
      </w:r>
      <w:r>
        <w:rPr>
          <w:rFonts w:hint="eastAsia" w:ascii="仿宋_GB2312" w:hAnsi="仿宋_GB2312" w:eastAsia="仿宋_GB2312" w:cs="仿宋_GB2312"/>
          <w:b w:val="0"/>
          <w:bCs w:val="0"/>
          <w:spacing w:val="0"/>
          <w:w w:val="100"/>
          <w:sz w:val="32"/>
          <w:szCs w:val="32"/>
        </w:rPr>
        <w:t>至8</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作日</w:t>
      </w:r>
      <w:r>
        <w:rPr>
          <w:rFonts w:hint="eastAsia" w:ascii="仿宋_GB2312" w:hAnsi="仿宋_GB2312" w:eastAsia="仿宋_GB2312" w:cs="仿宋_GB2312"/>
          <w:b w:val="0"/>
          <w:bCs w:val="0"/>
          <w:spacing w:val="0"/>
          <w:w w:val="100"/>
          <w:sz w:val="32"/>
          <w:szCs w:val="32"/>
        </w:rPr>
        <w:t>。</w:t>
      </w:r>
    </w:p>
    <w:p w14:paraId="69809C17">
      <w:pPr>
        <w:pStyle w:val="3"/>
        <w:spacing w:line="460"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加强事中</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后监管措</w:t>
      </w:r>
      <w:r>
        <w:rPr>
          <w:rFonts w:hint="eastAsia" w:ascii="仿宋_GB2312" w:hAnsi="仿宋_GB2312" w:eastAsia="仿宋_GB2312" w:cs="仿宋_GB2312"/>
          <w:b w:val="0"/>
          <w:bCs w:val="0"/>
          <w:spacing w:val="0"/>
          <w:w w:val="100"/>
          <w:sz w:val="32"/>
          <w:szCs w:val="32"/>
        </w:rPr>
        <w:t>施</w:t>
      </w:r>
    </w:p>
    <w:p w14:paraId="5380E766">
      <w:pPr>
        <w:pStyle w:val="3"/>
        <w:spacing w:line="414" w:lineRule="exact"/>
        <w:ind w:left="120"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通</w:t>
      </w:r>
      <w:r>
        <w:rPr>
          <w:rFonts w:hint="eastAsia" w:ascii="仿宋_GB2312" w:hAnsi="仿宋_GB2312" w:eastAsia="仿宋_GB2312" w:cs="仿宋_GB2312"/>
          <w:b w:val="0"/>
          <w:bCs w:val="0"/>
          <w:spacing w:val="-3"/>
          <w:w w:val="100"/>
          <w:sz w:val="32"/>
          <w:szCs w:val="32"/>
        </w:rPr>
        <w:t>过</w:t>
      </w:r>
      <w:r>
        <w:rPr>
          <w:rFonts w:hint="eastAsia" w:ascii="仿宋_GB2312" w:hAnsi="仿宋_GB2312" w:eastAsia="仿宋_GB2312" w:cs="仿宋_GB2312"/>
          <w:b w:val="0"/>
          <w:bCs w:val="0"/>
          <w:spacing w:val="-1"/>
          <w:w w:val="100"/>
          <w:sz w:val="32"/>
          <w:szCs w:val="32"/>
        </w:rPr>
        <w:t>“双</w:t>
      </w:r>
      <w:r>
        <w:rPr>
          <w:rFonts w:hint="eastAsia" w:ascii="仿宋_GB2312" w:hAnsi="仿宋_GB2312" w:eastAsia="仿宋_GB2312" w:cs="仿宋_GB2312"/>
          <w:b w:val="0"/>
          <w:bCs w:val="0"/>
          <w:spacing w:val="-3"/>
          <w:w w:val="100"/>
          <w:sz w:val="32"/>
          <w:szCs w:val="32"/>
        </w:rPr>
        <w:t>随</w:t>
      </w:r>
      <w:r>
        <w:rPr>
          <w:rFonts w:hint="eastAsia" w:ascii="仿宋_GB2312" w:hAnsi="仿宋_GB2312" w:eastAsia="仿宋_GB2312" w:cs="仿宋_GB2312"/>
          <w:b w:val="0"/>
          <w:bCs w:val="0"/>
          <w:spacing w:val="-1"/>
          <w:w w:val="100"/>
          <w:sz w:val="32"/>
          <w:szCs w:val="32"/>
        </w:rPr>
        <w:t>机</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公</w:t>
      </w:r>
      <w:r>
        <w:rPr>
          <w:rFonts w:hint="eastAsia" w:ascii="仿宋_GB2312" w:hAnsi="仿宋_GB2312" w:eastAsia="仿宋_GB2312" w:cs="仿宋_GB2312"/>
          <w:b w:val="0"/>
          <w:bCs w:val="0"/>
          <w:spacing w:val="-1"/>
          <w:w w:val="100"/>
          <w:sz w:val="32"/>
          <w:szCs w:val="32"/>
        </w:rPr>
        <w:t>开”监管</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专</w:t>
      </w:r>
      <w:r>
        <w:rPr>
          <w:rFonts w:hint="eastAsia" w:ascii="仿宋_GB2312" w:hAnsi="仿宋_GB2312" w:eastAsia="仿宋_GB2312" w:cs="仿宋_GB2312"/>
          <w:b w:val="0"/>
          <w:bCs w:val="0"/>
          <w:spacing w:val="-3"/>
          <w:w w:val="100"/>
          <w:sz w:val="32"/>
          <w:szCs w:val="32"/>
        </w:rPr>
        <w:t>项</w:t>
      </w:r>
      <w:r>
        <w:rPr>
          <w:rFonts w:hint="eastAsia" w:ascii="仿宋_GB2312" w:hAnsi="仿宋_GB2312" w:eastAsia="仿宋_GB2312" w:cs="仿宋_GB2312"/>
          <w:b w:val="0"/>
          <w:bCs w:val="0"/>
          <w:spacing w:val="-1"/>
          <w:w w:val="100"/>
          <w:sz w:val="32"/>
          <w:szCs w:val="32"/>
        </w:rPr>
        <w:t>检查</w:t>
      </w:r>
      <w:r>
        <w:rPr>
          <w:rFonts w:hint="eastAsia" w:ascii="仿宋_GB2312" w:hAnsi="仿宋_GB2312" w:eastAsia="仿宋_GB2312" w:cs="仿宋_GB2312"/>
          <w:b w:val="0"/>
          <w:bCs w:val="0"/>
          <w:spacing w:val="-3"/>
          <w:w w:val="100"/>
          <w:sz w:val="32"/>
          <w:szCs w:val="32"/>
        </w:rPr>
        <w:t>等</w:t>
      </w:r>
      <w:r>
        <w:rPr>
          <w:rFonts w:hint="eastAsia" w:ascii="仿宋_GB2312" w:hAnsi="仿宋_GB2312" w:eastAsia="仿宋_GB2312" w:cs="仿宋_GB2312"/>
          <w:b w:val="0"/>
          <w:bCs w:val="0"/>
          <w:spacing w:val="-1"/>
          <w:w w:val="100"/>
          <w:sz w:val="32"/>
          <w:szCs w:val="32"/>
        </w:rPr>
        <w:t>方式</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实</w:t>
      </w:r>
      <w:r>
        <w:rPr>
          <w:rFonts w:hint="eastAsia" w:ascii="仿宋_GB2312" w:hAnsi="仿宋_GB2312" w:eastAsia="仿宋_GB2312" w:cs="仿宋_GB2312"/>
          <w:b w:val="0"/>
          <w:bCs w:val="0"/>
          <w:spacing w:val="-3"/>
          <w:w w:val="100"/>
          <w:sz w:val="32"/>
          <w:szCs w:val="32"/>
        </w:rPr>
        <w:t>施</w:t>
      </w:r>
      <w:r>
        <w:rPr>
          <w:rFonts w:hint="eastAsia" w:ascii="仿宋_GB2312" w:hAnsi="仿宋_GB2312" w:eastAsia="仿宋_GB2312" w:cs="仿宋_GB2312"/>
          <w:b w:val="0"/>
          <w:bCs w:val="0"/>
          <w:spacing w:val="-1"/>
          <w:w w:val="100"/>
          <w:sz w:val="32"/>
          <w:szCs w:val="32"/>
        </w:rPr>
        <w:t>严格</w:t>
      </w:r>
      <w:r>
        <w:rPr>
          <w:rFonts w:hint="eastAsia" w:ascii="仿宋_GB2312" w:hAnsi="仿宋_GB2312" w:eastAsia="仿宋_GB2312" w:cs="仿宋_GB2312"/>
          <w:b w:val="0"/>
          <w:bCs w:val="0"/>
          <w:spacing w:val="0"/>
          <w:w w:val="100"/>
          <w:sz w:val="32"/>
          <w:szCs w:val="32"/>
        </w:rPr>
        <w:t>监</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发</w:t>
      </w:r>
      <w:r>
        <w:rPr>
          <w:rFonts w:hint="eastAsia" w:ascii="仿宋_GB2312" w:hAnsi="仿宋_GB2312" w:eastAsia="仿宋_GB2312" w:cs="仿宋_GB2312"/>
          <w:b w:val="0"/>
          <w:bCs w:val="0"/>
          <w:spacing w:val="-3"/>
          <w:w w:val="100"/>
          <w:sz w:val="32"/>
          <w:szCs w:val="32"/>
        </w:rPr>
        <w:t>现</w:t>
      </w:r>
      <w:r>
        <w:rPr>
          <w:rFonts w:hint="eastAsia" w:ascii="仿宋_GB2312" w:hAnsi="仿宋_GB2312" w:eastAsia="仿宋_GB2312" w:cs="仿宋_GB2312"/>
          <w:b w:val="0"/>
          <w:bCs w:val="0"/>
          <w:spacing w:val="-1"/>
          <w:w w:val="100"/>
          <w:sz w:val="32"/>
          <w:szCs w:val="32"/>
        </w:rPr>
        <w:t>违法违</w:t>
      </w:r>
      <w:r>
        <w:rPr>
          <w:rFonts w:hint="eastAsia" w:ascii="仿宋_GB2312" w:hAnsi="仿宋_GB2312" w:eastAsia="仿宋_GB2312" w:cs="仿宋_GB2312"/>
          <w:b w:val="0"/>
          <w:bCs w:val="0"/>
          <w:spacing w:val="-3"/>
          <w:w w:val="100"/>
          <w:sz w:val="32"/>
          <w:szCs w:val="32"/>
        </w:rPr>
        <w:t>规</w:t>
      </w:r>
      <w:r>
        <w:rPr>
          <w:rFonts w:hint="eastAsia" w:ascii="仿宋_GB2312" w:hAnsi="仿宋_GB2312" w:eastAsia="仿宋_GB2312" w:cs="仿宋_GB2312"/>
          <w:b w:val="0"/>
          <w:bCs w:val="0"/>
          <w:spacing w:val="-1"/>
          <w:w w:val="100"/>
          <w:sz w:val="32"/>
          <w:szCs w:val="32"/>
        </w:rPr>
        <w:t>行为</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依法查</w:t>
      </w:r>
      <w:r>
        <w:rPr>
          <w:rFonts w:hint="eastAsia" w:ascii="仿宋_GB2312" w:hAnsi="仿宋_GB2312" w:eastAsia="仿宋_GB2312" w:cs="仿宋_GB2312"/>
          <w:b w:val="0"/>
          <w:bCs w:val="0"/>
          <w:spacing w:val="-3"/>
          <w:w w:val="100"/>
          <w:sz w:val="32"/>
          <w:szCs w:val="32"/>
        </w:rPr>
        <w:t>处</w:t>
      </w:r>
      <w:r>
        <w:rPr>
          <w:rFonts w:hint="eastAsia" w:ascii="仿宋_GB2312" w:hAnsi="仿宋_GB2312" w:eastAsia="仿宋_GB2312" w:cs="仿宋_GB2312"/>
          <w:b w:val="0"/>
          <w:bCs w:val="0"/>
          <w:spacing w:val="-1"/>
          <w:w w:val="100"/>
          <w:sz w:val="32"/>
          <w:szCs w:val="32"/>
        </w:rPr>
        <w:t>并公</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结果</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建</w:t>
      </w:r>
      <w:r>
        <w:rPr>
          <w:rFonts w:hint="eastAsia" w:ascii="仿宋_GB2312" w:hAnsi="仿宋_GB2312" w:eastAsia="仿宋_GB2312" w:cs="仿宋_GB2312"/>
          <w:b w:val="0"/>
          <w:bCs w:val="0"/>
          <w:spacing w:val="-3"/>
          <w:w w:val="100"/>
          <w:sz w:val="32"/>
          <w:szCs w:val="32"/>
        </w:rPr>
        <w:t>立</w:t>
      </w:r>
      <w:r>
        <w:rPr>
          <w:rFonts w:hint="eastAsia" w:ascii="仿宋_GB2312" w:hAnsi="仿宋_GB2312" w:eastAsia="仿宋_GB2312" w:cs="仿宋_GB2312"/>
          <w:b w:val="0"/>
          <w:bCs w:val="0"/>
          <w:spacing w:val="-1"/>
          <w:w w:val="100"/>
          <w:sz w:val="32"/>
          <w:szCs w:val="32"/>
        </w:rPr>
        <w:t>健全监</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0"/>
          <w:w w:val="100"/>
          <w:sz w:val="32"/>
          <w:szCs w:val="32"/>
        </w:rPr>
        <w:t>则</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强</w:t>
      </w:r>
      <w:r>
        <w:rPr>
          <w:rFonts w:hint="eastAsia" w:ascii="仿宋_GB2312" w:hAnsi="仿宋_GB2312" w:eastAsia="仿宋_GB2312" w:cs="仿宋_GB2312"/>
          <w:b w:val="0"/>
          <w:bCs w:val="0"/>
          <w:spacing w:val="-3"/>
          <w:w w:val="100"/>
          <w:sz w:val="32"/>
          <w:szCs w:val="32"/>
        </w:rPr>
        <w:t>化</w:t>
      </w:r>
      <w:r>
        <w:rPr>
          <w:rFonts w:hint="eastAsia" w:ascii="仿宋_GB2312" w:hAnsi="仿宋_GB2312" w:eastAsia="仿宋_GB2312" w:cs="仿宋_GB2312"/>
          <w:b w:val="0"/>
          <w:bCs w:val="0"/>
          <w:spacing w:val="-1"/>
          <w:w w:val="100"/>
          <w:sz w:val="32"/>
          <w:szCs w:val="32"/>
        </w:rPr>
        <w:t>市场</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体责</w:t>
      </w:r>
      <w:r>
        <w:rPr>
          <w:rFonts w:hint="eastAsia" w:ascii="仿宋_GB2312" w:hAnsi="仿宋_GB2312" w:eastAsia="仿宋_GB2312" w:cs="仿宋_GB2312"/>
          <w:b w:val="0"/>
          <w:bCs w:val="0"/>
          <w:spacing w:val="-3"/>
          <w:w w:val="100"/>
          <w:sz w:val="32"/>
          <w:szCs w:val="32"/>
        </w:rPr>
        <w:t>任</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加</w:t>
      </w:r>
      <w:r>
        <w:rPr>
          <w:rFonts w:hint="eastAsia" w:ascii="仿宋_GB2312" w:hAnsi="仿宋_GB2312" w:eastAsia="仿宋_GB2312" w:cs="仿宋_GB2312"/>
          <w:b w:val="0"/>
          <w:bCs w:val="0"/>
          <w:spacing w:val="-3"/>
          <w:w w:val="100"/>
          <w:sz w:val="32"/>
          <w:szCs w:val="32"/>
        </w:rPr>
        <w:t>强</w:t>
      </w:r>
      <w:r>
        <w:rPr>
          <w:rFonts w:hint="eastAsia" w:ascii="仿宋_GB2312" w:hAnsi="仿宋_GB2312" w:eastAsia="仿宋_GB2312" w:cs="仿宋_GB2312"/>
          <w:b w:val="0"/>
          <w:bCs w:val="0"/>
          <w:spacing w:val="-1"/>
          <w:w w:val="100"/>
          <w:sz w:val="32"/>
          <w:szCs w:val="32"/>
        </w:rPr>
        <w:t>对雷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灾害防</w:t>
      </w:r>
      <w:r>
        <w:rPr>
          <w:rFonts w:hint="eastAsia" w:ascii="仿宋_GB2312" w:hAnsi="仿宋_GB2312" w:eastAsia="仿宋_GB2312" w:cs="仿宋_GB2312"/>
          <w:b w:val="0"/>
          <w:bCs w:val="0"/>
          <w:spacing w:val="-3"/>
          <w:w w:val="100"/>
          <w:sz w:val="32"/>
          <w:szCs w:val="32"/>
        </w:rPr>
        <w:t>御</w:t>
      </w:r>
      <w:r>
        <w:rPr>
          <w:rFonts w:hint="eastAsia" w:ascii="仿宋_GB2312" w:hAnsi="仿宋_GB2312" w:eastAsia="仿宋_GB2312" w:cs="仿宋_GB2312"/>
          <w:b w:val="0"/>
          <w:bCs w:val="0"/>
          <w:spacing w:val="-1"/>
          <w:w w:val="100"/>
          <w:sz w:val="32"/>
          <w:szCs w:val="32"/>
        </w:rPr>
        <w:t>法律</w:t>
      </w:r>
      <w:r>
        <w:rPr>
          <w:rFonts w:hint="eastAsia" w:ascii="仿宋_GB2312" w:hAnsi="仿宋_GB2312" w:eastAsia="仿宋_GB2312" w:cs="仿宋_GB2312"/>
          <w:b w:val="0"/>
          <w:bCs w:val="0"/>
          <w:spacing w:val="-3"/>
          <w:w w:val="100"/>
          <w:sz w:val="32"/>
          <w:szCs w:val="32"/>
        </w:rPr>
        <w:t>法</w:t>
      </w:r>
      <w:r>
        <w:rPr>
          <w:rFonts w:hint="eastAsia" w:ascii="仿宋_GB2312" w:hAnsi="仿宋_GB2312" w:eastAsia="仿宋_GB2312" w:cs="仿宋_GB2312"/>
          <w:b w:val="0"/>
          <w:bCs w:val="0"/>
          <w:spacing w:val="-1"/>
          <w:w w:val="100"/>
          <w:sz w:val="32"/>
          <w:szCs w:val="32"/>
        </w:rPr>
        <w:t>规和</w:t>
      </w:r>
      <w:r>
        <w:rPr>
          <w:rFonts w:hint="eastAsia" w:ascii="仿宋_GB2312" w:hAnsi="仿宋_GB2312" w:eastAsia="仿宋_GB2312" w:cs="仿宋_GB2312"/>
          <w:b w:val="0"/>
          <w:bCs w:val="0"/>
          <w:spacing w:val="-3"/>
          <w:w w:val="100"/>
          <w:sz w:val="32"/>
          <w:szCs w:val="32"/>
        </w:rPr>
        <w:t>科</w:t>
      </w:r>
      <w:r>
        <w:rPr>
          <w:rFonts w:hint="eastAsia" w:ascii="仿宋_GB2312" w:hAnsi="仿宋_GB2312" w:eastAsia="仿宋_GB2312" w:cs="仿宋_GB2312"/>
          <w:b w:val="0"/>
          <w:bCs w:val="0"/>
          <w:spacing w:val="0"/>
          <w:w w:val="100"/>
          <w:sz w:val="32"/>
          <w:szCs w:val="32"/>
        </w:rPr>
        <w:t>普</w:t>
      </w:r>
      <w:r>
        <w:rPr>
          <w:rFonts w:hint="eastAsia" w:ascii="仿宋_GB2312" w:hAnsi="仿宋_GB2312" w:eastAsia="仿宋_GB2312" w:cs="仿宋_GB2312"/>
          <w:b w:val="0"/>
          <w:bCs w:val="0"/>
          <w:spacing w:val="-1"/>
          <w:w w:val="100"/>
          <w:sz w:val="32"/>
          <w:szCs w:val="32"/>
        </w:rPr>
        <w:t>宣</w:t>
      </w:r>
      <w:r>
        <w:rPr>
          <w:rFonts w:hint="eastAsia" w:ascii="仿宋_GB2312" w:hAnsi="仿宋_GB2312" w:eastAsia="仿宋_GB2312" w:cs="仿宋_GB2312"/>
          <w:b w:val="0"/>
          <w:bCs w:val="0"/>
          <w:spacing w:val="-3"/>
          <w:w w:val="100"/>
          <w:sz w:val="32"/>
          <w:szCs w:val="32"/>
        </w:rPr>
        <w:t>传</w:t>
      </w:r>
      <w:r>
        <w:rPr>
          <w:rFonts w:hint="eastAsia" w:ascii="仿宋_GB2312" w:hAnsi="仿宋_GB2312" w:eastAsia="仿宋_GB2312" w:cs="仿宋_GB2312"/>
          <w:b w:val="0"/>
          <w:bCs w:val="0"/>
          <w:spacing w:val="-1"/>
          <w:w w:val="100"/>
          <w:sz w:val="32"/>
          <w:szCs w:val="32"/>
        </w:rPr>
        <w:t>，提</w:t>
      </w:r>
      <w:r>
        <w:rPr>
          <w:rFonts w:hint="eastAsia" w:ascii="仿宋_GB2312" w:hAnsi="仿宋_GB2312" w:eastAsia="仿宋_GB2312" w:cs="仿宋_GB2312"/>
          <w:b w:val="0"/>
          <w:bCs w:val="0"/>
          <w:spacing w:val="-3"/>
          <w:w w:val="100"/>
          <w:sz w:val="32"/>
          <w:szCs w:val="32"/>
        </w:rPr>
        <w:t>高</w:t>
      </w:r>
      <w:r>
        <w:rPr>
          <w:rFonts w:hint="eastAsia" w:ascii="仿宋_GB2312" w:hAnsi="仿宋_GB2312" w:eastAsia="仿宋_GB2312" w:cs="仿宋_GB2312"/>
          <w:b w:val="0"/>
          <w:bCs w:val="0"/>
          <w:spacing w:val="-1"/>
          <w:w w:val="100"/>
          <w:sz w:val="32"/>
          <w:szCs w:val="32"/>
        </w:rPr>
        <w:t>安全</w:t>
      </w:r>
      <w:r>
        <w:rPr>
          <w:rFonts w:hint="eastAsia" w:ascii="仿宋_GB2312" w:hAnsi="仿宋_GB2312" w:eastAsia="仿宋_GB2312" w:cs="仿宋_GB2312"/>
          <w:b w:val="0"/>
          <w:bCs w:val="0"/>
          <w:spacing w:val="-3"/>
          <w:w w:val="100"/>
          <w:sz w:val="32"/>
          <w:szCs w:val="32"/>
        </w:rPr>
        <w:t>意</w:t>
      </w:r>
      <w:r>
        <w:rPr>
          <w:rFonts w:hint="eastAsia" w:ascii="仿宋_GB2312" w:hAnsi="仿宋_GB2312" w:eastAsia="仿宋_GB2312" w:cs="仿宋_GB2312"/>
          <w:b w:val="0"/>
          <w:bCs w:val="0"/>
          <w:spacing w:val="-1"/>
          <w:w w:val="100"/>
          <w:sz w:val="32"/>
          <w:szCs w:val="32"/>
        </w:rPr>
        <w:t>识。</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依</w:t>
      </w:r>
      <w:r>
        <w:rPr>
          <w:rFonts w:hint="eastAsia" w:ascii="仿宋_GB2312" w:hAnsi="仿宋_GB2312" w:eastAsia="仿宋_GB2312" w:cs="仿宋_GB2312"/>
          <w:b w:val="0"/>
          <w:bCs w:val="0"/>
          <w:spacing w:val="-3"/>
          <w:w w:val="100"/>
          <w:sz w:val="32"/>
          <w:szCs w:val="32"/>
        </w:rPr>
        <w:t>法</w:t>
      </w:r>
      <w:r>
        <w:rPr>
          <w:rFonts w:hint="eastAsia" w:ascii="仿宋_GB2312" w:hAnsi="仿宋_GB2312" w:eastAsia="仿宋_GB2312" w:cs="仿宋_GB2312"/>
          <w:b w:val="0"/>
          <w:bCs w:val="0"/>
          <w:spacing w:val="-1"/>
          <w:w w:val="100"/>
          <w:sz w:val="32"/>
          <w:szCs w:val="32"/>
        </w:rPr>
        <w:t>及时</w:t>
      </w:r>
      <w:r>
        <w:rPr>
          <w:rFonts w:hint="eastAsia" w:ascii="仿宋_GB2312" w:hAnsi="仿宋_GB2312" w:eastAsia="仿宋_GB2312" w:cs="仿宋_GB2312"/>
          <w:b w:val="0"/>
          <w:bCs w:val="0"/>
          <w:spacing w:val="-3"/>
          <w:w w:val="100"/>
          <w:sz w:val="32"/>
          <w:szCs w:val="32"/>
        </w:rPr>
        <w:t>处</w:t>
      </w:r>
      <w:r>
        <w:rPr>
          <w:rFonts w:hint="eastAsia" w:ascii="仿宋_GB2312" w:hAnsi="仿宋_GB2312" w:eastAsia="仿宋_GB2312" w:cs="仿宋_GB2312"/>
          <w:b w:val="0"/>
          <w:bCs w:val="0"/>
          <w:spacing w:val="-1"/>
          <w:w w:val="100"/>
          <w:sz w:val="32"/>
          <w:szCs w:val="32"/>
        </w:rPr>
        <w:t>理投</w:t>
      </w:r>
      <w:r>
        <w:rPr>
          <w:rFonts w:hint="eastAsia" w:ascii="仿宋_GB2312" w:hAnsi="仿宋_GB2312" w:eastAsia="仿宋_GB2312" w:cs="仿宋_GB2312"/>
          <w:b w:val="0"/>
          <w:bCs w:val="0"/>
          <w:spacing w:val="-3"/>
          <w:w w:val="100"/>
          <w:sz w:val="32"/>
          <w:szCs w:val="32"/>
        </w:rPr>
        <w:t>诉</w:t>
      </w:r>
      <w:r>
        <w:rPr>
          <w:rFonts w:hint="eastAsia" w:ascii="仿宋_GB2312" w:hAnsi="仿宋_GB2312" w:eastAsia="仿宋_GB2312" w:cs="仿宋_GB2312"/>
          <w:b w:val="0"/>
          <w:bCs w:val="0"/>
          <w:spacing w:val="-1"/>
          <w:w w:val="100"/>
          <w:sz w:val="32"/>
          <w:szCs w:val="32"/>
        </w:rPr>
        <w:t>举报</w:t>
      </w:r>
      <w:r>
        <w:rPr>
          <w:rFonts w:hint="eastAsia" w:ascii="仿宋_GB2312" w:hAnsi="仿宋_GB2312" w:eastAsia="仿宋_GB2312" w:cs="仿宋_GB2312"/>
          <w:b w:val="0"/>
          <w:bCs w:val="0"/>
          <w:spacing w:val="0"/>
          <w:w w:val="100"/>
          <w:sz w:val="32"/>
          <w:szCs w:val="32"/>
        </w:rPr>
        <w:t>。</w:t>
      </w:r>
    </w:p>
    <w:p w14:paraId="2FE29055">
      <w:pPr>
        <w:pStyle w:val="3"/>
        <w:spacing w:before="70"/>
        <w:ind w:left="120" w:right="0"/>
        <w:jc w:val="left"/>
        <w:rPr>
          <w:rFonts w:hint="eastAsia" w:ascii="黑体" w:hAnsi="黑体" w:eastAsia="黑体" w:cs="黑体"/>
          <w:sz w:val="32"/>
          <w:szCs w:val="32"/>
        </w:rPr>
      </w:pPr>
      <w:bookmarkStart w:id="80" w:name="五、申请材料"/>
      <w:bookmarkEnd w:id="80"/>
      <w:r>
        <w:rPr>
          <w:rFonts w:hint="eastAsia" w:ascii="黑体" w:hAnsi="黑体" w:eastAsia="黑体" w:cs="黑体"/>
          <w:b w:val="0"/>
          <w:bCs w:val="0"/>
          <w:spacing w:val="-1"/>
          <w:w w:val="100"/>
          <w:sz w:val="32"/>
          <w:szCs w:val="32"/>
        </w:rPr>
        <w:t>五</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申请</w:t>
      </w:r>
      <w:r>
        <w:rPr>
          <w:rFonts w:hint="eastAsia" w:ascii="黑体" w:hAnsi="黑体" w:eastAsia="黑体" w:cs="黑体"/>
          <w:b w:val="0"/>
          <w:bCs w:val="0"/>
          <w:spacing w:val="-3"/>
          <w:w w:val="100"/>
          <w:sz w:val="32"/>
          <w:szCs w:val="32"/>
        </w:rPr>
        <w:t>材</w:t>
      </w:r>
      <w:r>
        <w:rPr>
          <w:rFonts w:hint="eastAsia" w:ascii="黑体" w:hAnsi="黑体" w:eastAsia="黑体" w:cs="黑体"/>
          <w:b w:val="0"/>
          <w:bCs w:val="0"/>
          <w:spacing w:val="0"/>
          <w:w w:val="100"/>
          <w:sz w:val="32"/>
          <w:szCs w:val="32"/>
        </w:rPr>
        <w:t>料</w:t>
      </w:r>
    </w:p>
    <w:p w14:paraId="5018B273">
      <w:pPr>
        <w:spacing w:before="58"/>
        <w:ind w:left="679" w:right="0" w:firstLine="0"/>
        <w:jc w:val="left"/>
        <w:rPr>
          <w:rFonts w:hint="eastAsia" w:ascii="仿宋_GB2312" w:hAnsi="仿宋_GB2312" w:eastAsia="仿宋_GB2312" w:cs="仿宋_GB2312"/>
          <w:sz w:val="32"/>
          <w:szCs w:val="32"/>
        </w:rPr>
      </w:pPr>
      <w:bookmarkStart w:id="81" w:name="1.申请材料名称"/>
      <w:bookmarkEnd w:id="81"/>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申请材料</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0"/>
          <w:w w:val="100"/>
          <w:sz w:val="32"/>
          <w:szCs w:val="32"/>
        </w:rPr>
        <w:t>称</w:t>
      </w:r>
    </w:p>
    <w:p w14:paraId="494184B0">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表</w:t>
      </w:r>
      <w:r>
        <w:rPr>
          <w:rFonts w:hint="eastAsia" w:ascii="仿宋_GB2312" w:hAnsi="仿宋_GB2312" w:eastAsia="仿宋_GB2312" w:cs="仿宋_GB2312"/>
          <w:b w:val="0"/>
          <w:bCs w:val="0"/>
          <w:spacing w:val="0"/>
          <w:w w:val="100"/>
          <w:sz w:val="32"/>
          <w:szCs w:val="32"/>
        </w:rPr>
        <w:t>》</w:t>
      </w:r>
    </w:p>
    <w:p w14:paraId="50FA1263">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工图</w:t>
      </w:r>
      <w:r>
        <w:rPr>
          <w:rFonts w:hint="eastAsia" w:ascii="仿宋_GB2312" w:hAnsi="仿宋_GB2312" w:eastAsia="仿宋_GB2312" w:cs="仿宋_GB2312"/>
          <w:b w:val="0"/>
          <w:bCs w:val="0"/>
          <w:spacing w:val="-3"/>
          <w:w w:val="100"/>
          <w:sz w:val="32"/>
          <w:szCs w:val="32"/>
        </w:rPr>
        <w:t>纸</w:t>
      </w:r>
      <w:r>
        <w:rPr>
          <w:rFonts w:hint="eastAsia" w:ascii="仿宋_GB2312" w:hAnsi="仿宋_GB2312" w:eastAsia="仿宋_GB2312" w:cs="仿宋_GB2312"/>
          <w:b w:val="0"/>
          <w:bCs w:val="0"/>
          <w:spacing w:val="-1"/>
          <w:w w:val="100"/>
          <w:sz w:val="32"/>
          <w:szCs w:val="32"/>
        </w:rPr>
        <w:t>等技</w:t>
      </w:r>
      <w:r>
        <w:rPr>
          <w:rFonts w:hint="eastAsia" w:ascii="仿宋_GB2312" w:hAnsi="仿宋_GB2312" w:eastAsia="仿宋_GB2312" w:cs="仿宋_GB2312"/>
          <w:b w:val="0"/>
          <w:bCs w:val="0"/>
          <w:spacing w:val="-3"/>
          <w:w w:val="100"/>
          <w:sz w:val="32"/>
          <w:szCs w:val="32"/>
        </w:rPr>
        <w:t>术</w:t>
      </w:r>
      <w:r>
        <w:rPr>
          <w:rFonts w:hint="eastAsia" w:ascii="仿宋_GB2312" w:hAnsi="仿宋_GB2312" w:eastAsia="仿宋_GB2312" w:cs="仿宋_GB2312"/>
          <w:b w:val="0"/>
          <w:bCs w:val="0"/>
          <w:spacing w:val="-1"/>
          <w:w w:val="100"/>
          <w:sz w:val="32"/>
          <w:szCs w:val="32"/>
        </w:rPr>
        <w:t>资</w:t>
      </w:r>
      <w:r>
        <w:rPr>
          <w:rFonts w:hint="eastAsia" w:ascii="仿宋_GB2312" w:hAnsi="仿宋_GB2312" w:eastAsia="仿宋_GB2312" w:cs="仿宋_GB2312"/>
          <w:b w:val="0"/>
          <w:bCs w:val="0"/>
          <w:spacing w:val="0"/>
          <w:w w:val="100"/>
          <w:sz w:val="32"/>
          <w:szCs w:val="32"/>
        </w:rPr>
        <w:t>料</w:t>
      </w:r>
    </w:p>
    <w:p w14:paraId="61276C93">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3</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雷产</w:t>
      </w:r>
      <w:r>
        <w:rPr>
          <w:rFonts w:hint="eastAsia" w:ascii="仿宋_GB2312" w:hAnsi="仿宋_GB2312" w:eastAsia="仿宋_GB2312" w:cs="仿宋_GB2312"/>
          <w:b w:val="0"/>
          <w:bCs w:val="0"/>
          <w:spacing w:val="-3"/>
          <w:w w:val="100"/>
          <w:sz w:val="32"/>
          <w:szCs w:val="32"/>
        </w:rPr>
        <w:t>品</w:t>
      </w:r>
      <w:r>
        <w:rPr>
          <w:rFonts w:hint="eastAsia" w:ascii="仿宋_GB2312" w:hAnsi="仿宋_GB2312" w:eastAsia="仿宋_GB2312" w:cs="仿宋_GB2312"/>
          <w:b w:val="0"/>
          <w:bCs w:val="0"/>
          <w:spacing w:val="-1"/>
          <w:w w:val="100"/>
          <w:sz w:val="32"/>
          <w:szCs w:val="32"/>
        </w:rPr>
        <w:t>出厂</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格证</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安装</w:t>
      </w:r>
      <w:r>
        <w:rPr>
          <w:rFonts w:hint="eastAsia" w:ascii="仿宋_GB2312" w:hAnsi="仿宋_GB2312" w:eastAsia="仿宋_GB2312" w:cs="仿宋_GB2312"/>
          <w:b w:val="0"/>
          <w:bCs w:val="0"/>
          <w:spacing w:val="-3"/>
          <w:w w:val="100"/>
          <w:sz w:val="32"/>
          <w:szCs w:val="32"/>
        </w:rPr>
        <w:t>记</w:t>
      </w:r>
      <w:r>
        <w:rPr>
          <w:rFonts w:hint="eastAsia" w:ascii="仿宋_GB2312" w:hAnsi="仿宋_GB2312" w:eastAsia="仿宋_GB2312" w:cs="仿宋_GB2312"/>
          <w:b w:val="0"/>
          <w:bCs w:val="0"/>
          <w:spacing w:val="0"/>
          <w:w w:val="100"/>
          <w:sz w:val="32"/>
          <w:szCs w:val="32"/>
        </w:rPr>
        <w:t>录</w:t>
      </w:r>
    </w:p>
    <w:p w14:paraId="0721747E">
      <w:pPr>
        <w:pStyle w:val="3"/>
        <w:spacing w:before="70"/>
        <w:ind w:right="0"/>
        <w:jc w:val="left"/>
        <w:rPr>
          <w:rFonts w:hint="eastAsia" w:ascii="仿宋_GB2312" w:hAnsi="仿宋_GB2312" w:eastAsia="仿宋_GB2312" w:cs="仿宋_GB2312"/>
          <w:sz w:val="32"/>
          <w:szCs w:val="32"/>
        </w:rPr>
      </w:pPr>
      <w:bookmarkStart w:id="82" w:name="2.规定申请材料的依据"/>
      <w:bookmarkEnd w:id="8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规定申请</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料的依</w:t>
      </w:r>
      <w:r>
        <w:rPr>
          <w:rFonts w:hint="eastAsia" w:ascii="仿宋_GB2312" w:hAnsi="仿宋_GB2312" w:eastAsia="仿宋_GB2312" w:cs="仿宋_GB2312"/>
          <w:b w:val="0"/>
          <w:bCs w:val="0"/>
          <w:spacing w:val="0"/>
          <w:w w:val="100"/>
          <w:sz w:val="32"/>
          <w:szCs w:val="32"/>
        </w:rPr>
        <w:t>据</w:t>
      </w:r>
    </w:p>
    <w:p w14:paraId="614C2BB1">
      <w:pPr>
        <w:pStyle w:val="3"/>
        <w:spacing w:line="299" w:lineRule="auto"/>
        <w:ind w:left="120" w:right="11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1"/>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二</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w:t>
      </w:r>
      <w:r>
        <w:rPr>
          <w:rFonts w:hint="eastAsia" w:ascii="仿宋_GB2312" w:hAnsi="仿宋_GB2312" w:eastAsia="仿宋_GB2312" w:cs="仿宋_GB2312"/>
          <w:b w:val="0"/>
          <w:bCs w:val="0"/>
          <w:spacing w:val="4"/>
          <w:w w:val="100"/>
          <w:sz w:val="32"/>
          <w:szCs w:val="32"/>
        </w:rPr>
        <w:t>实</w:t>
      </w:r>
      <w:r>
        <w:rPr>
          <w:rFonts w:hint="eastAsia" w:ascii="仿宋_GB2312" w:hAnsi="仿宋_GB2312" w:eastAsia="仿宋_GB2312" w:cs="仿宋_GB2312"/>
          <w:b w:val="0"/>
          <w:bCs w:val="0"/>
          <w:spacing w:val="7"/>
          <w:w w:val="100"/>
          <w:sz w:val="32"/>
          <w:szCs w:val="32"/>
        </w:rPr>
        <w:t>行</w:t>
      </w:r>
      <w:r>
        <w:rPr>
          <w:rFonts w:hint="eastAsia" w:ascii="仿宋_GB2312" w:hAnsi="仿宋_GB2312" w:eastAsia="仿宋_GB2312" w:cs="仿宋_GB2312"/>
          <w:b w:val="0"/>
          <w:bCs w:val="0"/>
          <w:spacing w:val="4"/>
          <w:w w:val="100"/>
          <w:sz w:val="32"/>
          <w:szCs w:val="32"/>
        </w:rPr>
        <w:t>竣工</w:t>
      </w:r>
      <w:r>
        <w:rPr>
          <w:rFonts w:hint="eastAsia" w:ascii="仿宋_GB2312" w:hAnsi="仿宋_GB2312" w:eastAsia="仿宋_GB2312" w:cs="仿宋_GB2312"/>
          <w:b w:val="0"/>
          <w:bCs w:val="0"/>
          <w:spacing w:val="7"/>
          <w:w w:val="100"/>
          <w:sz w:val="32"/>
          <w:szCs w:val="32"/>
        </w:rPr>
        <w:t>验</w:t>
      </w:r>
      <w:r>
        <w:rPr>
          <w:rFonts w:hint="eastAsia" w:ascii="仿宋_GB2312" w:hAnsi="仿宋_GB2312" w:eastAsia="仿宋_GB2312" w:cs="仿宋_GB2312"/>
          <w:b w:val="0"/>
          <w:bCs w:val="0"/>
          <w:spacing w:val="4"/>
          <w:w w:val="100"/>
          <w:sz w:val="32"/>
          <w:szCs w:val="32"/>
        </w:rPr>
        <w:t>收</w:t>
      </w:r>
      <w:r>
        <w:rPr>
          <w:rFonts w:hint="eastAsia" w:ascii="仿宋_GB2312" w:hAnsi="仿宋_GB2312" w:eastAsia="仿宋_GB2312" w:cs="仿宋_GB2312"/>
          <w:b w:val="0"/>
          <w:bCs w:val="0"/>
          <w:spacing w:val="7"/>
          <w:w w:val="100"/>
          <w:sz w:val="32"/>
          <w:szCs w:val="32"/>
        </w:rPr>
        <w:t>制</w:t>
      </w:r>
      <w:r>
        <w:rPr>
          <w:rFonts w:hint="eastAsia" w:ascii="仿宋_GB2312" w:hAnsi="仿宋_GB2312" w:eastAsia="仿宋_GB2312" w:cs="仿宋_GB2312"/>
          <w:b w:val="0"/>
          <w:bCs w:val="0"/>
          <w:spacing w:val="4"/>
          <w:w w:val="100"/>
          <w:sz w:val="32"/>
          <w:szCs w:val="32"/>
        </w:rPr>
        <w:t>度</w:t>
      </w:r>
      <w:r>
        <w:rPr>
          <w:rFonts w:hint="eastAsia" w:ascii="仿宋_GB2312" w:hAnsi="仿宋_GB2312" w:eastAsia="仿宋_GB2312" w:cs="仿宋_GB2312"/>
          <w:b w:val="0"/>
          <w:bCs w:val="0"/>
          <w:spacing w:val="7"/>
          <w:w w:val="100"/>
          <w:sz w:val="32"/>
          <w:szCs w:val="32"/>
        </w:rPr>
        <w:t>。</w:t>
      </w:r>
      <w:r>
        <w:rPr>
          <w:rFonts w:hint="eastAsia" w:ascii="仿宋_GB2312" w:hAnsi="仿宋_GB2312" w:eastAsia="仿宋_GB2312" w:cs="仿宋_GB2312"/>
          <w:b w:val="0"/>
          <w:bCs w:val="0"/>
          <w:spacing w:val="4"/>
          <w:w w:val="100"/>
          <w:sz w:val="32"/>
          <w:szCs w:val="32"/>
        </w:rPr>
        <w:t>建</w:t>
      </w:r>
      <w:r>
        <w:rPr>
          <w:rFonts w:hint="eastAsia" w:ascii="仿宋_GB2312" w:hAnsi="仿宋_GB2312" w:eastAsia="仿宋_GB2312" w:cs="仿宋_GB2312"/>
          <w:b w:val="0"/>
          <w:bCs w:val="0"/>
          <w:spacing w:val="7"/>
          <w:w w:val="100"/>
          <w:sz w:val="32"/>
          <w:szCs w:val="32"/>
        </w:rPr>
        <w:t>设</w:t>
      </w:r>
      <w:r>
        <w:rPr>
          <w:rFonts w:hint="eastAsia" w:ascii="仿宋_GB2312" w:hAnsi="仿宋_GB2312" w:eastAsia="仿宋_GB2312" w:cs="仿宋_GB2312"/>
          <w:b w:val="0"/>
          <w:bCs w:val="0"/>
          <w:spacing w:val="4"/>
          <w:w w:val="100"/>
          <w:sz w:val="32"/>
          <w:szCs w:val="32"/>
        </w:rPr>
        <w:t>单位</w:t>
      </w:r>
      <w:r>
        <w:rPr>
          <w:rFonts w:hint="eastAsia" w:ascii="仿宋_GB2312" w:hAnsi="仿宋_GB2312" w:eastAsia="仿宋_GB2312" w:cs="仿宋_GB2312"/>
          <w:b w:val="0"/>
          <w:bCs w:val="0"/>
          <w:spacing w:val="7"/>
          <w:w w:val="100"/>
          <w:sz w:val="32"/>
          <w:szCs w:val="32"/>
        </w:rPr>
        <w:t>应</w:t>
      </w:r>
      <w:r>
        <w:rPr>
          <w:rFonts w:hint="eastAsia" w:ascii="仿宋_GB2312" w:hAnsi="仿宋_GB2312" w:eastAsia="仿宋_GB2312" w:cs="仿宋_GB2312"/>
          <w:b w:val="0"/>
          <w:bCs w:val="0"/>
          <w:spacing w:val="4"/>
          <w:w w:val="100"/>
          <w:sz w:val="32"/>
          <w:szCs w:val="32"/>
        </w:rPr>
        <w:t>当</w:t>
      </w:r>
      <w:r>
        <w:rPr>
          <w:rFonts w:hint="eastAsia" w:ascii="仿宋_GB2312" w:hAnsi="仿宋_GB2312" w:eastAsia="仿宋_GB2312" w:cs="仿宋_GB2312"/>
          <w:b w:val="0"/>
          <w:bCs w:val="0"/>
          <w:spacing w:val="7"/>
          <w:w w:val="100"/>
          <w:sz w:val="32"/>
          <w:szCs w:val="32"/>
        </w:rPr>
        <w:t>向</w:t>
      </w:r>
      <w:r>
        <w:rPr>
          <w:rFonts w:hint="eastAsia" w:ascii="仿宋_GB2312" w:hAnsi="仿宋_GB2312" w:eastAsia="仿宋_GB2312" w:cs="仿宋_GB2312"/>
          <w:b w:val="0"/>
          <w:bCs w:val="0"/>
          <w:spacing w:val="4"/>
          <w:w w:val="100"/>
          <w:sz w:val="32"/>
          <w:szCs w:val="32"/>
        </w:rPr>
        <w:t>气</w:t>
      </w:r>
      <w:r>
        <w:rPr>
          <w:rFonts w:hint="eastAsia" w:ascii="仿宋_GB2312" w:hAnsi="仿宋_GB2312" w:eastAsia="仿宋_GB2312" w:cs="仿宋_GB2312"/>
          <w:b w:val="0"/>
          <w:bCs w:val="0"/>
          <w:spacing w:val="7"/>
          <w:w w:val="100"/>
          <w:sz w:val="32"/>
          <w:szCs w:val="32"/>
        </w:rPr>
        <w:t>象</w:t>
      </w:r>
      <w:r>
        <w:rPr>
          <w:rFonts w:hint="eastAsia" w:ascii="仿宋_GB2312" w:hAnsi="仿宋_GB2312" w:eastAsia="仿宋_GB2312" w:cs="仿宋_GB2312"/>
          <w:b w:val="0"/>
          <w:bCs w:val="0"/>
          <w:spacing w:val="4"/>
          <w:w w:val="100"/>
          <w:sz w:val="32"/>
          <w:szCs w:val="32"/>
        </w:rPr>
        <w:t>主管</w:t>
      </w:r>
      <w:r>
        <w:rPr>
          <w:rFonts w:hint="eastAsia" w:ascii="仿宋_GB2312" w:hAnsi="仿宋_GB2312" w:eastAsia="仿宋_GB2312" w:cs="仿宋_GB2312"/>
          <w:b w:val="0"/>
          <w:bCs w:val="0"/>
          <w:spacing w:val="7"/>
          <w:w w:val="100"/>
          <w:sz w:val="32"/>
          <w:szCs w:val="32"/>
        </w:rPr>
        <w:t>机</w:t>
      </w:r>
      <w:r>
        <w:rPr>
          <w:rFonts w:hint="eastAsia" w:ascii="仿宋_GB2312" w:hAnsi="仿宋_GB2312" w:eastAsia="仿宋_GB2312" w:cs="仿宋_GB2312"/>
          <w:b w:val="0"/>
          <w:bCs w:val="0"/>
          <w:spacing w:val="4"/>
          <w:w w:val="100"/>
          <w:sz w:val="32"/>
          <w:szCs w:val="32"/>
        </w:rPr>
        <w:t>构</w:t>
      </w:r>
      <w:r>
        <w:rPr>
          <w:rFonts w:hint="eastAsia" w:ascii="仿宋_GB2312" w:hAnsi="仿宋_GB2312" w:eastAsia="仿宋_GB2312" w:cs="仿宋_GB2312"/>
          <w:b w:val="0"/>
          <w:bCs w:val="0"/>
          <w:spacing w:val="7"/>
          <w:w w:val="100"/>
          <w:sz w:val="32"/>
          <w:szCs w:val="32"/>
        </w:rPr>
        <w:t>提</w:t>
      </w:r>
      <w:r>
        <w:rPr>
          <w:rFonts w:hint="eastAsia" w:ascii="仿宋_GB2312" w:hAnsi="仿宋_GB2312" w:eastAsia="仿宋_GB2312" w:cs="仿宋_GB2312"/>
          <w:b w:val="0"/>
          <w:bCs w:val="0"/>
          <w:spacing w:val="4"/>
          <w:w w:val="100"/>
          <w:sz w:val="32"/>
          <w:szCs w:val="32"/>
        </w:rPr>
        <w:t>出</w:t>
      </w:r>
      <w:r>
        <w:rPr>
          <w:rFonts w:hint="eastAsia" w:ascii="仿宋_GB2312" w:hAnsi="仿宋_GB2312" w:eastAsia="仿宋_GB2312" w:cs="仿宋_GB2312"/>
          <w:b w:val="0"/>
          <w:bCs w:val="0"/>
          <w:spacing w:val="0"/>
          <w:w w:val="100"/>
          <w:sz w:val="32"/>
          <w:szCs w:val="32"/>
        </w:rPr>
        <w:t>申</w:t>
      </w:r>
      <w:r>
        <w:rPr>
          <w:rFonts w:hint="eastAsia" w:ascii="仿宋_GB2312" w:hAnsi="仿宋_GB2312" w:eastAsia="仿宋_GB2312" w:cs="仿宋_GB2312"/>
          <w:b w:val="0"/>
          <w:bCs w:val="0"/>
          <w:spacing w:val="-1"/>
          <w:w w:val="100"/>
          <w:sz w:val="32"/>
          <w:szCs w:val="32"/>
        </w:rPr>
        <w:t>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并提</w:t>
      </w:r>
      <w:r>
        <w:rPr>
          <w:rFonts w:hint="eastAsia" w:ascii="仿宋_GB2312" w:hAnsi="仿宋_GB2312" w:eastAsia="仿宋_GB2312" w:cs="仿宋_GB2312"/>
          <w:b w:val="0"/>
          <w:bCs w:val="0"/>
          <w:spacing w:val="-3"/>
          <w:w w:val="100"/>
          <w:sz w:val="32"/>
          <w:szCs w:val="32"/>
        </w:rPr>
        <w:t>交</w:t>
      </w:r>
      <w:r>
        <w:rPr>
          <w:rFonts w:hint="eastAsia" w:ascii="仿宋_GB2312" w:hAnsi="仿宋_GB2312" w:eastAsia="仿宋_GB2312" w:cs="仿宋_GB2312"/>
          <w:b w:val="0"/>
          <w:bCs w:val="0"/>
          <w:spacing w:val="-1"/>
          <w:w w:val="100"/>
          <w:sz w:val="32"/>
          <w:szCs w:val="32"/>
        </w:rPr>
        <w:t>以下</w:t>
      </w:r>
      <w:r>
        <w:rPr>
          <w:rFonts w:hint="eastAsia" w:ascii="仿宋_GB2312" w:hAnsi="仿宋_GB2312" w:eastAsia="仿宋_GB2312" w:cs="仿宋_GB2312"/>
          <w:b w:val="0"/>
          <w:bCs w:val="0"/>
          <w:spacing w:val="-3"/>
          <w:w w:val="100"/>
          <w:sz w:val="32"/>
          <w:szCs w:val="32"/>
        </w:rPr>
        <w:t>材</w:t>
      </w:r>
      <w:r>
        <w:rPr>
          <w:rFonts w:hint="eastAsia" w:ascii="仿宋_GB2312" w:hAnsi="仿宋_GB2312" w:eastAsia="仿宋_GB2312" w:cs="仿宋_GB2312"/>
          <w:b w:val="0"/>
          <w:bCs w:val="0"/>
          <w:spacing w:val="-1"/>
          <w:w w:val="100"/>
          <w:sz w:val="32"/>
          <w:szCs w:val="32"/>
        </w:rPr>
        <w:t>料</w:t>
      </w:r>
      <w:r>
        <w:rPr>
          <w:rFonts w:hint="eastAsia" w:ascii="仿宋_GB2312" w:hAnsi="仿宋_GB2312" w:eastAsia="仿宋_GB2312" w:cs="仿宋_GB2312"/>
          <w:b w:val="0"/>
          <w:bCs w:val="0"/>
          <w:spacing w:val="0"/>
          <w:w w:val="100"/>
          <w:sz w:val="32"/>
          <w:szCs w:val="32"/>
        </w:rPr>
        <w:t>：</w:t>
      </w:r>
    </w:p>
    <w:p w14:paraId="79EF5D50">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一</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申请</w:t>
      </w:r>
      <w:r>
        <w:rPr>
          <w:rFonts w:hint="eastAsia" w:ascii="仿宋_GB2312" w:hAnsi="仿宋_GB2312" w:eastAsia="仿宋_GB2312" w:cs="仿宋_GB2312"/>
          <w:b w:val="0"/>
          <w:bCs w:val="0"/>
          <w:spacing w:val="-3"/>
          <w:w w:val="100"/>
          <w:sz w:val="32"/>
          <w:szCs w:val="32"/>
        </w:rPr>
        <w:t>表</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w:t>
      </w:r>
    </w:p>
    <w:p w14:paraId="647F3D2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图纸</w:t>
      </w:r>
      <w:r>
        <w:rPr>
          <w:rFonts w:hint="eastAsia" w:ascii="仿宋_GB2312" w:hAnsi="仿宋_GB2312" w:eastAsia="仿宋_GB2312" w:cs="仿宋_GB2312"/>
          <w:b w:val="0"/>
          <w:bCs w:val="0"/>
          <w:spacing w:val="-3"/>
          <w:w w:val="100"/>
          <w:sz w:val="32"/>
          <w:szCs w:val="32"/>
        </w:rPr>
        <w:t>等</w:t>
      </w:r>
      <w:r>
        <w:rPr>
          <w:rFonts w:hint="eastAsia" w:ascii="仿宋_GB2312" w:hAnsi="仿宋_GB2312" w:eastAsia="仿宋_GB2312" w:cs="仿宋_GB2312"/>
          <w:b w:val="0"/>
          <w:bCs w:val="0"/>
          <w:spacing w:val="-1"/>
          <w:w w:val="100"/>
          <w:sz w:val="32"/>
          <w:szCs w:val="32"/>
        </w:rPr>
        <w:t>技术</w:t>
      </w:r>
      <w:r>
        <w:rPr>
          <w:rFonts w:hint="eastAsia" w:ascii="仿宋_GB2312" w:hAnsi="仿宋_GB2312" w:eastAsia="仿宋_GB2312" w:cs="仿宋_GB2312"/>
          <w:b w:val="0"/>
          <w:bCs w:val="0"/>
          <w:spacing w:val="-3"/>
          <w:w w:val="100"/>
          <w:sz w:val="32"/>
          <w:szCs w:val="32"/>
        </w:rPr>
        <w:t>资</w:t>
      </w:r>
      <w:r>
        <w:rPr>
          <w:rFonts w:hint="eastAsia" w:ascii="仿宋_GB2312" w:hAnsi="仿宋_GB2312" w:eastAsia="仿宋_GB2312" w:cs="仿宋_GB2312"/>
          <w:b w:val="0"/>
          <w:bCs w:val="0"/>
          <w:spacing w:val="-1"/>
          <w:w w:val="100"/>
          <w:sz w:val="32"/>
          <w:szCs w:val="32"/>
        </w:rPr>
        <w:t>料</w:t>
      </w:r>
      <w:r>
        <w:rPr>
          <w:rFonts w:hint="eastAsia" w:ascii="仿宋_GB2312" w:hAnsi="仿宋_GB2312" w:eastAsia="仿宋_GB2312" w:cs="仿宋_GB2312"/>
          <w:b w:val="0"/>
          <w:bCs w:val="0"/>
          <w:spacing w:val="0"/>
          <w:w w:val="100"/>
          <w:sz w:val="32"/>
          <w:szCs w:val="32"/>
        </w:rPr>
        <w:t>；</w:t>
      </w:r>
    </w:p>
    <w:p w14:paraId="2784D596">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三</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产品</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厂合</w:t>
      </w:r>
      <w:r>
        <w:rPr>
          <w:rFonts w:hint="eastAsia" w:ascii="仿宋_GB2312" w:hAnsi="仿宋_GB2312" w:eastAsia="仿宋_GB2312" w:cs="仿宋_GB2312"/>
          <w:b w:val="0"/>
          <w:bCs w:val="0"/>
          <w:spacing w:val="-3"/>
          <w:w w:val="100"/>
          <w:sz w:val="32"/>
          <w:szCs w:val="32"/>
        </w:rPr>
        <w:t>格</w:t>
      </w:r>
      <w:r>
        <w:rPr>
          <w:rFonts w:hint="eastAsia" w:ascii="仿宋_GB2312" w:hAnsi="仿宋_GB2312" w:eastAsia="仿宋_GB2312" w:cs="仿宋_GB2312"/>
          <w:b w:val="0"/>
          <w:bCs w:val="0"/>
          <w:spacing w:val="-1"/>
          <w:w w:val="100"/>
          <w:sz w:val="32"/>
          <w:szCs w:val="32"/>
        </w:rPr>
        <w:t>证和</w:t>
      </w:r>
      <w:r>
        <w:rPr>
          <w:rFonts w:hint="eastAsia" w:ascii="仿宋_GB2312" w:hAnsi="仿宋_GB2312" w:eastAsia="仿宋_GB2312" w:cs="仿宋_GB2312"/>
          <w:b w:val="0"/>
          <w:bCs w:val="0"/>
          <w:spacing w:val="-3"/>
          <w:w w:val="100"/>
          <w:sz w:val="32"/>
          <w:szCs w:val="32"/>
        </w:rPr>
        <w:t>安</w:t>
      </w:r>
      <w:r>
        <w:rPr>
          <w:rFonts w:hint="eastAsia" w:ascii="仿宋_GB2312" w:hAnsi="仿宋_GB2312" w:eastAsia="仿宋_GB2312" w:cs="仿宋_GB2312"/>
          <w:b w:val="0"/>
          <w:bCs w:val="0"/>
          <w:spacing w:val="-1"/>
          <w:w w:val="100"/>
          <w:sz w:val="32"/>
          <w:szCs w:val="32"/>
        </w:rPr>
        <w:t>装记</w:t>
      </w:r>
      <w:r>
        <w:rPr>
          <w:rFonts w:hint="eastAsia" w:ascii="仿宋_GB2312" w:hAnsi="仿宋_GB2312" w:eastAsia="仿宋_GB2312" w:cs="仿宋_GB2312"/>
          <w:b w:val="0"/>
          <w:bCs w:val="0"/>
          <w:spacing w:val="-3"/>
          <w:w w:val="100"/>
          <w:sz w:val="32"/>
          <w:szCs w:val="32"/>
        </w:rPr>
        <w:t>录</w:t>
      </w:r>
      <w:r>
        <w:rPr>
          <w:rFonts w:hint="eastAsia" w:ascii="仿宋_GB2312" w:hAnsi="仿宋_GB2312" w:eastAsia="仿宋_GB2312" w:cs="仿宋_GB2312"/>
          <w:b w:val="0"/>
          <w:bCs w:val="0"/>
          <w:spacing w:val="0"/>
          <w:w w:val="100"/>
          <w:sz w:val="32"/>
          <w:szCs w:val="32"/>
        </w:rPr>
        <w:t>。</w:t>
      </w:r>
    </w:p>
    <w:p w14:paraId="2EE525FE">
      <w:pPr>
        <w:pStyle w:val="3"/>
        <w:spacing w:before="70"/>
        <w:ind w:left="120" w:right="0"/>
        <w:jc w:val="left"/>
        <w:rPr>
          <w:rFonts w:hint="eastAsia" w:ascii="仿宋_GB2312" w:hAnsi="仿宋_GB2312" w:eastAsia="仿宋_GB2312" w:cs="仿宋_GB2312"/>
          <w:sz w:val="32"/>
          <w:szCs w:val="32"/>
        </w:rPr>
      </w:pPr>
      <w:bookmarkStart w:id="83" w:name="六、中介服务"/>
      <w:bookmarkEnd w:id="83"/>
      <w:r>
        <w:rPr>
          <w:rFonts w:hint="eastAsia" w:ascii="黑体" w:hAnsi="黑体" w:eastAsia="黑体" w:cs="黑体"/>
          <w:b w:val="0"/>
          <w:bCs w:val="0"/>
          <w:spacing w:val="-1"/>
          <w:w w:val="100"/>
          <w:sz w:val="32"/>
          <w:szCs w:val="32"/>
        </w:rPr>
        <w:t>六</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中介</w:t>
      </w:r>
      <w:r>
        <w:rPr>
          <w:rFonts w:hint="eastAsia" w:ascii="黑体" w:hAnsi="黑体" w:eastAsia="黑体" w:cs="黑体"/>
          <w:b w:val="0"/>
          <w:bCs w:val="0"/>
          <w:spacing w:val="-3"/>
          <w:w w:val="100"/>
          <w:sz w:val="32"/>
          <w:szCs w:val="32"/>
        </w:rPr>
        <w:t>服</w:t>
      </w:r>
      <w:r>
        <w:rPr>
          <w:rFonts w:hint="eastAsia" w:ascii="黑体" w:hAnsi="黑体" w:eastAsia="黑体" w:cs="黑体"/>
          <w:b w:val="0"/>
          <w:bCs w:val="0"/>
          <w:spacing w:val="0"/>
          <w:w w:val="100"/>
          <w:sz w:val="32"/>
          <w:szCs w:val="32"/>
        </w:rPr>
        <w:t>务</w:t>
      </w:r>
    </w:p>
    <w:p w14:paraId="0A69C1DB">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有无法定</w:t>
      </w:r>
      <w:r>
        <w:rPr>
          <w:rFonts w:hint="eastAsia" w:ascii="仿宋_GB2312" w:hAnsi="仿宋_GB2312" w:eastAsia="仿宋_GB2312" w:cs="仿宋_GB2312"/>
          <w:b w:val="0"/>
          <w:bCs w:val="0"/>
          <w:spacing w:val="2"/>
          <w:w w:val="100"/>
          <w:sz w:val="32"/>
          <w:szCs w:val="32"/>
        </w:rPr>
        <w:t>中</w:t>
      </w:r>
      <w:r>
        <w:rPr>
          <w:rFonts w:hint="eastAsia" w:ascii="仿宋_GB2312" w:hAnsi="仿宋_GB2312" w:eastAsia="仿宋_GB2312" w:cs="仿宋_GB2312"/>
          <w:b w:val="0"/>
          <w:bCs w:val="0"/>
          <w:spacing w:val="-1"/>
          <w:w w:val="100"/>
          <w:sz w:val="32"/>
          <w:szCs w:val="32"/>
        </w:rPr>
        <w:t>介服务事项：</w:t>
      </w:r>
      <w:r>
        <w:rPr>
          <w:rFonts w:hint="eastAsia" w:ascii="仿宋_GB2312" w:hAnsi="仿宋_GB2312" w:eastAsia="仿宋_GB2312" w:cs="仿宋_GB2312"/>
          <w:b w:val="0"/>
          <w:bCs w:val="0"/>
          <w:spacing w:val="0"/>
          <w:w w:val="100"/>
          <w:sz w:val="32"/>
          <w:szCs w:val="32"/>
        </w:rPr>
        <w:t>无</w:t>
      </w:r>
    </w:p>
    <w:p w14:paraId="67232CF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中介服务</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项名</w:t>
      </w:r>
      <w:r>
        <w:rPr>
          <w:rFonts w:hint="eastAsia" w:ascii="仿宋_GB2312" w:hAnsi="仿宋_GB2312" w:eastAsia="仿宋_GB2312" w:cs="仿宋_GB2312"/>
          <w:b w:val="0"/>
          <w:bCs w:val="0"/>
          <w:spacing w:val="-3"/>
          <w:w w:val="100"/>
          <w:sz w:val="32"/>
          <w:szCs w:val="32"/>
        </w:rPr>
        <w:t>称</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612A9FBE">
      <w:pPr>
        <w:pStyle w:val="3"/>
        <w:spacing w:line="240" w:lineRule="auto"/>
        <w:ind w:left="0" w:right="0" w:firstLine="635" w:firstLineChars="20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设定中介</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务事项的依</w:t>
      </w:r>
      <w:r>
        <w:rPr>
          <w:rFonts w:hint="eastAsia" w:ascii="仿宋_GB2312" w:hAnsi="仿宋_GB2312" w:eastAsia="仿宋_GB2312" w:cs="仿宋_GB2312"/>
          <w:b w:val="0"/>
          <w:bCs w:val="0"/>
          <w:spacing w:val="0"/>
          <w:w w:val="100"/>
          <w:sz w:val="32"/>
          <w:szCs w:val="32"/>
        </w:rPr>
        <w:t>据无</w:t>
      </w:r>
    </w:p>
    <w:p w14:paraId="5C0E8BCF">
      <w:pPr>
        <w:pStyle w:val="3"/>
        <w:spacing w:line="240" w:lineRule="auto"/>
        <w:ind w:left="0" w:right="0" w:firstLine="635"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提供中介</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务的机构：</w:t>
      </w:r>
      <w:r>
        <w:rPr>
          <w:rFonts w:hint="eastAsia" w:ascii="仿宋_GB2312" w:hAnsi="仿宋_GB2312" w:eastAsia="仿宋_GB2312" w:cs="仿宋_GB2312"/>
          <w:b w:val="0"/>
          <w:bCs w:val="0"/>
          <w:spacing w:val="0"/>
          <w:w w:val="100"/>
          <w:sz w:val="32"/>
          <w:szCs w:val="32"/>
        </w:rPr>
        <w:t>无</w:t>
      </w:r>
    </w:p>
    <w:p w14:paraId="258F8FDD">
      <w:pPr>
        <w:pStyle w:val="3"/>
        <w:spacing w:before="27"/>
        <w:ind w:left="0" w:leftChars="0" w:right="0" w:firstLine="635"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中介服务</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项的收费性质：</w:t>
      </w:r>
      <w:r>
        <w:rPr>
          <w:rFonts w:hint="eastAsia" w:ascii="仿宋_GB2312" w:hAnsi="仿宋_GB2312" w:eastAsia="仿宋_GB2312" w:cs="仿宋_GB2312"/>
          <w:b w:val="0"/>
          <w:bCs w:val="0"/>
          <w:spacing w:val="0"/>
          <w:w w:val="100"/>
          <w:sz w:val="32"/>
          <w:szCs w:val="32"/>
        </w:rPr>
        <w:t>无</w:t>
      </w:r>
    </w:p>
    <w:p w14:paraId="6321318F">
      <w:pPr>
        <w:pStyle w:val="3"/>
        <w:spacing w:before="70"/>
        <w:ind w:left="120" w:right="0"/>
        <w:jc w:val="left"/>
        <w:rPr>
          <w:rFonts w:hint="eastAsia" w:ascii="黑体" w:hAnsi="黑体" w:eastAsia="黑体" w:cs="黑体"/>
          <w:sz w:val="32"/>
          <w:szCs w:val="32"/>
        </w:rPr>
      </w:pPr>
      <w:bookmarkStart w:id="84" w:name="七、审批程序"/>
      <w:bookmarkEnd w:id="84"/>
      <w:r>
        <w:rPr>
          <w:rFonts w:hint="eastAsia" w:ascii="黑体" w:hAnsi="黑体" w:eastAsia="黑体" w:cs="黑体"/>
          <w:b w:val="0"/>
          <w:bCs w:val="0"/>
          <w:spacing w:val="-1"/>
          <w:w w:val="100"/>
          <w:sz w:val="32"/>
          <w:szCs w:val="32"/>
        </w:rPr>
        <w:t>七</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审批</w:t>
      </w:r>
      <w:r>
        <w:rPr>
          <w:rFonts w:hint="eastAsia" w:ascii="黑体" w:hAnsi="黑体" w:eastAsia="黑体" w:cs="黑体"/>
          <w:b w:val="0"/>
          <w:bCs w:val="0"/>
          <w:spacing w:val="-3"/>
          <w:w w:val="100"/>
          <w:sz w:val="32"/>
          <w:szCs w:val="32"/>
        </w:rPr>
        <w:t>程</w:t>
      </w:r>
      <w:r>
        <w:rPr>
          <w:rFonts w:hint="eastAsia" w:ascii="黑体" w:hAnsi="黑体" w:eastAsia="黑体" w:cs="黑体"/>
          <w:b w:val="0"/>
          <w:bCs w:val="0"/>
          <w:spacing w:val="0"/>
          <w:w w:val="100"/>
          <w:sz w:val="32"/>
          <w:szCs w:val="32"/>
        </w:rPr>
        <w:t>序</w:t>
      </w:r>
    </w:p>
    <w:p w14:paraId="70FAB76B">
      <w:pPr>
        <w:pStyle w:val="3"/>
        <w:spacing w:before="58"/>
        <w:ind w:right="0"/>
        <w:jc w:val="left"/>
        <w:rPr>
          <w:rFonts w:hint="eastAsia" w:ascii="仿宋_GB2312" w:hAnsi="仿宋_GB2312" w:eastAsia="仿宋_GB2312" w:cs="仿宋_GB2312"/>
          <w:sz w:val="32"/>
          <w:szCs w:val="32"/>
        </w:rPr>
      </w:pPr>
      <w:bookmarkStart w:id="85" w:name="1.办理行政许可的程序环节"/>
      <w:bookmarkEnd w:id="85"/>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可的程序环</w:t>
      </w:r>
      <w:r>
        <w:rPr>
          <w:rFonts w:hint="eastAsia" w:ascii="仿宋_GB2312" w:hAnsi="仿宋_GB2312" w:eastAsia="仿宋_GB2312" w:cs="仿宋_GB2312"/>
          <w:b w:val="0"/>
          <w:bCs w:val="0"/>
          <w:spacing w:val="0"/>
          <w:w w:val="100"/>
          <w:sz w:val="32"/>
          <w:szCs w:val="32"/>
        </w:rPr>
        <w:t>节</w:t>
      </w:r>
    </w:p>
    <w:p w14:paraId="56BF8BD2">
      <w:pPr>
        <w:pStyle w:val="3"/>
        <w:spacing w:line="414" w:lineRule="exact"/>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请人</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w:t>
      </w:r>
      <w:r>
        <w:rPr>
          <w:rFonts w:hint="eastAsia" w:ascii="仿宋_GB2312" w:hAnsi="仿宋_GB2312" w:eastAsia="仿宋_GB2312" w:cs="仿宋_GB2312"/>
          <w:b w:val="0"/>
          <w:bCs w:val="0"/>
          <w:spacing w:val="0"/>
          <w:w w:val="100"/>
          <w:sz w:val="32"/>
          <w:szCs w:val="32"/>
        </w:rPr>
        <w:t>；</w:t>
      </w:r>
    </w:p>
    <w:p w14:paraId="433A2540">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予</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0"/>
          <w:w w:val="100"/>
          <w:sz w:val="32"/>
          <w:szCs w:val="32"/>
        </w:rPr>
        <w:t>；</w:t>
      </w:r>
    </w:p>
    <w:p w14:paraId="316B3A9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3</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技</w:t>
      </w:r>
      <w:r>
        <w:rPr>
          <w:rFonts w:hint="eastAsia" w:ascii="仿宋_GB2312" w:hAnsi="仿宋_GB2312" w:eastAsia="仿宋_GB2312" w:cs="仿宋_GB2312"/>
          <w:b w:val="0"/>
          <w:bCs w:val="0"/>
          <w:spacing w:val="-1"/>
          <w:w w:val="100"/>
          <w:sz w:val="32"/>
          <w:szCs w:val="32"/>
        </w:rPr>
        <w:t>术服</w:t>
      </w:r>
      <w:r>
        <w:rPr>
          <w:rFonts w:hint="eastAsia" w:ascii="仿宋_GB2312" w:hAnsi="仿宋_GB2312" w:eastAsia="仿宋_GB2312" w:cs="仿宋_GB2312"/>
          <w:b w:val="0"/>
          <w:bCs w:val="0"/>
          <w:spacing w:val="-3"/>
          <w:w w:val="100"/>
          <w:sz w:val="32"/>
          <w:szCs w:val="32"/>
        </w:rPr>
        <w:t>务</w:t>
      </w:r>
      <w:r>
        <w:rPr>
          <w:rFonts w:hint="eastAsia" w:ascii="仿宋_GB2312" w:hAnsi="仿宋_GB2312" w:eastAsia="仿宋_GB2312" w:cs="仿宋_GB2312"/>
          <w:b w:val="0"/>
          <w:bCs w:val="0"/>
          <w:spacing w:val="0"/>
          <w:w w:val="100"/>
          <w:sz w:val="32"/>
          <w:szCs w:val="32"/>
        </w:rPr>
        <w:t>；</w:t>
      </w:r>
    </w:p>
    <w:p w14:paraId="3598842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审查</w:t>
      </w:r>
      <w:r>
        <w:rPr>
          <w:rFonts w:hint="eastAsia" w:ascii="仿宋_GB2312" w:hAnsi="仿宋_GB2312" w:eastAsia="仿宋_GB2312" w:cs="仿宋_GB2312"/>
          <w:b w:val="0"/>
          <w:bCs w:val="0"/>
          <w:spacing w:val="0"/>
          <w:w w:val="100"/>
          <w:sz w:val="32"/>
          <w:szCs w:val="32"/>
        </w:rPr>
        <w:t>；</w:t>
      </w:r>
    </w:p>
    <w:p w14:paraId="78B014BA">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5</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具雷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意见书</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予</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决</w:t>
      </w:r>
      <w:r>
        <w:rPr>
          <w:rFonts w:hint="eastAsia" w:ascii="仿宋_GB2312" w:hAnsi="仿宋_GB2312" w:eastAsia="仿宋_GB2312" w:cs="仿宋_GB2312"/>
          <w:b w:val="0"/>
          <w:bCs w:val="0"/>
          <w:spacing w:val="-1"/>
          <w:w w:val="100"/>
          <w:sz w:val="32"/>
          <w:szCs w:val="32"/>
        </w:rPr>
        <w:t>定书</w:t>
      </w:r>
      <w:r>
        <w:rPr>
          <w:rFonts w:hint="eastAsia" w:ascii="仿宋_GB2312" w:hAnsi="仿宋_GB2312" w:eastAsia="仿宋_GB2312" w:cs="仿宋_GB2312"/>
          <w:b w:val="0"/>
          <w:bCs w:val="0"/>
          <w:spacing w:val="0"/>
          <w:w w:val="100"/>
          <w:sz w:val="32"/>
          <w:szCs w:val="32"/>
        </w:rPr>
        <w:t>。</w:t>
      </w:r>
    </w:p>
    <w:p w14:paraId="3341ABC3">
      <w:pPr>
        <w:pStyle w:val="3"/>
        <w:spacing w:before="70"/>
        <w:ind w:right="0"/>
        <w:jc w:val="left"/>
        <w:rPr>
          <w:rFonts w:hint="eastAsia" w:ascii="仿宋_GB2312" w:hAnsi="仿宋_GB2312" w:eastAsia="仿宋_GB2312" w:cs="仿宋_GB2312"/>
          <w:sz w:val="32"/>
          <w:szCs w:val="32"/>
        </w:rPr>
      </w:pPr>
      <w:bookmarkStart w:id="86" w:name="2.规定行政许可程序的依据"/>
      <w:bookmarkEnd w:id="86"/>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可程序的依</w:t>
      </w:r>
      <w:r>
        <w:rPr>
          <w:rFonts w:hint="eastAsia" w:ascii="仿宋_GB2312" w:hAnsi="仿宋_GB2312" w:eastAsia="仿宋_GB2312" w:cs="仿宋_GB2312"/>
          <w:b w:val="0"/>
          <w:bCs w:val="0"/>
          <w:spacing w:val="0"/>
          <w:w w:val="100"/>
          <w:sz w:val="32"/>
          <w:szCs w:val="32"/>
        </w:rPr>
        <w:t>据</w:t>
      </w:r>
    </w:p>
    <w:p w14:paraId="1D15AFB0">
      <w:pPr>
        <w:pStyle w:val="3"/>
        <w:spacing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1"/>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三</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到全</w:t>
      </w:r>
      <w:r>
        <w:rPr>
          <w:rFonts w:hint="eastAsia" w:ascii="仿宋_GB2312" w:hAnsi="仿宋_GB2312" w:eastAsia="仿宋_GB2312" w:cs="仿宋_GB2312"/>
          <w:b w:val="0"/>
          <w:bCs w:val="0"/>
          <w:spacing w:val="-3"/>
          <w:w w:val="100"/>
          <w:sz w:val="32"/>
          <w:szCs w:val="32"/>
        </w:rPr>
        <w:t>部</w:t>
      </w:r>
      <w:r>
        <w:rPr>
          <w:rFonts w:hint="eastAsia" w:ascii="仿宋_GB2312" w:hAnsi="仿宋_GB2312" w:eastAsia="仿宋_GB2312" w:cs="仿宋_GB2312"/>
          <w:b w:val="0"/>
          <w:bCs w:val="0"/>
          <w:spacing w:val="-1"/>
          <w:w w:val="100"/>
          <w:sz w:val="32"/>
          <w:szCs w:val="32"/>
        </w:rPr>
        <w:t>申请</w:t>
      </w:r>
      <w:r>
        <w:rPr>
          <w:rFonts w:hint="eastAsia" w:ascii="仿宋_GB2312" w:hAnsi="仿宋_GB2312" w:eastAsia="仿宋_GB2312" w:cs="仿宋_GB2312"/>
          <w:b w:val="0"/>
          <w:bCs w:val="0"/>
          <w:spacing w:val="-3"/>
          <w:w w:val="100"/>
          <w:sz w:val="32"/>
          <w:szCs w:val="32"/>
        </w:rPr>
        <w:t>材</w:t>
      </w:r>
      <w:r>
        <w:rPr>
          <w:rFonts w:hint="eastAsia" w:ascii="仿宋_GB2312" w:hAnsi="仿宋_GB2312" w:eastAsia="仿宋_GB2312" w:cs="仿宋_GB2312"/>
          <w:b w:val="0"/>
          <w:bCs w:val="0"/>
          <w:spacing w:val="-1"/>
          <w:w w:val="100"/>
          <w:sz w:val="32"/>
          <w:szCs w:val="32"/>
        </w:rPr>
        <w:t>料之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起五</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0"/>
          <w:w w:val="100"/>
          <w:sz w:val="32"/>
          <w:szCs w:val="32"/>
        </w:rPr>
        <w:t>或</w:t>
      </w:r>
      <w:r>
        <w:rPr>
          <w:rFonts w:hint="eastAsia" w:ascii="仿宋_GB2312" w:hAnsi="仿宋_GB2312" w:eastAsia="仿宋_GB2312" w:cs="仿宋_GB2312"/>
          <w:b w:val="0"/>
          <w:bCs w:val="0"/>
          <w:spacing w:val="-1"/>
          <w:w w:val="100"/>
          <w:sz w:val="32"/>
          <w:szCs w:val="32"/>
        </w:rPr>
        <w:t>者</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予受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的书</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决定</w:t>
      </w:r>
      <w:r>
        <w:rPr>
          <w:rFonts w:hint="eastAsia" w:ascii="仿宋_GB2312" w:hAnsi="仿宋_GB2312" w:eastAsia="仿宋_GB2312" w:cs="仿宋_GB2312"/>
          <w:b w:val="0"/>
          <w:bCs w:val="0"/>
          <w:spacing w:val="0"/>
          <w:w w:val="100"/>
          <w:sz w:val="32"/>
          <w:szCs w:val="32"/>
        </w:rPr>
        <w:t>。</w:t>
      </w:r>
    </w:p>
    <w:p w14:paraId="3833FCE0">
      <w:pPr>
        <w:pStyle w:val="3"/>
        <w:spacing w:before="27" w:line="299" w:lineRule="auto"/>
        <w:ind w:left="120" w:right="19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齐</w:t>
      </w:r>
      <w:r>
        <w:rPr>
          <w:rFonts w:hint="eastAsia" w:ascii="仿宋_GB2312" w:hAnsi="仿宋_GB2312" w:eastAsia="仿宋_GB2312" w:cs="仿宋_GB2312"/>
          <w:b w:val="0"/>
          <w:bCs w:val="0"/>
          <w:spacing w:val="-1"/>
          <w:w w:val="100"/>
          <w:sz w:val="32"/>
          <w:szCs w:val="32"/>
        </w:rPr>
        <w:t>全且符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法定</w:t>
      </w:r>
      <w:r>
        <w:rPr>
          <w:rFonts w:hint="eastAsia" w:ascii="仿宋_GB2312" w:hAnsi="仿宋_GB2312" w:eastAsia="仿宋_GB2312" w:cs="仿宋_GB2312"/>
          <w:b w:val="0"/>
          <w:bCs w:val="0"/>
          <w:spacing w:val="-3"/>
          <w:w w:val="100"/>
          <w:sz w:val="32"/>
          <w:szCs w:val="32"/>
        </w:rPr>
        <w:t>形</w:t>
      </w:r>
      <w:r>
        <w:rPr>
          <w:rFonts w:hint="eastAsia" w:ascii="仿宋_GB2312" w:hAnsi="仿宋_GB2312" w:eastAsia="仿宋_GB2312" w:cs="仿宋_GB2312"/>
          <w:b w:val="0"/>
          <w:bCs w:val="0"/>
          <w:spacing w:val="-1"/>
          <w:w w:val="100"/>
          <w:sz w:val="32"/>
          <w:szCs w:val="32"/>
        </w:rPr>
        <w:t>式的</w:t>
      </w:r>
      <w:r>
        <w:rPr>
          <w:rFonts w:hint="eastAsia" w:ascii="仿宋_GB2312" w:hAnsi="仿宋_GB2312" w:eastAsia="仿宋_GB2312" w:cs="仿宋_GB2312"/>
          <w:b w:val="0"/>
          <w:bCs w:val="0"/>
          <w:spacing w:val="-34"/>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32"/>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32"/>
          <w:w w:val="100"/>
          <w:sz w:val="32"/>
          <w:szCs w:val="32"/>
        </w:rPr>
        <w:t>具</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0"/>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回执</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。对</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予受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当书</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说明</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由</w:t>
      </w:r>
      <w:r>
        <w:rPr>
          <w:rFonts w:hint="eastAsia" w:ascii="仿宋_GB2312" w:hAnsi="仿宋_GB2312" w:eastAsia="仿宋_GB2312" w:cs="仿宋_GB2312"/>
          <w:b w:val="0"/>
          <w:bCs w:val="0"/>
          <w:spacing w:val="0"/>
          <w:w w:val="100"/>
          <w:sz w:val="32"/>
          <w:szCs w:val="32"/>
        </w:rPr>
        <w:t>。</w:t>
      </w:r>
    </w:p>
    <w:p w14:paraId="2C637413">
      <w:pPr>
        <w:pStyle w:val="3"/>
        <w:spacing w:before="27" w:line="299" w:lineRule="auto"/>
        <w:ind w:left="120" w:right="19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齐全</w:t>
      </w:r>
      <w:r>
        <w:rPr>
          <w:rFonts w:hint="eastAsia" w:ascii="仿宋_GB2312" w:hAnsi="仿宋_GB2312" w:eastAsia="仿宋_GB2312" w:cs="仿宋_GB2312"/>
          <w:b w:val="0"/>
          <w:bCs w:val="0"/>
          <w:spacing w:val="-3"/>
          <w:w w:val="100"/>
          <w:sz w:val="32"/>
          <w:szCs w:val="32"/>
        </w:rPr>
        <w:t>或</w:t>
      </w:r>
      <w:r>
        <w:rPr>
          <w:rFonts w:hint="eastAsia" w:ascii="仿宋_GB2312" w:hAnsi="仿宋_GB2312" w:eastAsia="仿宋_GB2312" w:cs="仿宋_GB2312"/>
          <w:b w:val="0"/>
          <w:bCs w:val="0"/>
          <w:spacing w:val="-1"/>
          <w:w w:val="100"/>
          <w:sz w:val="32"/>
          <w:szCs w:val="32"/>
        </w:rPr>
        <w:t>者不</w:t>
      </w:r>
      <w:r>
        <w:rPr>
          <w:rFonts w:hint="eastAsia" w:ascii="仿宋_GB2312" w:hAnsi="仿宋_GB2312" w:eastAsia="仿宋_GB2312" w:cs="仿宋_GB2312"/>
          <w:b w:val="0"/>
          <w:bCs w:val="0"/>
          <w:spacing w:val="-3"/>
          <w:w w:val="100"/>
          <w:sz w:val="32"/>
          <w:szCs w:val="32"/>
        </w:rPr>
        <w:t>符</w:t>
      </w:r>
      <w:r>
        <w:rPr>
          <w:rFonts w:hint="eastAsia" w:ascii="仿宋_GB2312" w:hAnsi="仿宋_GB2312" w:eastAsia="仿宋_GB2312" w:cs="仿宋_GB2312"/>
          <w:b w:val="0"/>
          <w:bCs w:val="0"/>
          <w:spacing w:val="-1"/>
          <w:w w:val="100"/>
          <w:sz w:val="32"/>
          <w:szCs w:val="32"/>
        </w:rPr>
        <w:t>合法</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形式的</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当</w:t>
      </w:r>
      <w:r>
        <w:rPr>
          <w:rFonts w:hint="eastAsia" w:ascii="仿宋_GB2312" w:hAnsi="仿宋_GB2312" w:eastAsia="仿宋_GB2312" w:cs="仿宋_GB2312"/>
          <w:b w:val="0"/>
          <w:bCs w:val="0"/>
          <w:spacing w:val="0"/>
          <w:w w:val="100"/>
          <w:sz w:val="32"/>
          <w:szCs w:val="32"/>
        </w:rPr>
        <w:t>场</w:t>
      </w:r>
      <w:r>
        <w:rPr>
          <w:rFonts w:hint="eastAsia" w:ascii="仿宋_GB2312" w:hAnsi="仿宋_GB2312" w:eastAsia="仿宋_GB2312" w:cs="仿宋_GB2312"/>
          <w:b w:val="0"/>
          <w:bCs w:val="0"/>
          <w:spacing w:val="4"/>
          <w:w w:val="100"/>
          <w:sz w:val="32"/>
          <w:szCs w:val="32"/>
        </w:rPr>
        <w:t>或</w:t>
      </w:r>
      <w:r>
        <w:rPr>
          <w:rFonts w:hint="eastAsia" w:ascii="仿宋_GB2312" w:hAnsi="仿宋_GB2312" w:eastAsia="仿宋_GB2312" w:cs="仿宋_GB2312"/>
          <w:b w:val="0"/>
          <w:bCs w:val="0"/>
          <w:spacing w:val="7"/>
          <w:w w:val="100"/>
          <w:sz w:val="32"/>
          <w:szCs w:val="32"/>
        </w:rPr>
        <w:t>者</w:t>
      </w:r>
      <w:r>
        <w:rPr>
          <w:rFonts w:hint="eastAsia" w:ascii="仿宋_GB2312" w:hAnsi="仿宋_GB2312" w:eastAsia="仿宋_GB2312" w:cs="仿宋_GB2312"/>
          <w:b w:val="0"/>
          <w:bCs w:val="0"/>
          <w:spacing w:val="4"/>
          <w:w w:val="100"/>
          <w:sz w:val="32"/>
          <w:szCs w:val="32"/>
        </w:rPr>
        <w:t>在</w:t>
      </w:r>
      <w:r>
        <w:rPr>
          <w:rFonts w:hint="eastAsia" w:ascii="仿宋_GB2312" w:hAnsi="仿宋_GB2312" w:eastAsia="仿宋_GB2312" w:cs="仿宋_GB2312"/>
          <w:b w:val="0"/>
          <w:bCs w:val="0"/>
          <w:spacing w:val="7"/>
          <w:w w:val="100"/>
          <w:sz w:val="32"/>
          <w:szCs w:val="32"/>
        </w:rPr>
        <w:t>收</w:t>
      </w:r>
      <w:r>
        <w:rPr>
          <w:rFonts w:hint="eastAsia" w:ascii="仿宋_GB2312" w:hAnsi="仿宋_GB2312" w:eastAsia="仿宋_GB2312" w:cs="仿宋_GB2312"/>
          <w:b w:val="0"/>
          <w:bCs w:val="0"/>
          <w:spacing w:val="4"/>
          <w:w w:val="100"/>
          <w:sz w:val="32"/>
          <w:szCs w:val="32"/>
        </w:rPr>
        <w:t>到</w:t>
      </w:r>
      <w:r>
        <w:rPr>
          <w:rFonts w:hint="eastAsia" w:ascii="仿宋_GB2312" w:hAnsi="仿宋_GB2312" w:eastAsia="仿宋_GB2312" w:cs="仿宋_GB2312"/>
          <w:b w:val="0"/>
          <w:bCs w:val="0"/>
          <w:spacing w:val="7"/>
          <w:w w:val="100"/>
          <w:sz w:val="32"/>
          <w:szCs w:val="32"/>
        </w:rPr>
        <w:t>申</w:t>
      </w:r>
      <w:r>
        <w:rPr>
          <w:rFonts w:hint="eastAsia" w:ascii="仿宋_GB2312" w:hAnsi="仿宋_GB2312" w:eastAsia="仿宋_GB2312" w:cs="仿宋_GB2312"/>
          <w:b w:val="0"/>
          <w:bCs w:val="0"/>
          <w:spacing w:val="4"/>
          <w:w w:val="100"/>
          <w:sz w:val="32"/>
          <w:szCs w:val="32"/>
        </w:rPr>
        <w:t>请材</w:t>
      </w:r>
      <w:r>
        <w:rPr>
          <w:rFonts w:hint="eastAsia" w:ascii="仿宋_GB2312" w:hAnsi="仿宋_GB2312" w:eastAsia="仿宋_GB2312" w:cs="仿宋_GB2312"/>
          <w:b w:val="0"/>
          <w:bCs w:val="0"/>
          <w:spacing w:val="7"/>
          <w:w w:val="100"/>
          <w:sz w:val="32"/>
          <w:szCs w:val="32"/>
        </w:rPr>
        <w:t>料</w:t>
      </w:r>
      <w:r>
        <w:rPr>
          <w:rFonts w:hint="eastAsia" w:ascii="仿宋_GB2312" w:hAnsi="仿宋_GB2312" w:eastAsia="仿宋_GB2312" w:cs="仿宋_GB2312"/>
          <w:b w:val="0"/>
          <w:bCs w:val="0"/>
          <w:spacing w:val="4"/>
          <w:w w:val="100"/>
          <w:sz w:val="32"/>
          <w:szCs w:val="32"/>
        </w:rPr>
        <w:t>之</w:t>
      </w:r>
      <w:r>
        <w:rPr>
          <w:rFonts w:hint="eastAsia" w:ascii="仿宋_GB2312" w:hAnsi="仿宋_GB2312" w:eastAsia="仿宋_GB2312" w:cs="仿宋_GB2312"/>
          <w:b w:val="0"/>
          <w:bCs w:val="0"/>
          <w:spacing w:val="7"/>
          <w:w w:val="100"/>
          <w:sz w:val="32"/>
          <w:szCs w:val="32"/>
        </w:rPr>
        <w:t>日</w:t>
      </w:r>
      <w:r>
        <w:rPr>
          <w:rFonts w:hint="eastAsia" w:ascii="仿宋_GB2312" w:hAnsi="仿宋_GB2312" w:eastAsia="仿宋_GB2312" w:cs="仿宋_GB2312"/>
          <w:b w:val="0"/>
          <w:bCs w:val="0"/>
          <w:spacing w:val="4"/>
          <w:w w:val="100"/>
          <w:sz w:val="32"/>
          <w:szCs w:val="32"/>
        </w:rPr>
        <w:t>起</w:t>
      </w:r>
      <w:r>
        <w:rPr>
          <w:rFonts w:hint="eastAsia" w:ascii="仿宋_GB2312" w:hAnsi="仿宋_GB2312" w:eastAsia="仿宋_GB2312" w:cs="仿宋_GB2312"/>
          <w:b w:val="0"/>
          <w:bCs w:val="0"/>
          <w:spacing w:val="7"/>
          <w:w w:val="100"/>
          <w:sz w:val="32"/>
          <w:szCs w:val="32"/>
        </w:rPr>
        <w:t>五</w:t>
      </w:r>
      <w:r>
        <w:rPr>
          <w:rFonts w:hint="eastAsia" w:ascii="仿宋_GB2312" w:hAnsi="仿宋_GB2312" w:eastAsia="仿宋_GB2312" w:cs="仿宋_GB2312"/>
          <w:b w:val="0"/>
          <w:bCs w:val="0"/>
          <w:spacing w:val="4"/>
          <w:w w:val="100"/>
          <w:sz w:val="32"/>
          <w:szCs w:val="32"/>
        </w:rPr>
        <w:t>个</w:t>
      </w:r>
      <w:r>
        <w:rPr>
          <w:rFonts w:hint="eastAsia" w:ascii="仿宋_GB2312" w:hAnsi="仿宋_GB2312" w:eastAsia="仿宋_GB2312" w:cs="仿宋_GB2312"/>
          <w:b w:val="0"/>
          <w:bCs w:val="0"/>
          <w:spacing w:val="7"/>
          <w:w w:val="100"/>
          <w:sz w:val="32"/>
          <w:szCs w:val="32"/>
        </w:rPr>
        <w:t>工</w:t>
      </w:r>
      <w:r>
        <w:rPr>
          <w:rFonts w:hint="eastAsia" w:ascii="仿宋_GB2312" w:hAnsi="仿宋_GB2312" w:eastAsia="仿宋_GB2312" w:cs="仿宋_GB2312"/>
          <w:b w:val="0"/>
          <w:bCs w:val="0"/>
          <w:spacing w:val="4"/>
          <w:w w:val="100"/>
          <w:sz w:val="32"/>
          <w:szCs w:val="32"/>
        </w:rPr>
        <w:t>作日</w:t>
      </w:r>
      <w:r>
        <w:rPr>
          <w:rFonts w:hint="eastAsia" w:ascii="仿宋_GB2312" w:hAnsi="仿宋_GB2312" w:eastAsia="仿宋_GB2312" w:cs="仿宋_GB2312"/>
          <w:b w:val="0"/>
          <w:bCs w:val="0"/>
          <w:spacing w:val="7"/>
          <w:w w:val="100"/>
          <w:sz w:val="32"/>
          <w:szCs w:val="32"/>
        </w:rPr>
        <w:t>内</w:t>
      </w:r>
      <w:r>
        <w:rPr>
          <w:rFonts w:hint="eastAsia" w:ascii="仿宋_GB2312" w:hAnsi="仿宋_GB2312" w:eastAsia="仿宋_GB2312" w:cs="仿宋_GB2312"/>
          <w:b w:val="0"/>
          <w:bCs w:val="0"/>
          <w:spacing w:val="4"/>
          <w:w w:val="100"/>
          <w:sz w:val="32"/>
          <w:szCs w:val="32"/>
        </w:rPr>
        <w:t>一</w:t>
      </w:r>
      <w:r>
        <w:rPr>
          <w:rFonts w:hint="eastAsia" w:ascii="仿宋_GB2312" w:hAnsi="仿宋_GB2312" w:eastAsia="仿宋_GB2312" w:cs="仿宋_GB2312"/>
          <w:b w:val="0"/>
          <w:bCs w:val="0"/>
          <w:spacing w:val="7"/>
          <w:w w:val="100"/>
          <w:sz w:val="32"/>
          <w:szCs w:val="32"/>
        </w:rPr>
        <w:t>次</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知</w:t>
      </w:r>
      <w:r>
        <w:rPr>
          <w:rFonts w:hint="eastAsia" w:ascii="仿宋_GB2312" w:hAnsi="仿宋_GB2312" w:eastAsia="仿宋_GB2312" w:cs="仿宋_GB2312"/>
          <w:b w:val="0"/>
          <w:bCs w:val="0"/>
          <w:spacing w:val="4"/>
          <w:w w:val="100"/>
          <w:sz w:val="32"/>
          <w:szCs w:val="32"/>
        </w:rPr>
        <w:t>申请</w:t>
      </w:r>
      <w:r>
        <w:rPr>
          <w:rFonts w:hint="eastAsia" w:ascii="仿宋_GB2312" w:hAnsi="仿宋_GB2312" w:eastAsia="仿宋_GB2312" w:cs="仿宋_GB2312"/>
          <w:b w:val="0"/>
          <w:bCs w:val="0"/>
          <w:spacing w:val="7"/>
          <w:w w:val="100"/>
          <w:sz w:val="32"/>
          <w:szCs w:val="32"/>
        </w:rPr>
        <w:t>单</w:t>
      </w:r>
      <w:r>
        <w:rPr>
          <w:rFonts w:hint="eastAsia" w:ascii="仿宋_GB2312" w:hAnsi="仿宋_GB2312" w:eastAsia="仿宋_GB2312" w:cs="仿宋_GB2312"/>
          <w:b w:val="0"/>
          <w:bCs w:val="0"/>
          <w:spacing w:val="4"/>
          <w:w w:val="100"/>
          <w:sz w:val="32"/>
          <w:szCs w:val="32"/>
        </w:rPr>
        <w:t>位</w:t>
      </w:r>
      <w:r>
        <w:rPr>
          <w:rFonts w:hint="eastAsia" w:ascii="仿宋_GB2312" w:hAnsi="仿宋_GB2312" w:eastAsia="仿宋_GB2312" w:cs="仿宋_GB2312"/>
          <w:b w:val="0"/>
          <w:bCs w:val="0"/>
          <w:spacing w:val="7"/>
          <w:w w:val="100"/>
          <w:sz w:val="32"/>
          <w:szCs w:val="32"/>
        </w:rPr>
        <w:t>需</w:t>
      </w:r>
      <w:r>
        <w:rPr>
          <w:rFonts w:hint="eastAsia" w:ascii="仿宋_GB2312" w:hAnsi="仿宋_GB2312" w:eastAsia="仿宋_GB2312" w:cs="仿宋_GB2312"/>
          <w:b w:val="0"/>
          <w:bCs w:val="0"/>
          <w:spacing w:val="4"/>
          <w:w w:val="100"/>
          <w:sz w:val="32"/>
          <w:szCs w:val="32"/>
        </w:rPr>
        <w:t>要</w:t>
      </w:r>
      <w:r>
        <w:rPr>
          <w:rFonts w:hint="eastAsia" w:ascii="仿宋_GB2312" w:hAnsi="仿宋_GB2312" w:eastAsia="仿宋_GB2312" w:cs="仿宋_GB2312"/>
          <w:b w:val="0"/>
          <w:bCs w:val="0"/>
          <w:spacing w:val="0"/>
          <w:w w:val="100"/>
          <w:sz w:val="32"/>
          <w:szCs w:val="32"/>
        </w:rPr>
        <w:t>补</w:t>
      </w:r>
      <w:r>
        <w:rPr>
          <w:rFonts w:hint="eastAsia" w:ascii="仿宋_GB2312" w:hAnsi="仿宋_GB2312" w:eastAsia="仿宋_GB2312" w:cs="仿宋_GB2312"/>
          <w:b w:val="0"/>
          <w:bCs w:val="0"/>
          <w:spacing w:val="-1"/>
          <w:w w:val="100"/>
          <w:sz w:val="32"/>
          <w:szCs w:val="32"/>
        </w:rPr>
        <w:t>正</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全部</w:t>
      </w:r>
      <w:r>
        <w:rPr>
          <w:rFonts w:hint="eastAsia" w:ascii="仿宋_GB2312" w:hAnsi="仿宋_GB2312" w:eastAsia="仿宋_GB2312" w:cs="仿宋_GB2312"/>
          <w:b w:val="0"/>
          <w:bCs w:val="0"/>
          <w:spacing w:val="-3"/>
          <w:w w:val="100"/>
          <w:sz w:val="32"/>
          <w:szCs w:val="32"/>
        </w:rPr>
        <w:t>内</w:t>
      </w:r>
      <w:r>
        <w:rPr>
          <w:rFonts w:hint="eastAsia" w:ascii="仿宋_GB2312" w:hAnsi="仿宋_GB2312" w:eastAsia="仿宋_GB2312" w:cs="仿宋_GB2312"/>
          <w:b w:val="0"/>
          <w:bCs w:val="0"/>
          <w:spacing w:val="-1"/>
          <w:w w:val="100"/>
          <w:sz w:val="32"/>
          <w:szCs w:val="32"/>
        </w:rPr>
        <w:t>容</w:t>
      </w:r>
      <w:r>
        <w:rPr>
          <w:rFonts w:hint="eastAsia" w:ascii="仿宋_GB2312" w:hAnsi="仿宋_GB2312" w:eastAsia="仿宋_GB2312" w:cs="仿宋_GB2312"/>
          <w:b w:val="0"/>
          <w:bCs w:val="0"/>
          <w:spacing w:val="-25"/>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25"/>
          <w:w w:val="100"/>
          <w:sz w:val="32"/>
          <w:szCs w:val="32"/>
        </w:rPr>
        <w:t>具</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收资</w:t>
      </w:r>
      <w:r>
        <w:rPr>
          <w:rFonts w:hint="eastAsia" w:ascii="仿宋_GB2312" w:hAnsi="仿宋_GB2312" w:eastAsia="仿宋_GB2312" w:cs="仿宋_GB2312"/>
          <w:b w:val="0"/>
          <w:bCs w:val="0"/>
          <w:spacing w:val="-3"/>
          <w:w w:val="100"/>
          <w:sz w:val="32"/>
          <w:szCs w:val="32"/>
        </w:rPr>
        <w:t>料</w:t>
      </w:r>
      <w:r>
        <w:rPr>
          <w:rFonts w:hint="eastAsia" w:ascii="仿宋_GB2312" w:hAnsi="仿宋_GB2312" w:eastAsia="仿宋_GB2312" w:cs="仿宋_GB2312"/>
          <w:b w:val="0"/>
          <w:bCs w:val="0"/>
          <w:spacing w:val="-1"/>
          <w:w w:val="100"/>
          <w:sz w:val="32"/>
          <w:szCs w:val="32"/>
        </w:rPr>
        <w:t>补正</w:t>
      </w:r>
      <w:r>
        <w:rPr>
          <w:rFonts w:hint="eastAsia" w:ascii="仿宋_GB2312" w:hAnsi="仿宋_GB2312" w:eastAsia="仿宋_GB2312" w:cs="仿宋_GB2312"/>
          <w:b w:val="0"/>
          <w:bCs w:val="0"/>
          <w:spacing w:val="-3"/>
          <w:w w:val="100"/>
          <w:sz w:val="32"/>
          <w:szCs w:val="32"/>
        </w:rPr>
        <w:t>通</w:t>
      </w:r>
      <w:r>
        <w:rPr>
          <w:rFonts w:hint="eastAsia" w:ascii="仿宋_GB2312" w:hAnsi="仿宋_GB2312" w:eastAsia="仿宋_GB2312" w:cs="仿宋_GB2312"/>
          <w:b w:val="0"/>
          <w:bCs w:val="0"/>
          <w:spacing w:val="-1"/>
          <w:w w:val="100"/>
          <w:sz w:val="32"/>
          <w:szCs w:val="32"/>
        </w:rPr>
        <w:t>知</w:t>
      </w:r>
      <w:r>
        <w:rPr>
          <w:rFonts w:hint="eastAsia" w:ascii="仿宋_GB2312" w:hAnsi="仿宋_GB2312" w:eastAsia="仿宋_GB2312" w:cs="仿宋_GB2312"/>
          <w:b w:val="0"/>
          <w:bCs w:val="0"/>
          <w:spacing w:val="-25"/>
          <w:w w:val="100"/>
          <w:sz w:val="32"/>
          <w:szCs w:val="32"/>
        </w:rPr>
        <w:t>》。</w:t>
      </w:r>
      <w:r>
        <w:rPr>
          <w:rFonts w:hint="eastAsia" w:ascii="仿宋_GB2312" w:hAnsi="仿宋_GB2312" w:eastAsia="仿宋_GB2312" w:cs="仿宋_GB2312"/>
          <w:b w:val="0"/>
          <w:bCs w:val="0"/>
          <w:spacing w:val="0"/>
          <w:w w:val="100"/>
          <w:sz w:val="32"/>
          <w:szCs w:val="32"/>
        </w:rPr>
        <w:t>逾</w:t>
      </w:r>
      <w:r>
        <w:rPr>
          <w:rFonts w:hint="eastAsia" w:ascii="仿宋_GB2312" w:hAnsi="仿宋_GB2312" w:eastAsia="仿宋_GB2312" w:cs="仿宋_GB2312"/>
          <w:b w:val="0"/>
          <w:bCs w:val="0"/>
          <w:spacing w:val="-1"/>
          <w:w w:val="100"/>
          <w:sz w:val="32"/>
          <w:szCs w:val="32"/>
        </w:rPr>
        <w:t>期</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告知</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，自</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到申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之</w:t>
      </w:r>
      <w:r>
        <w:rPr>
          <w:rFonts w:hint="eastAsia" w:ascii="仿宋_GB2312" w:hAnsi="仿宋_GB2312" w:eastAsia="仿宋_GB2312" w:cs="仿宋_GB2312"/>
          <w:b w:val="0"/>
          <w:bCs w:val="0"/>
          <w:spacing w:val="-1"/>
          <w:w w:val="100"/>
          <w:sz w:val="32"/>
          <w:szCs w:val="32"/>
        </w:rPr>
        <w:t>日起</w:t>
      </w:r>
      <w:r>
        <w:rPr>
          <w:rFonts w:hint="eastAsia" w:ascii="仿宋_GB2312" w:hAnsi="仿宋_GB2312" w:eastAsia="仿宋_GB2312" w:cs="仿宋_GB2312"/>
          <w:b w:val="0"/>
          <w:bCs w:val="0"/>
          <w:spacing w:val="-3"/>
          <w:w w:val="100"/>
          <w:sz w:val="32"/>
          <w:szCs w:val="32"/>
        </w:rPr>
        <w:t>即</w:t>
      </w:r>
      <w:r>
        <w:rPr>
          <w:rFonts w:hint="eastAsia" w:ascii="仿宋_GB2312" w:hAnsi="仿宋_GB2312" w:eastAsia="仿宋_GB2312" w:cs="仿宋_GB2312"/>
          <w:b w:val="0"/>
          <w:bCs w:val="0"/>
          <w:spacing w:val="-1"/>
          <w:w w:val="100"/>
          <w:sz w:val="32"/>
          <w:szCs w:val="32"/>
        </w:rPr>
        <w:t>视为</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w:t>
      </w:r>
      <w:r>
        <w:rPr>
          <w:rFonts w:hint="eastAsia" w:ascii="仿宋_GB2312" w:hAnsi="仿宋_GB2312" w:eastAsia="仿宋_GB2312" w:cs="仿宋_GB2312"/>
          <w:b w:val="0"/>
          <w:bCs w:val="0"/>
          <w:spacing w:val="0"/>
          <w:w w:val="100"/>
          <w:sz w:val="32"/>
          <w:szCs w:val="32"/>
        </w:rPr>
        <w:t>。</w:t>
      </w:r>
    </w:p>
    <w:p w14:paraId="4600FA34">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2"/>
          <w:w w:val="100"/>
          <w:sz w:val="32"/>
          <w:szCs w:val="32"/>
        </w:rPr>
        <w:t>装</w:t>
      </w:r>
      <w:r>
        <w:rPr>
          <w:rFonts w:hint="eastAsia" w:ascii="仿宋_GB2312" w:hAnsi="仿宋_GB2312" w:eastAsia="仿宋_GB2312" w:cs="仿宋_GB2312"/>
          <w:b w:val="0"/>
          <w:bCs w:val="0"/>
          <w:spacing w:val="-1"/>
          <w:w w:val="100"/>
          <w:sz w:val="32"/>
          <w:szCs w:val="32"/>
        </w:rPr>
        <w:t>置</w:t>
      </w:r>
      <w:r>
        <w:rPr>
          <w:rFonts w:hint="eastAsia" w:ascii="仿宋_GB2312" w:hAnsi="仿宋_GB2312" w:eastAsia="仿宋_GB2312" w:cs="仿宋_GB2312"/>
          <w:b w:val="0"/>
          <w:bCs w:val="0"/>
          <w:spacing w:val="2"/>
          <w:w w:val="100"/>
          <w:sz w:val="32"/>
          <w:szCs w:val="32"/>
        </w:rPr>
        <w:t>设</w:t>
      </w:r>
      <w:r>
        <w:rPr>
          <w:rFonts w:hint="eastAsia" w:ascii="仿宋_GB2312" w:hAnsi="仿宋_GB2312" w:eastAsia="仿宋_GB2312" w:cs="仿宋_GB2312"/>
          <w:b w:val="0"/>
          <w:bCs w:val="0"/>
          <w:spacing w:val="-1"/>
          <w:w w:val="100"/>
          <w:sz w:val="32"/>
          <w:szCs w:val="32"/>
        </w:rPr>
        <w:t>计审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取</w:t>
      </w:r>
      <w:r>
        <w:rPr>
          <w:rFonts w:hint="eastAsia" w:ascii="仿宋_GB2312" w:hAnsi="仿宋_GB2312" w:eastAsia="仿宋_GB2312" w:cs="仿宋_GB2312"/>
          <w:b w:val="0"/>
          <w:bCs w:val="0"/>
          <w:spacing w:val="-1"/>
          <w:w w:val="100"/>
          <w:sz w:val="32"/>
          <w:szCs w:val="32"/>
        </w:rPr>
        <w:t>得雷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资质</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单位</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展</w:t>
      </w:r>
      <w:r>
        <w:rPr>
          <w:rFonts w:hint="eastAsia" w:ascii="仿宋_GB2312" w:hAnsi="仿宋_GB2312" w:eastAsia="仿宋_GB2312" w:cs="仿宋_GB2312"/>
          <w:b w:val="0"/>
          <w:bCs w:val="0"/>
          <w:spacing w:val="0"/>
          <w:w w:val="100"/>
          <w:sz w:val="32"/>
          <w:szCs w:val="32"/>
        </w:rPr>
        <w:t>雷</w:t>
      </w:r>
      <w:r>
        <w:rPr>
          <w:rFonts w:hint="eastAsia" w:ascii="仿宋_GB2312" w:hAnsi="仿宋_GB2312" w:eastAsia="仿宋_GB2312" w:cs="仿宋_GB2312"/>
          <w:b w:val="0"/>
          <w:bCs w:val="0"/>
          <w:spacing w:val="-1"/>
          <w:w w:val="100"/>
          <w:sz w:val="32"/>
          <w:szCs w:val="32"/>
        </w:rPr>
        <w:t>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0"/>
          <w:w w:val="100"/>
          <w:sz w:val="32"/>
          <w:szCs w:val="32"/>
        </w:rPr>
        <w:t>。</w:t>
      </w:r>
    </w:p>
    <w:p w14:paraId="3C0B347C">
      <w:pPr>
        <w:pStyle w:val="3"/>
        <w:spacing w:before="27" w:line="299" w:lineRule="auto"/>
        <w:ind w:left="120" w:right="105"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取</w:t>
      </w:r>
      <w:r>
        <w:rPr>
          <w:rFonts w:hint="eastAsia" w:ascii="仿宋_GB2312" w:hAnsi="仿宋_GB2312" w:eastAsia="仿宋_GB2312" w:cs="仿宋_GB2312"/>
          <w:b w:val="0"/>
          <w:bCs w:val="0"/>
          <w:spacing w:val="4"/>
          <w:w w:val="100"/>
          <w:sz w:val="32"/>
          <w:szCs w:val="32"/>
        </w:rPr>
        <w:t>得</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资质</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单位</w:t>
      </w:r>
      <w:r>
        <w:rPr>
          <w:rFonts w:hint="eastAsia" w:ascii="仿宋_GB2312" w:hAnsi="仿宋_GB2312" w:eastAsia="仿宋_GB2312" w:cs="仿宋_GB2312"/>
          <w:b w:val="0"/>
          <w:bCs w:val="0"/>
          <w:spacing w:val="4"/>
          <w:w w:val="100"/>
          <w:sz w:val="32"/>
          <w:szCs w:val="32"/>
        </w:rPr>
        <w:t>开</w:t>
      </w:r>
      <w:r>
        <w:rPr>
          <w:rFonts w:hint="eastAsia" w:ascii="仿宋_GB2312" w:hAnsi="仿宋_GB2312" w:eastAsia="仿宋_GB2312" w:cs="仿宋_GB2312"/>
          <w:b w:val="0"/>
          <w:bCs w:val="0"/>
          <w:spacing w:val="7"/>
          <w:w w:val="100"/>
          <w:sz w:val="32"/>
          <w:szCs w:val="32"/>
        </w:rPr>
        <w:t>展检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应当</w:t>
      </w:r>
      <w:r>
        <w:rPr>
          <w:rFonts w:hint="eastAsia" w:ascii="仿宋_GB2312" w:hAnsi="仿宋_GB2312" w:eastAsia="仿宋_GB2312" w:cs="仿宋_GB2312"/>
          <w:b w:val="0"/>
          <w:bCs w:val="0"/>
          <w:spacing w:val="4"/>
          <w:w w:val="100"/>
          <w:sz w:val="32"/>
          <w:szCs w:val="32"/>
        </w:rPr>
        <w:t>遵</w:t>
      </w:r>
      <w:r>
        <w:rPr>
          <w:rFonts w:hint="eastAsia" w:ascii="仿宋_GB2312" w:hAnsi="仿宋_GB2312" w:eastAsia="仿宋_GB2312" w:cs="仿宋_GB2312"/>
          <w:b w:val="0"/>
          <w:bCs w:val="0"/>
          <w:spacing w:val="7"/>
          <w:w w:val="100"/>
          <w:sz w:val="32"/>
          <w:szCs w:val="32"/>
        </w:rPr>
        <w:t>守国</w:t>
      </w:r>
      <w:r>
        <w:rPr>
          <w:rFonts w:hint="eastAsia" w:ascii="仿宋_GB2312" w:hAnsi="仿宋_GB2312" w:eastAsia="仿宋_GB2312" w:cs="仿宋_GB2312"/>
          <w:b w:val="0"/>
          <w:bCs w:val="0"/>
          <w:spacing w:val="4"/>
          <w:w w:val="100"/>
          <w:sz w:val="32"/>
          <w:szCs w:val="32"/>
        </w:rPr>
        <w:t>家</w:t>
      </w:r>
      <w:r>
        <w:rPr>
          <w:rFonts w:hint="eastAsia" w:ascii="仿宋_GB2312" w:hAnsi="仿宋_GB2312" w:eastAsia="仿宋_GB2312" w:cs="仿宋_GB2312"/>
          <w:b w:val="0"/>
          <w:bCs w:val="0"/>
          <w:spacing w:val="7"/>
          <w:w w:val="100"/>
          <w:sz w:val="32"/>
          <w:szCs w:val="32"/>
        </w:rPr>
        <w:t>有</w:t>
      </w:r>
      <w:r>
        <w:rPr>
          <w:rFonts w:hint="eastAsia" w:ascii="仿宋_GB2312" w:hAnsi="仿宋_GB2312" w:eastAsia="仿宋_GB2312" w:cs="仿宋_GB2312"/>
          <w:b w:val="0"/>
          <w:bCs w:val="0"/>
          <w:spacing w:val="0"/>
          <w:w w:val="100"/>
          <w:sz w:val="32"/>
          <w:szCs w:val="32"/>
        </w:rPr>
        <w:t>关</w:t>
      </w:r>
      <w:r>
        <w:rPr>
          <w:rFonts w:hint="eastAsia" w:ascii="仿宋_GB2312" w:hAnsi="仿宋_GB2312" w:eastAsia="仿宋_GB2312" w:cs="仿宋_GB2312"/>
          <w:b w:val="0"/>
          <w:bCs w:val="0"/>
          <w:spacing w:val="-1"/>
          <w:w w:val="100"/>
          <w:sz w:val="32"/>
          <w:szCs w:val="32"/>
        </w:rPr>
        <w:t>标</w:t>
      </w:r>
      <w:r>
        <w:rPr>
          <w:rFonts w:hint="eastAsia" w:ascii="仿宋_GB2312" w:hAnsi="仿宋_GB2312" w:eastAsia="仿宋_GB2312" w:cs="仿宋_GB2312"/>
          <w:b w:val="0"/>
          <w:bCs w:val="0"/>
          <w:spacing w:val="-3"/>
          <w:w w:val="100"/>
          <w:sz w:val="32"/>
          <w:szCs w:val="32"/>
        </w:rPr>
        <w:t>准</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1"/>
          <w:w w:val="100"/>
          <w:sz w:val="32"/>
          <w:szCs w:val="32"/>
        </w:rPr>
        <w:t>和规</w:t>
      </w:r>
      <w:r>
        <w:rPr>
          <w:rFonts w:hint="eastAsia" w:ascii="仿宋_GB2312" w:hAnsi="仿宋_GB2312" w:eastAsia="仿宋_GB2312" w:cs="仿宋_GB2312"/>
          <w:b w:val="0"/>
          <w:bCs w:val="0"/>
          <w:spacing w:val="-3"/>
          <w:w w:val="100"/>
          <w:sz w:val="32"/>
          <w:szCs w:val="32"/>
        </w:rPr>
        <w:t>程</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告并</w:t>
      </w:r>
      <w:r>
        <w:rPr>
          <w:rFonts w:hint="eastAsia" w:ascii="仿宋_GB2312" w:hAnsi="仿宋_GB2312" w:eastAsia="仿宋_GB2312" w:cs="仿宋_GB2312"/>
          <w:b w:val="0"/>
          <w:bCs w:val="0"/>
          <w:spacing w:val="-3"/>
          <w:w w:val="100"/>
          <w:sz w:val="32"/>
          <w:szCs w:val="32"/>
        </w:rPr>
        <w:t>对</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告负</w:t>
      </w:r>
      <w:r>
        <w:rPr>
          <w:rFonts w:hint="eastAsia" w:ascii="仿宋_GB2312" w:hAnsi="仿宋_GB2312" w:eastAsia="仿宋_GB2312" w:cs="仿宋_GB2312"/>
          <w:b w:val="0"/>
          <w:bCs w:val="0"/>
          <w:spacing w:val="-3"/>
          <w:w w:val="100"/>
          <w:sz w:val="32"/>
          <w:szCs w:val="32"/>
        </w:rPr>
        <w:t>责</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的雷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3"/>
          <w:w w:val="100"/>
          <w:sz w:val="32"/>
          <w:szCs w:val="32"/>
        </w:rPr>
        <w:t>必</w:t>
      </w:r>
      <w:r>
        <w:rPr>
          <w:rFonts w:hint="eastAsia" w:ascii="仿宋_GB2312" w:hAnsi="仿宋_GB2312" w:eastAsia="仿宋_GB2312" w:cs="仿宋_GB2312"/>
          <w:b w:val="0"/>
          <w:bCs w:val="0"/>
          <w:spacing w:val="-1"/>
          <w:w w:val="100"/>
          <w:sz w:val="32"/>
          <w:szCs w:val="32"/>
        </w:rPr>
        <w:t>须全</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、真</w:t>
      </w:r>
      <w:r>
        <w:rPr>
          <w:rFonts w:hint="eastAsia" w:ascii="仿宋_GB2312" w:hAnsi="仿宋_GB2312" w:eastAsia="仿宋_GB2312" w:cs="仿宋_GB2312"/>
          <w:b w:val="0"/>
          <w:bCs w:val="0"/>
          <w:spacing w:val="-3"/>
          <w:w w:val="100"/>
          <w:sz w:val="32"/>
          <w:szCs w:val="32"/>
        </w:rPr>
        <w:t>实</w:t>
      </w:r>
      <w:r>
        <w:rPr>
          <w:rFonts w:hint="eastAsia" w:ascii="仿宋_GB2312" w:hAnsi="仿宋_GB2312" w:eastAsia="仿宋_GB2312" w:cs="仿宋_GB2312"/>
          <w:b w:val="0"/>
          <w:bCs w:val="0"/>
          <w:spacing w:val="-1"/>
          <w:w w:val="100"/>
          <w:sz w:val="32"/>
          <w:szCs w:val="32"/>
        </w:rPr>
        <w:t>、可</w:t>
      </w:r>
      <w:r>
        <w:rPr>
          <w:rFonts w:hint="eastAsia" w:ascii="仿宋_GB2312" w:hAnsi="仿宋_GB2312" w:eastAsia="仿宋_GB2312" w:cs="仿宋_GB2312"/>
          <w:b w:val="0"/>
          <w:bCs w:val="0"/>
          <w:spacing w:val="-3"/>
          <w:w w:val="100"/>
          <w:sz w:val="32"/>
          <w:szCs w:val="32"/>
        </w:rPr>
        <w:t>靠</w:t>
      </w:r>
      <w:r>
        <w:rPr>
          <w:rFonts w:hint="eastAsia" w:ascii="仿宋_GB2312" w:hAnsi="仿宋_GB2312" w:eastAsia="仿宋_GB2312" w:cs="仿宋_GB2312"/>
          <w:b w:val="0"/>
          <w:bCs w:val="0"/>
          <w:spacing w:val="0"/>
          <w:w w:val="100"/>
          <w:sz w:val="32"/>
          <w:szCs w:val="32"/>
        </w:rPr>
        <w:t>。</w:t>
      </w:r>
    </w:p>
    <w:p w14:paraId="40281A81">
      <w:pPr>
        <w:pStyle w:val="3"/>
        <w:spacing w:before="27" w:line="299" w:lineRule="auto"/>
        <w:ind w:left="120" w:right="105" w:firstLine="559"/>
        <w:jc w:val="both"/>
        <w:rPr>
          <w:rFonts w:hint="eastAsia" w:ascii="仿宋_GB2312" w:hAnsi="仿宋_GB2312" w:eastAsia="仿宋_GB2312" w:cs="仿宋_GB2312"/>
          <w:b w:val="0"/>
          <w:bCs w:val="0"/>
          <w:spacing w:val="4"/>
          <w:w w:val="100"/>
          <w:sz w:val="32"/>
          <w:szCs w:val="32"/>
        </w:rPr>
      </w:pPr>
      <w:r>
        <w:rPr>
          <w:rFonts w:hint="eastAsia" w:ascii="仿宋_GB2312" w:hAnsi="仿宋_GB2312" w:eastAsia="仿宋_GB2312" w:cs="仿宋_GB2312"/>
          <w:b w:val="0"/>
          <w:bCs w:val="0"/>
          <w:spacing w:val="4"/>
          <w:w w:val="100"/>
          <w:sz w:val="32"/>
          <w:szCs w:val="32"/>
        </w:rPr>
        <w:t>雷电防护装置检测报告结论应当包含安装的雷电防护装置是否按照核准的施工图施工完成；是否符合国家有关标准和国务院气象主管机构规定的使用要求。</w:t>
      </w:r>
    </w:p>
    <w:p w14:paraId="5B83E291">
      <w:pPr>
        <w:pStyle w:val="3"/>
        <w:spacing w:before="27" w:line="299" w:lineRule="auto"/>
        <w:ind w:left="120" w:right="105"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4"/>
          <w:w w:val="100"/>
          <w:sz w:val="32"/>
          <w:szCs w:val="32"/>
        </w:rPr>
        <w:t>（3）《雷电防护装置设计审核和竣工验收规定》第十六条气象主管机构应当在受理之日起十个工作日内作出竣工验收结论。雷电防护装置经验收符合要求的，气象主管机构应当出具《雷电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收意</w:t>
      </w:r>
      <w:r>
        <w:rPr>
          <w:rFonts w:hint="eastAsia" w:ascii="仿宋_GB2312" w:hAnsi="仿宋_GB2312" w:eastAsia="仿宋_GB2312" w:cs="仿宋_GB2312"/>
          <w:b w:val="0"/>
          <w:bCs w:val="0"/>
          <w:spacing w:val="-3"/>
          <w:w w:val="100"/>
          <w:sz w:val="32"/>
          <w:szCs w:val="32"/>
        </w:rPr>
        <w:t>见</w:t>
      </w:r>
      <w:r>
        <w:rPr>
          <w:rFonts w:hint="eastAsia" w:ascii="仿宋_GB2312" w:hAnsi="仿宋_GB2312" w:eastAsia="仿宋_GB2312" w:cs="仿宋_GB2312"/>
          <w:b w:val="0"/>
          <w:bCs w:val="0"/>
          <w:spacing w:val="-1"/>
          <w:w w:val="100"/>
          <w:sz w:val="32"/>
          <w:szCs w:val="32"/>
        </w:rPr>
        <w:t>书》</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不符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0"/>
          <w:w w:val="100"/>
          <w:sz w:val="32"/>
          <w:szCs w:val="32"/>
        </w:rPr>
        <w:t>予</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决定</w:t>
      </w:r>
      <w:r>
        <w:rPr>
          <w:rFonts w:hint="eastAsia" w:ascii="仿宋_GB2312" w:hAnsi="仿宋_GB2312" w:eastAsia="仿宋_GB2312" w:cs="仿宋_GB2312"/>
          <w:b w:val="0"/>
          <w:bCs w:val="0"/>
          <w:spacing w:val="-3"/>
          <w:w w:val="100"/>
          <w:sz w:val="32"/>
          <w:szCs w:val="32"/>
        </w:rPr>
        <w:t>书</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w:t>
      </w:r>
    </w:p>
    <w:p w14:paraId="0F040D53">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现</w:t>
      </w:r>
      <w:r>
        <w:rPr>
          <w:rFonts w:hint="eastAsia" w:ascii="仿宋_GB2312" w:hAnsi="仿宋_GB2312" w:eastAsia="仿宋_GB2312" w:cs="仿宋_GB2312"/>
          <w:b w:val="0"/>
          <w:bCs w:val="0"/>
          <w:spacing w:val="-1"/>
          <w:w w:val="100"/>
          <w:sz w:val="32"/>
          <w:szCs w:val="32"/>
        </w:rPr>
        <w:t>场勘</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025ED41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组</w:t>
      </w:r>
      <w:r>
        <w:rPr>
          <w:rFonts w:hint="eastAsia" w:ascii="仿宋_GB2312" w:hAnsi="仿宋_GB2312" w:eastAsia="仿宋_GB2312" w:cs="仿宋_GB2312"/>
          <w:b w:val="0"/>
          <w:bCs w:val="0"/>
          <w:spacing w:val="-1"/>
          <w:w w:val="100"/>
          <w:sz w:val="32"/>
          <w:szCs w:val="32"/>
        </w:rPr>
        <w:t>织听</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1B9C9212">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招</w:t>
      </w:r>
      <w:r>
        <w:rPr>
          <w:rFonts w:hint="eastAsia" w:ascii="仿宋_GB2312" w:hAnsi="仿宋_GB2312" w:eastAsia="仿宋_GB2312" w:cs="仿宋_GB2312"/>
          <w:b w:val="0"/>
          <w:bCs w:val="0"/>
          <w:spacing w:val="-1"/>
          <w:w w:val="100"/>
          <w:sz w:val="32"/>
          <w:szCs w:val="32"/>
        </w:rPr>
        <w:t>标、拍卖、挂牌</w:t>
      </w:r>
      <w:r>
        <w:rPr>
          <w:rFonts w:hint="eastAsia" w:ascii="仿宋_GB2312" w:hAnsi="仿宋_GB2312" w:eastAsia="仿宋_GB2312" w:cs="仿宋_GB2312"/>
          <w:b w:val="0"/>
          <w:bCs w:val="0"/>
          <w:spacing w:val="2"/>
          <w:w w:val="100"/>
          <w:sz w:val="32"/>
          <w:szCs w:val="32"/>
        </w:rPr>
        <w:t>交</w:t>
      </w:r>
      <w:r>
        <w:rPr>
          <w:rFonts w:hint="eastAsia" w:ascii="仿宋_GB2312" w:hAnsi="仿宋_GB2312" w:eastAsia="仿宋_GB2312" w:cs="仿宋_GB2312"/>
          <w:b w:val="0"/>
          <w:bCs w:val="0"/>
          <w:spacing w:val="-3"/>
          <w:w w:val="100"/>
          <w:sz w:val="32"/>
          <w:szCs w:val="32"/>
        </w:rPr>
        <w:t>易</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否</w:t>
      </w:r>
    </w:p>
    <w:p w14:paraId="7A516FE5">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检</w:t>
      </w:r>
      <w:r>
        <w:rPr>
          <w:rFonts w:hint="eastAsia" w:ascii="仿宋_GB2312" w:hAnsi="仿宋_GB2312" w:eastAsia="仿宋_GB2312" w:cs="仿宋_GB2312"/>
          <w:b w:val="0"/>
          <w:bCs w:val="0"/>
          <w:spacing w:val="-1"/>
          <w:w w:val="100"/>
          <w:sz w:val="32"/>
          <w:szCs w:val="32"/>
        </w:rPr>
        <w:t>验、检测、检疫：</w:t>
      </w:r>
      <w:r>
        <w:rPr>
          <w:rFonts w:hint="eastAsia" w:ascii="仿宋_GB2312" w:hAnsi="仿宋_GB2312" w:eastAsia="仿宋_GB2312" w:cs="仿宋_GB2312"/>
          <w:b w:val="0"/>
          <w:bCs w:val="0"/>
          <w:spacing w:val="0"/>
          <w:w w:val="100"/>
          <w:sz w:val="32"/>
          <w:szCs w:val="32"/>
        </w:rPr>
        <w:t>否</w:t>
      </w:r>
    </w:p>
    <w:p w14:paraId="45ADDFE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鉴</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否</w:t>
      </w:r>
    </w:p>
    <w:p w14:paraId="3AA99CE7">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专</w:t>
      </w:r>
      <w:r>
        <w:rPr>
          <w:rFonts w:hint="eastAsia" w:ascii="仿宋_GB2312" w:hAnsi="仿宋_GB2312" w:eastAsia="仿宋_GB2312" w:cs="仿宋_GB2312"/>
          <w:b w:val="0"/>
          <w:bCs w:val="0"/>
          <w:spacing w:val="-1"/>
          <w:w w:val="100"/>
          <w:sz w:val="32"/>
          <w:szCs w:val="32"/>
        </w:rPr>
        <w:t>家评</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7C4A80D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向</w:t>
      </w:r>
      <w:r>
        <w:rPr>
          <w:rFonts w:hint="eastAsia" w:ascii="仿宋_GB2312" w:hAnsi="仿宋_GB2312" w:eastAsia="仿宋_GB2312" w:cs="仿宋_GB2312"/>
          <w:b w:val="0"/>
          <w:bCs w:val="0"/>
          <w:spacing w:val="-1"/>
          <w:w w:val="100"/>
          <w:sz w:val="32"/>
          <w:szCs w:val="32"/>
        </w:rPr>
        <w:t>社会公示：</w:t>
      </w:r>
      <w:r>
        <w:rPr>
          <w:rFonts w:hint="eastAsia" w:ascii="仿宋_GB2312" w:hAnsi="仿宋_GB2312" w:eastAsia="仿宋_GB2312" w:cs="仿宋_GB2312"/>
          <w:b w:val="0"/>
          <w:bCs w:val="0"/>
          <w:spacing w:val="0"/>
          <w:w w:val="100"/>
          <w:sz w:val="32"/>
          <w:szCs w:val="32"/>
        </w:rPr>
        <w:t>否</w:t>
      </w:r>
    </w:p>
    <w:p w14:paraId="5408021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是否实行</w:t>
      </w:r>
      <w:r>
        <w:rPr>
          <w:rFonts w:hint="eastAsia" w:ascii="仿宋_GB2312" w:hAnsi="仿宋_GB2312" w:eastAsia="仿宋_GB2312" w:cs="仿宋_GB2312"/>
          <w:b w:val="0"/>
          <w:bCs w:val="0"/>
          <w:spacing w:val="2"/>
          <w:w w:val="100"/>
          <w:sz w:val="32"/>
          <w:szCs w:val="32"/>
        </w:rPr>
        <w:t>告</w:t>
      </w:r>
      <w:r>
        <w:rPr>
          <w:rFonts w:hint="eastAsia" w:ascii="仿宋_GB2312" w:hAnsi="仿宋_GB2312" w:eastAsia="仿宋_GB2312" w:cs="仿宋_GB2312"/>
          <w:b w:val="0"/>
          <w:bCs w:val="0"/>
          <w:spacing w:val="-1"/>
          <w:w w:val="100"/>
          <w:sz w:val="32"/>
          <w:szCs w:val="32"/>
        </w:rPr>
        <w:t>知承诺办理：</w:t>
      </w:r>
      <w:r>
        <w:rPr>
          <w:rFonts w:hint="eastAsia" w:ascii="仿宋_GB2312" w:hAnsi="仿宋_GB2312" w:eastAsia="仿宋_GB2312" w:cs="仿宋_GB2312"/>
          <w:b w:val="0"/>
          <w:bCs w:val="0"/>
          <w:spacing w:val="0"/>
          <w:w w:val="100"/>
          <w:sz w:val="32"/>
          <w:szCs w:val="32"/>
        </w:rPr>
        <w:t>否</w:t>
      </w:r>
    </w:p>
    <w:p w14:paraId="51C0B510">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9"/>
          <w:w w:val="100"/>
          <w:sz w:val="32"/>
          <w:szCs w:val="32"/>
        </w:rPr>
        <w:t>1</w:t>
      </w:r>
      <w:r>
        <w:rPr>
          <w:rFonts w:hint="eastAsia" w:ascii="仿宋_GB2312" w:hAnsi="仿宋_GB2312" w:eastAsia="仿宋_GB2312" w:cs="仿宋_GB2312"/>
          <w:b/>
          <w:bCs/>
          <w:spacing w:val="1"/>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审批机关</w:t>
      </w:r>
      <w:r>
        <w:rPr>
          <w:rFonts w:hint="eastAsia" w:ascii="仿宋_GB2312" w:hAnsi="仿宋_GB2312" w:eastAsia="仿宋_GB2312" w:cs="仿宋_GB2312"/>
          <w:b w:val="0"/>
          <w:bCs w:val="0"/>
          <w:spacing w:val="2"/>
          <w:w w:val="100"/>
          <w:sz w:val="32"/>
          <w:szCs w:val="32"/>
        </w:rPr>
        <w:t>是</w:t>
      </w:r>
      <w:r>
        <w:rPr>
          <w:rFonts w:hint="eastAsia" w:ascii="仿宋_GB2312" w:hAnsi="仿宋_GB2312" w:eastAsia="仿宋_GB2312" w:cs="仿宋_GB2312"/>
          <w:b w:val="0"/>
          <w:bCs w:val="0"/>
          <w:spacing w:val="-1"/>
          <w:w w:val="100"/>
          <w:sz w:val="32"/>
          <w:szCs w:val="32"/>
        </w:rPr>
        <w:t>否委托服务机构</w:t>
      </w:r>
      <w:r>
        <w:rPr>
          <w:rFonts w:hint="eastAsia" w:ascii="仿宋_GB2312" w:hAnsi="仿宋_GB2312" w:eastAsia="仿宋_GB2312" w:cs="仿宋_GB2312"/>
          <w:b w:val="0"/>
          <w:bCs w:val="0"/>
          <w:spacing w:val="2"/>
          <w:w w:val="100"/>
          <w:sz w:val="32"/>
          <w:szCs w:val="32"/>
        </w:rPr>
        <w:t>开</w:t>
      </w:r>
      <w:r>
        <w:rPr>
          <w:rFonts w:hint="eastAsia" w:ascii="仿宋_GB2312" w:hAnsi="仿宋_GB2312" w:eastAsia="仿宋_GB2312" w:cs="仿宋_GB2312"/>
          <w:b w:val="0"/>
          <w:bCs w:val="0"/>
          <w:spacing w:val="-1"/>
          <w:w w:val="100"/>
          <w:sz w:val="32"/>
          <w:szCs w:val="32"/>
        </w:rPr>
        <w:t>展技术性服务</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是</w:t>
      </w:r>
    </w:p>
    <w:p w14:paraId="09121DD5">
      <w:pPr>
        <w:pStyle w:val="3"/>
        <w:spacing w:before="70"/>
        <w:ind w:left="120" w:right="0"/>
        <w:jc w:val="left"/>
        <w:rPr>
          <w:rFonts w:hint="eastAsia" w:ascii="仿宋_GB2312" w:hAnsi="仿宋_GB2312" w:eastAsia="仿宋_GB2312" w:cs="仿宋_GB2312"/>
          <w:sz w:val="32"/>
          <w:szCs w:val="32"/>
        </w:rPr>
      </w:pPr>
      <w:bookmarkStart w:id="87" w:name="八、受理和审批时限"/>
      <w:bookmarkEnd w:id="87"/>
      <w:r>
        <w:rPr>
          <w:rFonts w:hint="eastAsia" w:ascii="黑体" w:hAnsi="黑体" w:eastAsia="黑体" w:cs="黑体"/>
          <w:b w:val="0"/>
          <w:bCs w:val="0"/>
          <w:spacing w:val="-1"/>
          <w:w w:val="100"/>
          <w:sz w:val="32"/>
          <w:szCs w:val="32"/>
        </w:rPr>
        <w:t>八</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受理</w:t>
      </w:r>
      <w:r>
        <w:rPr>
          <w:rFonts w:hint="eastAsia" w:ascii="黑体" w:hAnsi="黑体" w:eastAsia="黑体" w:cs="黑体"/>
          <w:b w:val="0"/>
          <w:bCs w:val="0"/>
          <w:spacing w:val="-3"/>
          <w:w w:val="100"/>
          <w:sz w:val="32"/>
          <w:szCs w:val="32"/>
        </w:rPr>
        <w:t>和</w:t>
      </w:r>
      <w:r>
        <w:rPr>
          <w:rFonts w:hint="eastAsia" w:ascii="黑体" w:hAnsi="黑体" w:eastAsia="黑体" w:cs="黑体"/>
          <w:b w:val="0"/>
          <w:bCs w:val="0"/>
          <w:spacing w:val="-1"/>
          <w:w w:val="100"/>
          <w:sz w:val="32"/>
          <w:szCs w:val="32"/>
        </w:rPr>
        <w:t>审批</w:t>
      </w:r>
      <w:r>
        <w:rPr>
          <w:rFonts w:hint="eastAsia" w:ascii="黑体" w:hAnsi="黑体" w:eastAsia="黑体" w:cs="黑体"/>
          <w:b w:val="0"/>
          <w:bCs w:val="0"/>
          <w:spacing w:val="-3"/>
          <w:w w:val="100"/>
          <w:sz w:val="32"/>
          <w:szCs w:val="32"/>
        </w:rPr>
        <w:t>时</w:t>
      </w:r>
      <w:r>
        <w:rPr>
          <w:rFonts w:hint="eastAsia" w:ascii="黑体" w:hAnsi="黑体" w:eastAsia="黑体" w:cs="黑体"/>
          <w:b w:val="0"/>
          <w:bCs w:val="0"/>
          <w:spacing w:val="0"/>
          <w:w w:val="100"/>
          <w:sz w:val="32"/>
          <w:szCs w:val="32"/>
        </w:rPr>
        <w:t>限</w:t>
      </w:r>
    </w:p>
    <w:p w14:paraId="14DC8471">
      <w:pPr>
        <w:pStyle w:val="3"/>
        <w:numPr>
          <w:ilvl w:val="0"/>
          <w:numId w:val="3"/>
        </w:numPr>
        <w:tabs>
          <w:tab w:val="left" w:pos="818"/>
        </w:tabs>
        <w:ind w:left="818" w:right="0" w:hanging="14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承诺受理</w:t>
      </w:r>
      <w:r>
        <w:rPr>
          <w:rFonts w:hint="eastAsia" w:ascii="仿宋_GB2312" w:hAnsi="仿宋_GB2312" w:eastAsia="仿宋_GB2312" w:cs="仿宋_GB2312"/>
          <w:b w:val="0"/>
          <w:bCs w:val="0"/>
          <w:spacing w:val="2"/>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5</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0"/>
          <w:w w:val="100"/>
          <w:sz w:val="32"/>
          <w:szCs w:val="32"/>
        </w:rPr>
        <w:t>日</w:t>
      </w:r>
    </w:p>
    <w:p w14:paraId="1D083E82">
      <w:pPr>
        <w:pStyle w:val="3"/>
        <w:numPr>
          <w:ilvl w:val="0"/>
          <w:numId w:val="3"/>
        </w:numPr>
        <w:tabs>
          <w:tab w:val="left" w:pos="818"/>
        </w:tabs>
        <w:spacing w:before="70"/>
        <w:ind w:left="818" w:right="0" w:hanging="140"/>
        <w:jc w:val="left"/>
        <w:rPr>
          <w:rFonts w:hint="eastAsia" w:ascii="仿宋_GB2312" w:hAnsi="仿宋_GB2312" w:eastAsia="仿宋_GB2312" w:cs="仿宋_GB2312"/>
          <w:sz w:val="32"/>
          <w:szCs w:val="32"/>
        </w:rPr>
      </w:pPr>
      <w:bookmarkStart w:id="88" w:name="2.法定审批时限：10个工作日"/>
      <w:bookmarkEnd w:id="88"/>
      <w:bookmarkStart w:id="89" w:name="2.法定审批时限：10个工作日"/>
      <w:bookmarkEnd w:id="89"/>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法定审批</w:t>
      </w:r>
      <w:r>
        <w:rPr>
          <w:rFonts w:hint="eastAsia" w:ascii="仿宋_GB2312" w:hAnsi="仿宋_GB2312" w:eastAsia="仿宋_GB2312" w:cs="仿宋_GB2312"/>
          <w:b w:val="0"/>
          <w:bCs w:val="0"/>
          <w:spacing w:val="1"/>
          <w:w w:val="95"/>
          <w:sz w:val="32"/>
          <w:szCs w:val="32"/>
        </w:rPr>
        <w:t>时</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1"/>
          <w:w w:val="95"/>
          <w:sz w:val="32"/>
          <w:szCs w:val="32"/>
        </w:rPr>
        <w:t>个</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作</w:t>
      </w:r>
      <w:r>
        <w:rPr>
          <w:rFonts w:hint="eastAsia" w:ascii="仿宋_GB2312" w:hAnsi="仿宋_GB2312" w:eastAsia="仿宋_GB2312" w:cs="仿宋_GB2312"/>
          <w:b w:val="0"/>
          <w:bCs w:val="0"/>
          <w:spacing w:val="0"/>
          <w:w w:val="95"/>
          <w:sz w:val="32"/>
          <w:szCs w:val="32"/>
        </w:rPr>
        <w:t>日</w:t>
      </w:r>
    </w:p>
    <w:p w14:paraId="5CAB88C4">
      <w:pPr>
        <w:pStyle w:val="3"/>
        <w:spacing w:before="58"/>
        <w:ind w:right="0"/>
        <w:jc w:val="left"/>
        <w:rPr>
          <w:rFonts w:hint="eastAsia" w:ascii="仿宋_GB2312" w:hAnsi="仿宋_GB2312" w:eastAsia="仿宋_GB2312" w:cs="仿宋_GB2312"/>
          <w:sz w:val="32"/>
          <w:szCs w:val="32"/>
        </w:rPr>
      </w:pPr>
      <w:bookmarkStart w:id="90" w:name="3.规定法定审批时限依据"/>
      <w:bookmarkEnd w:id="90"/>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规定法定</w:t>
      </w:r>
      <w:r>
        <w:rPr>
          <w:rFonts w:hint="eastAsia" w:ascii="仿宋_GB2312" w:hAnsi="仿宋_GB2312" w:eastAsia="仿宋_GB2312" w:cs="仿宋_GB2312"/>
          <w:b w:val="0"/>
          <w:bCs w:val="0"/>
          <w:spacing w:val="2"/>
          <w:w w:val="100"/>
          <w:sz w:val="32"/>
          <w:szCs w:val="32"/>
        </w:rPr>
        <w:t>审</w:t>
      </w:r>
      <w:r>
        <w:rPr>
          <w:rFonts w:hint="eastAsia" w:ascii="仿宋_GB2312" w:hAnsi="仿宋_GB2312" w:eastAsia="仿宋_GB2312" w:cs="仿宋_GB2312"/>
          <w:b w:val="0"/>
          <w:bCs w:val="0"/>
          <w:spacing w:val="-1"/>
          <w:w w:val="100"/>
          <w:sz w:val="32"/>
          <w:szCs w:val="32"/>
        </w:rPr>
        <w:t>批时限依</w:t>
      </w:r>
      <w:r>
        <w:rPr>
          <w:rFonts w:hint="eastAsia" w:ascii="仿宋_GB2312" w:hAnsi="仿宋_GB2312" w:eastAsia="仿宋_GB2312" w:cs="仿宋_GB2312"/>
          <w:b w:val="0"/>
          <w:bCs w:val="0"/>
          <w:spacing w:val="0"/>
          <w:w w:val="100"/>
          <w:sz w:val="32"/>
          <w:szCs w:val="32"/>
        </w:rPr>
        <w:t>据</w:t>
      </w:r>
    </w:p>
    <w:p w14:paraId="09F70A38">
      <w:pPr>
        <w:pStyle w:val="3"/>
        <w:tabs>
          <w:tab w:val="left" w:pos="8145"/>
        </w:tabs>
        <w:spacing w:line="299" w:lineRule="auto"/>
        <w:ind w:left="120" w:right="119"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六</w:t>
      </w:r>
      <w:r>
        <w:rPr>
          <w:rFonts w:hint="eastAsia" w:ascii="仿宋_GB2312" w:hAnsi="仿宋_GB2312" w:eastAsia="仿宋_GB2312" w:cs="仿宋_GB2312"/>
          <w:b w:val="0"/>
          <w:bCs w:val="0"/>
          <w:spacing w:val="0"/>
          <w:w w:val="100"/>
          <w:sz w:val="32"/>
          <w:szCs w:val="32"/>
        </w:rPr>
        <w:t>条气</w:t>
      </w:r>
      <w:r>
        <w:rPr>
          <w:rFonts w:hint="eastAsia" w:ascii="仿宋_GB2312" w:hAnsi="仿宋_GB2312" w:eastAsia="仿宋_GB2312" w:cs="仿宋_GB2312"/>
          <w:b w:val="0"/>
          <w:bCs w:val="0"/>
          <w:spacing w:val="-1"/>
          <w:w w:val="100"/>
          <w:sz w:val="32"/>
          <w:szCs w:val="32"/>
        </w:rPr>
        <w:t>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应当</w:t>
      </w:r>
      <w:r>
        <w:rPr>
          <w:rFonts w:hint="eastAsia" w:ascii="仿宋_GB2312" w:hAnsi="仿宋_GB2312" w:eastAsia="仿宋_GB2312" w:cs="仿宋_GB2312"/>
          <w:b w:val="0"/>
          <w:bCs w:val="0"/>
          <w:spacing w:val="-3"/>
          <w:w w:val="100"/>
          <w:sz w:val="32"/>
          <w:szCs w:val="32"/>
        </w:rPr>
        <w:t>在</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3"/>
          <w:w w:val="100"/>
          <w:sz w:val="32"/>
          <w:szCs w:val="32"/>
        </w:rPr>
        <w:t>之</w:t>
      </w:r>
      <w:r>
        <w:rPr>
          <w:rFonts w:hint="eastAsia" w:ascii="仿宋_GB2312" w:hAnsi="仿宋_GB2312" w:eastAsia="仿宋_GB2312" w:cs="仿宋_GB2312"/>
          <w:b w:val="0"/>
          <w:bCs w:val="0"/>
          <w:spacing w:val="-1"/>
          <w:w w:val="100"/>
          <w:sz w:val="32"/>
          <w:szCs w:val="32"/>
        </w:rPr>
        <w:t>日起</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个工</w:t>
      </w:r>
      <w:r>
        <w:rPr>
          <w:rFonts w:hint="eastAsia" w:ascii="仿宋_GB2312" w:hAnsi="仿宋_GB2312" w:eastAsia="仿宋_GB2312" w:cs="仿宋_GB2312"/>
          <w:b w:val="0"/>
          <w:bCs w:val="0"/>
          <w:spacing w:val="-3"/>
          <w:w w:val="100"/>
          <w:sz w:val="32"/>
          <w:szCs w:val="32"/>
        </w:rPr>
        <w:t>作</w:t>
      </w:r>
      <w:r>
        <w:rPr>
          <w:rFonts w:hint="eastAsia" w:ascii="仿宋_GB2312" w:hAnsi="仿宋_GB2312" w:eastAsia="仿宋_GB2312" w:cs="仿宋_GB2312"/>
          <w:b w:val="0"/>
          <w:bCs w:val="0"/>
          <w:spacing w:val="-1"/>
          <w:w w:val="100"/>
          <w:sz w:val="32"/>
          <w:szCs w:val="32"/>
        </w:rPr>
        <w:t>日内</w:t>
      </w:r>
      <w:r>
        <w:rPr>
          <w:rFonts w:hint="eastAsia" w:ascii="仿宋_GB2312" w:hAnsi="仿宋_GB2312" w:eastAsia="仿宋_GB2312" w:cs="仿宋_GB2312"/>
          <w:b w:val="0"/>
          <w:bCs w:val="0"/>
          <w:spacing w:val="-3"/>
          <w:w w:val="100"/>
          <w:sz w:val="32"/>
          <w:szCs w:val="32"/>
        </w:rPr>
        <w:t>作</w:t>
      </w:r>
      <w:r>
        <w:rPr>
          <w:rFonts w:hint="eastAsia" w:ascii="仿宋_GB2312" w:hAnsi="仿宋_GB2312" w:eastAsia="仿宋_GB2312" w:cs="仿宋_GB2312"/>
          <w:b w:val="0"/>
          <w:bCs w:val="0"/>
          <w:spacing w:val="-1"/>
          <w:w w:val="100"/>
          <w:sz w:val="32"/>
          <w:szCs w:val="32"/>
        </w:rPr>
        <w:t>出竣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结</w:t>
      </w:r>
      <w:r>
        <w:rPr>
          <w:rFonts w:hint="eastAsia" w:ascii="仿宋_GB2312" w:hAnsi="仿宋_GB2312" w:eastAsia="仿宋_GB2312" w:cs="仿宋_GB2312"/>
          <w:b w:val="0"/>
          <w:bCs w:val="0"/>
          <w:spacing w:val="-1"/>
          <w:w w:val="100"/>
          <w:sz w:val="32"/>
          <w:szCs w:val="32"/>
        </w:rPr>
        <w:t>论</w:t>
      </w:r>
      <w:r>
        <w:rPr>
          <w:rFonts w:hint="eastAsia" w:ascii="仿宋_GB2312" w:hAnsi="仿宋_GB2312" w:eastAsia="仿宋_GB2312" w:cs="仿宋_GB2312"/>
          <w:b w:val="0"/>
          <w:bCs w:val="0"/>
          <w:spacing w:val="0"/>
          <w:w w:val="100"/>
          <w:sz w:val="32"/>
          <w:szCs w:val="32"/>
        </w:rPr>
        <w:t>。</w:t>
      </w:r>
    </w:p>
    <w:p w14:paraId="6326634E">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承诺审批</w:t>
      </w:r>
      <w:r>
        <w:rPr>
          <w:rFonts w:hint="eastAsia" w:ascii="仿宋_GB2312" w:hAnsi="仿宋_GB2312" w:eastAsia="仿宋_GB2312" w:cs="仿宋_GB2312"/>
          <w:b w:val="0"/>
          <w:bCs w:val="0"/>
          <w:spacing w:val="2"/>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8</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0"/>
          <w:w w:val="100"/>
          <w:sz w:val="32"/>
          <w:szCs w:val="32"/>
        </w:rPr>
        <w:t>日</w:t>
      </w:r>
    </w:p>
    <w:p w14:paraId="296C4DFD">
      <w:pPr>
        <w:pStyle w:val="3"/>
        <w:spacing w:line="414" w:lineRule="exact"/>
        <w:ind w:left="0" w:leftChars="0" w:right="0" w:firstLine="0" w:firstLineChars="0"/>
        <w:jc w:val="left"/>
        <w:rPr>
          <w:rFonts w:hint="eastAsia" w:ascii="黑体" w:hAnsi="黑体" w:eastAsia="黑体" w:cs="黑体"/>
          <w:b w:val="0"/>
          <w:bCs w:val="0"/>
          <w:spacing w:val="0"/>
          <w:w w:val="100"/>
          <w:sz w:val="32"/>
          <w:szCs w:val="32"/>
        </w:rPr>
      </w:pPr>
      <w:bookmarkStart w:id="91" w:name="九、收费"/>
      <w:bookmarkEnd w:id="91"/>
      <w:r>
        <w:rPr>
          <w:rFonts w:hint="eastAsia" w:ascii="黑体" w:hAnsi="黑体" w:eastAsia="黑体" w:cs="黑体"/>
          <w:b w:val="0"/>
          <w:bCs w:val="0"/>
          <w:spacing w:val="-1"/>
          <w:w w:val="100"/>
          <w:sz w:val="32"/>
          <w:szCs w:val="32"/>
        </w:rPr>
        <w:t>九</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收</w:t>
      </w:r>
      <w:r>
        <w:rPr>
          <w:rFonts w:hint="eastAsia" w:ascii="黑体" w:hAnsi="黑体" w:eastAsia="黑体" w:cs="黑体"/>
          <w:b w:val="0"/>
          <w:bCs w:val="0"/>
          <w:spacing w:val="0"/>
          <w:w w:val="100"/>
          <w:sz w:val="32"/>
          <w:szCs w:val="32"/>
        </w:rPr>
        <w:t>费</w:t>
      </w:r>
    </w:p>
    <w:p w14:paraId="035827D7">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可是否收费：</w:t>
      </w:r>
      <w:r>
        <w:rPr>
          <w:rFonts w:hint="eastAsia" w:ascii="仿宋_GB2312" w:hAnsi="仿宋_GB2312" w:eastAsia="仿宋_GB2312" w:cs="仿宋_GB2312"/>
          <w:b w:val="0"/>
          <w:bCs w:val="0"/>
          <w:spacing w:val="0"/>
          <w:w w:val="100"/>
          <w:sz w:val="32"/>
          <w:szCs w:val="32"/>
        </w:rPr>
        <w:t>否</w:t>
      </w:r>
    </w:p>
    <w:p w14:paraId="7EC6101E">
      <w:pPr>
        <w:pStyle w:val="3"/>
        <w:spacing w:before="70" w:line="269" w:lineRule="auto"/>
        <w:ind w:left="120" w:right="0" w:firstLine="559"/>
        <w:jc w:val="left"/>
        <w:rPr>
          <w:rFonts w:hint="eastAsia" w:ascii="仿宋_GB2312" w:hAnsi="仿宋_GB2312" w:eastAsia="仿宋_GB2312" w:cs="仿宋_GB2312"/>
          <w:sz w:val="32"/>
          <w:szCs w:val="32"/>
        </w:rPr>
      </w:pPr>
      <w:bookmarkStart w:id="92" w:name="2.收费项目的名称、收费项目的标准、设定收费项目的依据、规定收费标准的依据"/>
      <w:bookmarkEnd w:id="9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收费</w:t>
      </w:r>
      <w:r>
        <w:rPr>
          <w:rFonts w:hint="eastAsia" w:ascii="仿宋_GB2312" w:hAnsi="仿宋_GB2312" w:eastAsia="仿宋_GB2312" w:cs="仿宋_GB2312"/>
          <w:b w:val="0"/>
          <w:bCs w:val="0"/>
          <w:spacing w:val="2"/>
          <w:w w:val="100"/>
          <w:sz w:val="32"/>
          <w:szCs w:val="32"/>
        </w:rPr>
        <w:t>项</w:t>
      </w:r>
      <w:r>
        <w:rPr>
          <w:rFonts w:hint="eastAsia" w:ascii="仿宋_GB2312" w:hAnsi="仿宋_GB2312" w:eastAsia="仿宋_GB2312" w:cs="仿宋_GB2312"/>
          <w:b w:val="0"/>
          <w:bCs w:val="0"/>
          <w:spacing w:val="-1"/>
          <w:w w:val="100"/>
          <w:sz w:val="32"/>
          <w:szCs w:val="32"/>
        </w:rPr>
        <w:t>目的名称</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收费</w:t>
      </w:r>
      <w:r>
        <w:rPr>
          <w:rFonts w:hint="eastAsia" w:ascii="仿宋_GB2312" w:hAnsi="仿宋_GB2312" w:eastAsia="仿宋_GB2312" w:cs="仿宋_GB2312"/>
          <w:b w:val="0"/>
          <w:bCs w:val="0"/>
          <w:spacing w:val="2"/>
          <w:w w:val="100"/>
          <w:sz w:val="32"/>
          <w:szCs w:val="32"/>
        </w:rPr>
        <w:t>项</w:t>
      </w:r>
      <w:r>
        <w:rPr>
          <w:rFonts w:hint="eastAsia" w:ascii="仿宋_GB2312" w:hAnsi="仿宋_GB2312" w:eastAsia="仿宋_GB2312" w:cs="仿宋_GB2312"/>
          <w:b w:val="0"/>
          <w:bCs w:val="0"/>
          <w:spacing w:val="-1"/>
          <w:w w:val="100"/>
          <w:sz w:val="32"/>
          <w:szCs w:val="32"/>
        </w:rPr>
        <w:t>目的标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设定</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费项目的依</w:t>
      </w:r>
      <w:r>
        <w:rPr>
          <w:rFonts w:hint="eastAsia" w:ascii="仿宋_GB2312" w:hAnsi="仿宋_GB2312" w:eastAsia="仿宋_GB2312" w:cs="仿宋_GB2312"/>
          <w:b w:val="0"/>
          <w:bCs w:val="0"/>
          <w:spacing w:val="2"/>
          <w:w w:val="100"/>
          <w:sz w:val="32"/>
          <w:szCs w:val="32"/>
        </w:rPr>
        <w:t>据</w:t>
      </w:r>
      <w:r>
        <w:rPr>
          <w:rFonts w:hint="eastAsia" w:ascii="仿宋_GB2312" w:hAnsi="仿宋_GB2312" w:eastAsia="仿宋_GB2312" w:cs="仿宋_GB2312"/>
          <w:b w:val="0"/>
          <w:bCs w:val="0"/>
          <w:spacing w:val="-17"/>
          <w:w w:val="100"/>
          <w:sz w:val="32"/>
          <w:szCs w:val="32"/>
        </w:rPr>
        <w:t>、</w:t>
      </w:r>
      <w:r>
        <w:rPr>
          <w:rFonts w:hint="eastAsia" w:ascii="仿宋_GB2312" w:hAnsi="仿宋_GB2312" w:eastAsia="仿宋_GB2312" w:cs="仿宋_GB2312"/>
          <w:b w:val="0"/>
          <w:bCs w:val="0"/>
          <w:spacing w:val="0"/>
          <w:w w:val="100"/>
          <w:sz w:val="32"/>
          <w:szCs w:val="32"/>
        </w:rPr>
        <w:t>规</w:t>
      </w:r>
      <w:r>
        <w:rPr>
          <w:rFonts w:hint="eastAsia" w:ascii="仿宋_GB2312" w:hAnsi="仿宋_GB2312" w:eastAsia="仿宋_GB2312" w:cs="仿宋_GB2312"/>
          <w:b w:val="0"/>
          <w:bCs w:val="0"/>
          <w:spacing w:val="-1"/>
          <w:w w:val="100"/>
          <w:sz w:val="32"/>
          <w:szCs w:val="32"/>
        </w:rPr>
        <w:t>定收费标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1"/>
          <w:w w:val="100"/>
          <w:sz w:val="32"/>
          <w:szCs w:val="32"/>
        </w:rPr>
        <w:t>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7B7525B4">
      <w:pPr>
        <w:pStyle w:val="3"/>
        <w:spacing w:line="414" w:lineRule="exact"/>
        <w:ind w:left="0" w:leftChars="0" w:right="0" w:firstLine="0" w:firstLineChars="0"/>
        <w:jc w:val="left"/>
        <w:rPr>
          <w:rFonts w:hint="eastAsia" w:ascii="黑体" w:hAnsi="黑体" w:eastAsia="黑体" w:cs="黑体"/>
          <w:b w:val="0"/>
          <w:bCs w:val="0"/>
          <w:spacing w:val="-1"/>
          <w:w w:val="100"/>
          <w:sz w:val="32"/>
          <w:szCs w:val="32"/>
        </w:rPr>
      </w:pPr>
      <w:bookmarkStart w:id="93" w:name="十、行政许可证件"/>
      <w:bookmarkEnd w:id="93"/>
      <w:r>
        <w:rPr>
          <w:rFonts w:hint="eastAsia" w:ascii="黑体" w:hAnsi="黑体" w:eastAsia="黑体" w:cs="黑体"/>
          <w:b w:val="0"/>
          <w:bCs w:val="0"/>
          <w:spacing w:val="-1"/>
          <w:w w:val="100"/>
          <w:sz w:val="32"/>
          <w:szCs w:val="32"/>
        </w:rPr>
        <w:t>十、行政许可证件</w:t>
      </w:r>
    </w:p>
    <w:p w14:paraId="70F06371">
      <w:pPr>
        <w:pStyle w:val="3"/>
        <w:spacing w:before="58"/>
        <w:ind w:right="0"/>
        <w:jc w:val="left"/>
        <w:rPr>
          <w:rFonts w:hint="eastAsia" w:ascii="仿宋_GB2312" w:hAnsi="仿宋_GB2312" w:eastAsia="仿宋_GB2312" w:cs="仿宋_GB2312"/>
          <w:sz w:val="32"/>
          <w:szCs w:val="32"/>
        </w:rPr>
      </w:pPr>
      <w:bookmarkStart w:id="94" w:name="1.审批结果类型：批文"/>
      <w:bookmarkEnd w:id="94"/>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类</w:t>
      </w:r>
      <w:r>
        <w:rPr>
          <w:rFonts w:hint="eastAsia" w:ascii="仿宋_GB2312" w:hAnsi="仿宋_GB2312" w:eastAsia="仿宋_GB2312" w:cs="仿宋_GB2312"/>
          <w:b w:val="0"/>
          <w:bCs w:val="0"/>
          <w:spacing w:val="-1"/>
          <w:w w:val="100"/>
          <w:sz w:val="32"/>
          <w:szCs w:val="32"/>
        </w:rPr>
        <w:t>型</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批</w:t>
      </w:r>
      <w:r>
        <w:rPr>
          <w:rFonts w:hint="eastAsia" w:ascii="仿宋_GB2312" w:hAnsi="仿宋_GB2312" w:eastAsia="仿宋_GB2312" w:cs="仿宋_GB2312"/>
          <w:b w:val="0"/>
          <w:bCs w:val="0"/>
          <w:spacing w:val="0"/>
          <w:w w:val="100"/>
          <w:sz w:val="32"/>
          <w:szCs w:val="32"/>
        </w:rPr>
        <w:t>文</w:t>
      </w:r>
    </w:p>
    <w:p w14:paraId="2D311C4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意见</w:t>
      </w:r>
      <w:r>
        <w:rPr>
          <w:rFonts w:hint="eastAsia" w:ascii="仿宋_GB2312" w:hAnsi="仿宋_GB2312" w:eastAsia="仿宋_GB2312" w:cs="仿宋_GB2312"/>
          <w:b w:val="0"/>
          <w:bCs w:val="0"/>
          <w:spacing w:val="0"/>
          <w:w w:val="100"/>
          <w:sz w:val="32"/>
          <w:szCs w:val="32"/>
        </w:rPr>
        <w:t>书</w:t>
      </w:r>
    </w:p>
    <w:p w14:paraId="562B9863">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有效期限：当</w:t>
      </w:r>
      <w:r>
        <w:rPr>
          <w:rFonts w:hint="eastAsia" w:ascii="仿宋_GB2312" w:hAnsi="仿宋_GB2312" w:eastAsia="仿宋_GB2312" w:cs="仿宋_GB2312"/>
          <w:b w:val="0"/>
          <w:bCs w:val="0"/>
          <w:spacing w:val="0"/>
          <w:w w:val="100"/>
          <w:sz w:val="32"/>
          <w:szCs w:val="32"/>
        </w:rPr>
        <w:t>次</w:t>
      </w:r>
    </w:p>
    <w:p w14:paraId="20DBBD47">
      <w:pPr>
        <w:pStyle w:val="3"/>
        <w:spacing w:before="70"/>
        <w:ind w:right="0"/>
        <w:jc w:val="left"/>
        <w:rPr>
          <w:rFonts w:hint="eastAsia" w:ascii="仿宋_GB2312" w:hAnsi="仿宋_GB2312" w:eastAsia="仿宋_GB2312" w:cs="仿宋_GB2312"/>
          <w:sz w:val="32"/>
          <w:szCs w:val="32"/>
        </w:rPr>
      </w:pPr>
      <w:bookmarkStart w:id="95" w:name="4.规定审批结果有效期限的依据"/>
      <w:bookmarkEnd w:id="95"/>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果有效期限的依</w:t>
      </w:r>
      <w:r>
        <w:rPr>
          <w:rFonts w:hint="eastAsia" w:ascii="仿宋_GB2312" w:hAnsi="仿宋_GB2312" w:eastAsia="仿宋_GB2312" w:cs="仿宋_GB2312"/>
          <w:b w:val="0"/>
          <w:bCs w:val="0"/>
          <w:spacing w:val="0"/>
          <w:w w:val="100"/>
          <w:sz w:val="32"/>
          <w:szCs w:val="32"/>
        </w:rPr>
        <w:t>据</w:t>
      </w:r>
    </w:p>
    <w:p w14:paraId="043A919C">
      <w:pPr>
        <w:pStyle w:val="3"/>
        <w:spacing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六</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起十</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收结</w:t>
      </w:r>
      <w:r>
        <w:rPr>
          <w:rFonts w:hint="eastAsia" w:ascii="仿宋_GB2312" w:hAnsi="仿宋_GB2312" w:eastAsia="仿宋_GB2312" w:cs="仿宋_GB2312"/>
          <w:b w:val="0"/>
          <w:bCs w:val="0"/>
          <w:spacing w:val="-3"/>
          <w:w w:val="100"/>
          <w:sz w:val="32"/>
          <w:szCs w:val="32"/>
        </w:rPr>
        <w:t>论</w:t>
      </w:r>
      <w:r>
        <w:rPr>
          <w:rFonts w:hint="eastAsia" w:ascii="仿宋_GB2312" w:hAnsi="仿宋_GB2312" w:eastAsia="仿宋_GB2312" w:cs="仿宋_GB2312"/>
          <w:b w:val="0"/>
          <w:bCs w:val="0"/>
          <w:spacing w:val="0"/>
          <w:w w:val="100"/>
          <w:sz w:val="32"/>
          <w:szCs w:val="32"/>
        </w:rPr>
        <w:t>。</w:t>
      </w:r>
    </w:p>
    <w:p w14:paraId="732FFE40">
      <w:pPr>
        <w:pStyle w:val="3"/>
        <w:spacing w:before="27" w:line="299" w:lineRule="auto"/>
        <w:ind w:left="120" w:right="119"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置经</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收意</w:t>
      </w:r>
      <w:r>
        <w:rPr>
          <w:rFonts w:hint="eastAsia" w:ascii="仿宋_GB2312" w:hAnsi="仿宋_GB2312" w:eastAsia="仿宋_GB2312" w:cs="仿宋_GB2312"/>
          <w:b w:val="0"/>
          <w:bCs w:val="0"/>
          <w:spacing w:val="-3"/>
          <w:w w:val="100"/>
          <w:sz w:val="32"/>
          <w:szCs w:val="32"/>
        </w:rPr>
        <w:t>见</w:t>
      </w:r>
      <w:r>
        <w:rPr>
          <w:rFonts w:hint="eastAsia" w:ascii="仿宋_GB2312" w:hAnsi="仿宋_GB2312" w:eastAsia="仿宋_GB2312" w:cs="仿宋_GB2312"/>
          <w:b w:val="0"/>
          <w:bCs w:val="0"/>
          <w:spacing w:val="-1"/>
          <w:w w:val="100"/>
          <w:sz w:val="32"/>
          <w:szCs w:val="32"/>
        </w:rPr>
        <w:t>书</w:t>
      </w:r>
      <w:r>
        <w:rPr>
          <w:rFonts w:hint="eastAsia" w:ascii="仿宋_GB2312" w:hAnsi="仿宋_GB2312" w:eastAsia="仿宋_GB2312" w:cs="仿宋_GB2312"/>
          <w:b w:val="0"/>
          <w:bCs w:val="0"/>
          <w:spacing w:val="0"/>
          <w:w w:val="100"/>
          <w:sz w:val="32"/>
          <w:szCs w:val="32"/>
        </w:rPr>
        <w:t>》</w:t>
      </w:r>
    </w:p>
    <w:p w14:paraId="7BB3B448">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办</w:t>
      </w:r>
      <w:r>
        <w:rPr>
          <w:rFonts w:hint="eastAsia" w:ascii="仿宋_GB2312" w:hAnsi="仿宋_GB2312" w:eastAsia="仿宋_GB2312" w:cs="仿宋_GB2312"/>
          <w:b w:val="0"/>
          <w:bCs w:val="0"/>
          <w:spacing w:val="-1"/>
          <w:w w:val="100"/>
          <w:sz w:val="32"/>
          <w:szCs w:val="32"/>
        </w:rPr>
        <w:t>理审批结果变更</w:t>
      </w:r>
      <w:r>
        <w:rPr>
          <w:rFonts w:hint="eastAsia" w:ascii="仿宋_GB2312" w:hAnsi="仿宋_GB2312" w:eastAsia="仿宋_GB2312" w:cs="仿宋_GB2312"/>
          <w:b w:val="0"/>
          <w:bCs w:val="0"/>
          <w:spacing w:val="2"/>
          <w:w w:val="100"/>
          <w:sz w:val="32"/>
          <w:szCs w:val="32"/>
        </w:rPr>
        <w:t>手</w:t>
      </w:r>
      <w:r>
        <w:rPr>
          <w:rFonts w:hint="eastAsia" w:ascii="仿宋_GB2312" w:hAnsi="仿宋_GB2312" w:eastAsia="仿宋_GB2312" w:cs="仿宋_GB2312"/>
          <w:b w:val="0"/>
          <w:bCs w:val="0"/>
          <w:spacing w:val="-1"/>
          <w:w w:val="100"/>
          <w:sz w:val="32"/>
          <w:szCs w:val="32"/>
        </w:rPr>
        <w:t>续</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否</w:t>
      </w:r>
    </w:p>
    <w:p w14:paraId="45FF5BF8">
      <w:pPr>
        <w:pStyle w:val="3"/>
        <w:spacing w:line="240" w:lineRule="auto"/>
        <w:ind w:right="0"/>
        <w:jc w:val="left"/>
        <w:rPr>
          <w:rFonts w:hint="eastAsia" w:ascii="仿宋_GB2312" w:hAnsi="仿宋_GB2312" w:eastAsia="仿宋_GB2312" w:cs="仿宋_GB2312"/>
          <w:sz w:val="32"/>
          <w:szCs w:val="32"/>
        </w:rPr>
      </w:pPr>
      <w:bookmarkStart w:id="96" w:name="6.办理审批结果变更手续的要求"/>
      <w:bookmarkEnd w:id="96"/>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果变更手续的要</w:t>
      </w:r>
      <w:r>
        <w:rPr>
          <w:rFonts w:hint="eastAsia" w:ascii="仿宋_GB2312" w:hAnsi="仿宋_GB2312" w:eastAsia="仿宋_GB2312" w:cs="仿宋_GB2312"/>
          <w:b w:val="0"/>
          <w:bCs w:val="0"/>
          <w:spacing w:val="0"/>
          <w:w w:val="100"/>
          <w:sz w:val="32"/>
          <w:szCs w:val="32"/>
        </w:rPr>
        <w:t>求</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21F65AB2">
      <w:pPr>
        <w:pStyle w:val="3"/>
        <w:spacing w:before="36"/>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办</w:t>
      </w:r>
      <w:r>
        <w:rPr>
          <w:rFonts w:hint="eastAsia" w:ascii="仿宋_GB2312" w:hAnsi="仿宋_GB2312" w:eastAsia="仿宋_GB2312" w:cs="仿宋_GB2312"/>
          <w:b w:val="0"/>
          <w:bCs w:val="0"/>
          <w:spacing w:val="-1"/>
          <w:w w:val="100"/>
          <w:sz w:val="32"/>
          <w:szCs w:val="32"/>
        </w:rPr>
        <w:t>理审批结果延续</w:t>
      </w:r>
      <w:r>
        <w:rPr>
          <w:rFonts w:hint="eastAsia" w:ascii="仿宋_GB2312" w:hAnsi="仿宋_GB2312" w:eastAsia="仿宋_GB2312" w:cs="仿宋_GB2312"/>
          <w:b w:val="0"/>
          <w:bCs w:val="0"/>
          <w:spacing w:val="2"/>
          <w:w w:val="100"/>
          <w:sz w:val="32"/>
          <w:szCs w:val="32"/>
        </w:rPr>
        <w:t>手</w:t>
      </w:r>
      <w:r>
        <w:rPr>
          <w:rFonts w:hint="eastAsia" w:ascii="仿宋_GB2312" w:hAnsi="仿宋_GB2312" w:eastAsia="仿宋_GB2312" w:cs="仿宋_GB2312"/>
          <w:b w:val="0"/>
          <w:bCs w:val="0"/>
          <w:spacing w:val="-1"/>
          <w:w w:val="100"/>
          <w:sz w:val="32"/>
          <w:szCs w:val="32"/>
        </w:rPr>
        <w:t>续</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否</w:t>
      </w:r>
    </w:p>
    <w:p w14:paraId="750C7FB4">
      <w:pPr>
        <w:pStyle w:val="3"/>
        <w:spacing w:line="240" w:lineRule="auto"/>
        <w:ind w:right="0"/>
        <w:jc w:val="left"/>
        <w:rPr>
          <w:rFonts w:hint="eastAsia" w:ascii="仿宋_GB2312" w:hAnsi="仿宋_GB2312" w:eastAsia="仿宋_GB2312" w:cs="仿宋_GB2312"/>
          <w:sz w:val="32"/>
          <w:szCs w:val="32"/>
        </w:rPr>
      </w:pPr>
      <w:bookmarkStart w:id="97" w:name="8.办理审批结果延续手续的要求"/>
      <w:bookmarkEnd w:id="97"/>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果延续手续的要</w:t>
      </w:r>
      <w:r>
        <w:rPr>
          <w:rFonts w:hint="eastAsia" w:ascii="仿宋_GB2312" w:hAnsi="仿宋_GB2312" w:eastAsia="仿宋_GB2312" w:cs="仿宋_GB2312"/>
          <w:b w:val="0"/>
          <w:bCs w:val="0"/>
          <w:spacing w:val="0"/>
          <w:w w:val="100"/>
          <w:sz w:val="32"/>
          <w:szCs w:val="32"/>
        </w:rPr>
        <w:t>求</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3E5A3EE9">
      <w:pPr>
        <w:pStyle w:val="3"/>
        <w:spacing w:line="470" w:lineRule="exact"/>
        <w:ind w:right="0"/>
        <w:jc w:val="left"/>
        <w:rPr>
          <w:rFonts w:hint="eastAsia" w:ascii="仿宋_GB2312" w:hAnsi="仿宋_GB2312" w:eastAsia="仿宋_GB2312" w:cs="仿宋_GB2312"/>
          <w:sz w:val="32"/>
          <w:szCs w:val="32"/>
        </w:rPr>
      </w:pPr>
      <w:bookmarkStart w:id="98" w:name="9.审批结果的有效地域范围"/>
      <w:bookmarkEnd w:id="98"/>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有效地域范</w:t>
      </w:r>
      <w:r>
        <w:rPr>
          <w:rFonts w:hint="eastAsia" w:ascii="仿宋_GB2312" w:hAnsi="仿宋_GB2312" w:eastAsia="仿宋_GB2312" w:cs="仿宋_GB2312"/>
          <w:b w:val="0"/>
          <w:bCs w:val="0"/>
          <w:spacing w:val="0"/>
          <w:w w:val="100"/>
          <w:sz w:val="32"/>
          <w:szCs w:val="32"/>
        </w:rPr>
        <w:t>围</w:t>
      </w:r>
      <w:bookmarkStart w:id="99" w:name="全国"/>
      <w:bookmarkEnd w:id="99"/>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100"/>
          <w:sz w:val="32"/>
          <w:szCs w:val="32"/>
        </w:rPr>
        <w:t>全</w:t>
      </w:r>
      <w:r>
        <w:rPr>
          <w:rFonts w:hint="eastAsia" w:ascii="仿宋_GB2312" w:hAnsi="仿宋_GB2312" w:eastAsia="仿宋_GB2312" w:cs="仿宋_GB2312"/>
          <w:b w:val="0"/>
          <w:bCs w:val="0"/>
          <w:spacing w:val="0"/>
          <w:w w:val="100"/>
          <w:sz w:val="32"/>
          <w:szCs w:val="32"/>
        </w:rPr>
        <w:t>国</w:t>
      </w:r>
    </w:p>
    <w:p w14:paraId="742DAEF5">
      <w:pPr>
        <w:pStyle w:val="3"/>
        <w:spacing w:before="58"/>
        <w:ind w:right="0"/>
        <w:jc w:val="left"/>
        <w:rPr>
          <w:rFonts w:hint="eastAsia" w:ascii="仿宋_GB2312" w:hAnsi="仿宋_GB2312" w:eastAsia="仿宋_GB2312" w:cs="仿宋_GB2312"/>
          <w:sz w:val="32"/>
          <w:szCs w:val="32"/>
        </w:rPr>
      </w:pPr>
      <w:bookmarkStart w:id="100" w:name="10.规定审批结果有效地域范围的依据"/>
      <w:bookmarkEnd w:id="100"/>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果有效地域范围</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依</w:t>
      </w:r>
      <w:r>
        <w:rPr>
          <w:rFonts w:hint="eastAsia" w:ascii="仿宋_GB2312" w:hAnsi="仿宋_GB2312" w:eastAsia="仿宋_GB2312" w:cs="仿宋_GB2312"/>
          <w:b w:val="0"/>
          <w:bCs w:val="0"/>
          <w:spacing w:val="0"/>
          <w:w w:val="100"/>
          <w:sz w:val="32"/>
          <w:szCs w:val="32"/>
        </w:rPr>
        <w:t>据</w:t>
      </w:r>
    </w:p>
    <w:p w14:paraId="64B809D2">
      <w:pPr>
        <w:pStyle w:val="3"/>
        <w:spacing w:line="414" w:lineRule="exact"/>
        <w:ind w:left="120" w:right="0" w:firstLine="324"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四</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本</w:t>
      </w:r>
      <w:r>
        <w:rPr>
          <w:rFonts w:hint="eastAsia" w:ascii="仿宋_GB2312" w:hAnsi="仿宋_GB2312" w:eastAsia="仿宋_GB2312" w:cs="仿宋_GB2312"/>
          <w:b w:val="0"/>
          <w:bCs w:val="0"/>
          <w:spacing w:val="2"/>
          <w:w w:val="100"/>
          <w:sz w:val="32"/>
          <w:szCs w:val="32"/>
        </w:rPr>
        <w:t>规</w:t>
      </w:r>
      <w:r>
        <w:rPr>
          <w:rFonts w:hint="eastAsia" w:ascii="仿宋_GB2312" w:hAnsi="仿宋_GB2312" w:eastAsia="仿宋_GB2312" w:cs="仿宋_GB2312"/>
          <w:b w:val="0"/>
          <w:bCs w:val="0"/>
          <w:spacing w:val="0"/>
          <w:w w:val="100"/>
          <w:sz w:val="32"/>
          <w:szCs w:val="32"/>
        </w:rPr>
        <w:t>定</w:t>
      </w:r>
      <w:r>
        <w:rPr>
          <w:rFonts w:hint="eastAsia" w:ascii="仿宋_GB2312" w:hAnsi="仿宋_GB2312" w:eastAsia="仿宋_GB2312" w:cs="仿宋_GB2312"/>
          <w:b w:val="0"/>
          <w:bCs w:val="0"/>
          <w:spacing w:val="-1"/>
          <w:w w:val="100"/>
          <w:sz w:val="32"/>
          <w:szCs w:val="32"/>
        </w:rPr>
        <w:t>适</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于下</w:t>
      </w:r>
      <w:r>
        <w:rPr>
          <w:rFonts w:hint="eastAsia" w:ascii="仿宋_GB2312" w:hAnsi="仿宋_GB2312" w:eastAsia="仿宋_GB2312" w:cs="仿宋_GB2312"/>
          <w:b w:val="0"/>
          <w:bCs w:val="0"/>
          <w:spacing w:val="-3"/>
          <w:w w:val="100"/>
          <w:sz w:val="32"/>
          <w:szCs w:val="32"/>
        </w:rPr>
        <w:t>列</w:t>
      </w:r>
      <w:r>
        <w:rPr>
          <w:rFonts w:hint="eastAsia" w:ascii="仿宋_GB2312" w:hAnsi="仿宋_GB2312" w:eastAsia="仿宋_GB2312" w:cs="仿宋_GB2312"/>
          <w:b w:val="0"/>
          <w:bCs w:val="0"/>
          <w:spacing w:val="-1"/>
          <w:w w:val="100"/>
          <w:sz w:val="32"/>
          <w:szCs w:val="32"/>
        </w:rPr>
        <w:t>建设</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程</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场</w:t>
      </w:r>
      <w:r>
        <w:rPr>
          <w:rFonts w:hint="eastAsia" w:ascii="仿宋_GB2312" w:hAnsi="仿宋_GB2312" w:eastAsia="仿宋_GB2312" w:cs="仿宋_GB2312"/>
          <w:b w:val="0"/>
          <w:bCs w:val="0"/>
          <w:spacing w:val="-3"/>
          <w:w w:val="100"/>
          <w:sz w:val="32"/>
          <w:szCs w:val="32"/>
        </w:rPr>
        <w:t>所</w:t>
      </w:r>
      <w:r>
        <w:rPr>
          <w:rFonts w:hint="eastAsia" w:ascii="仿宋_GB2312" w:hAnsi="仿宋_GB2312" w:eastAsia="仿宋_GB2312" w:cs="仿宋_GB2312"/>
          <w:b w:val="0"/>
          <w:bCs w:val="0"/>
          <w:spacing w:val="-1"/>
          <w:w w:val="100"/>
          <w:sz w:val="32"/>
          <w:szCs w:val="32"/>
        </w:rPr>
        <w:t>和大</w:t>
      </w:r>
      <w:r>
        <w:rPr>
          <w:rFonts w:hint="eastAsia" w:ascii="仿宋_GB2312" w:hAnsi="仿宋_GB2312" w:eastAsia="仿宋_GB2312" w:cs="仿宋_GB2312"/>
          <w:b w:val="0"/>
          <w:bCs w:val="0"/>
          <w:spacing w:val="-3"/>
          <w:w w:val="100"/>
          <w:sz w:val="32"/>
          <w:szCs w:val="32"/>
        </w:rPr>
        <w:t>型</w:t>
      </w:r>
      <w:r>
        <w:rPr>
          <w:rFonts w:hint="eastAsia" w:ascii="仿宋_GB2312" w:hAnsi="仿宋_GB2312" w:eastAsia="仿宋_GB2312" w:cs="仿宋_GB2312"/>
          <w:b w:val="0"/>
          <w:bCs w:val="0"/>
          <w:spacing w:val="-1"/>
          <w:w w:val="100"/>
          <w:sz w:val="32"/>
          <w:szCs w:val="32"/>
        </w:rPr>
        <w:t>项目</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设计</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核和</w:t>
      </w:r>
      <w:r>
        <w:rPr>
          <w:rFonts w:hint="eastAsia" w:ascii="仿宋_GB2312" w:hAnsi="仿宋_GB2312" w:eastAsia="仿宋_GB2312" w:cs="仿宋_GB2312"/>
          <w:b w:val="0"/>
          <w:bCs w:val="0"/>
          <w:spacing w:val="0"/>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w:t>
      </w:r>
      <w:r>
        <w:rPr>
          <w:rFonts w:hint="eastAsia" w:ascii="仿宋_GB2312" w:hAnsi="仿宋_GB2312" w:eastAsia="仿宋_GB2312" w:cs="仿宋_GB2312"/>
          <w:b w:val="0"/>
          <w:bCs w:val="0"/>
          <w:spacing w:val="0"/>
          <w:w w:val="100"/>
          <w:sz w:val="32"/>
          <w:szCs w:val="32"/>
        </w:rPr>
        <w:t>：</w:t>
      </w:r>
    </w:p>
    <w:p w14:paraId="714387DB">
      <w:pPr>
        <w:pStyle w:val="3"/>
        <w:spacing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22"/>
          <w:w w:val="100"/>
          <w:sz w:val="32"/>
          <w:szCs w:val="32"/>
        </w:rPr>
        <w:t>）</w:t>
      </w:r>
      <w:r>
        <w:rPr>
          <w:rFonts w:hint="eastAsia" w:ascii="仿宋_GB2312" w:hAnsi="仿宋_GB2312" w:eastAsia="仿宋_GB2312" w:cs="仿宋_GB2312"/>
          <w:b w:val="0"/>
          <w:bCs w:val="0"/>
          <w:spacing w:val="-1"/>
          <w:w w:val="100"/>
          <w:sz w:val="32"/>
          <w:szCs w:val="32"/>
        </w:rPr>
        <w:t>油库</w:t>
      </w:r>
      <w:r>
        <w:rPr>
          <w:rFonts w:hint="eastAsia" w:ascii="仿宋_GB2312" w:hAnsi="仿宋_GB2312" w:eastAsia="仿宋_GB2312" w:cs="仿宋_GB2312"/>
          <w:b w:val="0"/>
          <w:bCs w:val="0"/>
          <w:spacing w:val="-22"/>
          <w:w w:val="100"/>
          <w:sz w:val="32"/>
          <w:szCs w:val="32"/>
        </w:rPr>
        <w:t>、</w:t>
      </w:r>
      <w:r>
        <w:rPr>
          <w:rFonts w:hint="eastAsia" w:ascii="仿宋_GB2312" w:hAnsi="仿宋_GB2312" w:eastAsia="仿宋_GB2312" w:cs="仿宋_GB2312"/>
          <w:b w:val="0"/>
          <w:bCs w:val="0"/>
          <w:spacing w:val="-1"/>
          <w:w w:val="100"/>
          <w:sz w:val="32"/>
          <w:szCs w:val="32"/>
        </w:rPr>
        <w:t>气库</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弹</w:t>
      </w:r>
      <w:r>
        <w:rPr>
          <w:rFonts w:hint="eastAsia" w:ascii="仿宋_GB2312" w:hAnsi="仿宋_GB2312" w:eastAsia="仿宋_GB2312" w:cs="仿宋_GB2312"/>
          <w:b w:val="0"/>
          <w:bCs w:val="0"/>
          <w:spacing w:val="-3"/>
          <w:w w:val="100"/>
          <w:sz w:val="32"/>
          <w:szCs w:val="32"/>
        </w:rPr>
        <w:t>药</w:t>
      </w:r>
      <w:r>
        <w:rPr>
          <w:rFonts w:hint="eastAsia" w:ascii="仿宋_GB2312" w:hAnsi="仿宋_GB2312" w:eastAsia="仿宋_GB2312" w:cs="仿宋_GB2312"/>
          <w:b w:val="0"/>
          <w:bCs w:val="0"/>
          <w:spacing w:val="-1"/>
          <w:w w:val="100"/>
          <w:sz w:val="32"/>
          <w:szCs w:val="32"/>
        </w:rPr>
        <w:t>库</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化</w:t>
      </w:r>
      <w:r>
        <w:rPr>
          <w:rFonts w:hint="eastAsia" w:ascii="仿宋_GB2312" w:hAnsi="仿宋_GB2312" w:eastAsia="仿宋_GB2312" w:cs="仿宋_GB2312"/>
          <w:b w:val="0"/>
          <w:bCs w:val="0"/>
          <w:spacing w:val="-3"/>
          <w:w w:val="100"/>
          <w:sz w:val="32"/>
          <w:szCs w:val="32"/>
        </w:rPr>
        <w:t>学</w:t>
      </w:r>
      <w:r>
        <w:rPr>
          <w:rFonts w:hint="eastAsia" w:ascii="仿宋_GB2312" w:hAnsi="仿宋_GB2312" w:eastAsia="仿宋_GB2312" w:cs="仿宋_GB2312"/>
          <w:b w:val="0"/>
          <w:bCs w:val="0"/>
          <w:spacing w:val="-1"/>
          <w:w w:val="100"/>
          <w:sz w:val="32"/>
          <w:szCs w:val="32"/>
        </w:rPr>
        <w:t>品仓</w:t>
      </w:r>
      <w:r>
        <w:rPr>
          <w:rFonts w:hint="eastAsia" w:ascii="仿宋_GB2312" w:hAnsi="仿宋_GB2312" w:eastAsia="仿宋_GB2312" w:cs="仿宋_GB2312"/>
          <w:b w:val="0"/>
          <w:bCs w:val="0"/>
          <w:spacing w:val="-3"/>
          <w:w w:val="100"/>
          <w:sz w:val="32"/>
          <w:szCs w:val="32"/>
        </w:rPr>
        <w:t>库</w:t>
      </w:r>
      <w:r>
        <w:rPr>
          <w:rFonts w:hint="eastAsia" w:ascii="仿宋_GB2312" w:hAnsi="仿宋_GB2312" w:eastAsia="仿宋_GB2312" w:cs="仿宋_GB2312"/>
          <w:b w:val="0"/>
          <w:bCs w:val="0"/>
          <w:spacing w:val="-1"/>
          <w:w w:val="100"/>
          <w:sz w:val="32"/>
          <w:szCs w:val="32"/>
        </w:rPr>
        <w:t>和烟</w:t>
      </w:r>
      <w:r>
        <w:rPr>
          <w:rFonts w:hint="eastAsia" w:ascii="仿宋_GB2312" w:hAnsi="仿宋_GB2312" w:eastAsia="仿宋_GB2312" w:cs="仿宋_GB2312"/>
          <w:b w:val="0"/>
          <w:bCs w:val="0"/>
          <w:spacing w:val="-3"/>
          <w:w w:val="100"/>
          <w:sz w:val="32"/>
          <w:szCs w:val="32"/>
        </w:rPr>
        <w:t>花</w:t>
      </w:r>
      <w:r>
        <w:rPr>
          <w:rFonts w:hint="eastAsia" w:ascii="仿宋_GB2312" w:hAnsi="仿宋_GB2312" w:eastAsia="仿宋_GB2312" w:cs="仿宋_GB2312"/>
          <w:b w:val="0"/>
          <w:bCs w:val="0"/>
          <w:spacing w:val="-1"/>
          <w:w w:val="100"/>
          <w:sz w:val="32"/>
          <w:szCs w:val="32"/>
        </w:rPr>
        <w:t>爆</w:t>
      </w:r>
      <w:r>
        <w:rPr>
          <w:rFonts w:hint="eastAsia" w:ascii="仿宋_GB2312" w:hAnsi="仿宋_GB2312" w:eastAsia="仿宋_GB2312" w:cs="仿宋_GB2312"/>
          <w:b w:val="0"/>
          <w:bCs w:val="0"/>
          <w:spacing w:val="-3"/>
          <w:w w:val="100"/>
          <w:sz w:val="32"/>
          <w:szCs w:val="32"/>
        </w:rPr>
        <w:t>竹</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石</w:t>
      </w:r>
      <w:r>
        <w:rPr>
          <w:rFonts w:hint="eastAsia" w:ascii="仿宋_GB2312" w:hAnsi="仿宋_GB2312" w:eastAsia="仿宋_GB2312" w:cs="仿宋_GB2312"/>
          <w:b w:val="0"/>
          <w:bCs w:val="0"/>
          <w:spacing w:val="-3"/>
          <w:w w:val="100"/>
          <w:sz w:val="32"/>
          <w:szCs w:val="32"/>
        </w:rPr>
        <w:t>化</w:t>
      </w:r>
      <w:r>
        <w:rPr>
          <w:rFonts w:hint="eastAsia" w:ascii="仿宋_GB2312" w:hAnsi="仿宋_GB2312" w:eastAsia="仿宋_GB2312" w:cs="仿宋_GB2312"/>
          <w:b w:val="0"/>
          <w:bCs w:val="0"/>
          <w:spacing w:val="-1"/>
          <w:w w:val="100"/>
          <w:sz w:val="32"/>
          <w:szCs w:val="32"/>
        </w:rPr>
        <w:t>等</w:t>
      </w:r>
      <w:r>
        <w:rPr>
          <w:rFonts w:hint="eastAsia" w:ascii="仿宋_GB2312" w:hAnsi="仿宋_GB2312" w:eastAsia="仿宋_GB2312" w:cs="仿宋_GB2312"/>
          <w:b w:val="0"/>
          <w:bCs w:val="0"/>
          <w:spacing w:val="0"/>
          <w:w w:val="100"/>
          <w:sz w:val="32"/>
          <w:szCs w:val="32"/>
        </w:rPr>
        <w:t>易</w:t>
      </w:r>
      <w:r>
        <w:rPr>
          <w:rFonts w:hint="eastAsia" w:ascii="仿宋_GB2312" w:hAnsi="仿宋_GB2312" w:eastAsia="仿宋_GB2312" w:cs="仿宋_GB2312"/>
          <w:b w:val="0"/>
          <w:bCs w:val="0"/>
          <w:spacing w:val="-1"/>
          <w:w w:val="100"/>
          <w:sz w:val="32"/>
          <w:szCs w:val="32"/>
        </w:rPr>
        <w:t>燃</w:t>
      </w:r>
      <w:r>
        <w:rPr>
          <w:rFonts w:hint="eastAsia" w:ascii="仿宋_GB2312" w:hAnsi="仿宋_GB2312" w:eastAsia="仿宋_GB2312" w:cs="仿宋_GB2312"/>
          <w:b w:val="0"/>
          <w:bCs w:val="0"/>
          <w:spacing w:val="-3"/>
          <w:w w:val="100"/>
          <w:sz w:val="32"/>
          <w:szCs w:val="32"/>
        </w:rPr>
        <w:t>易</w:t>
      </w:r>
      <w:r>
        <w:rPr>
          <w:rFonts w:hint="eastAsia" w:ascii="仿宋_GB2312" w:hAnsi="仿宋_GB2312" w:eastAsia="仿宋_GB2312" w:cs="仿宋_GB2312"/>
          <w:b w:val="0"/>
          <w:bCs w:val="0"/>
          <w:spacing w:val="-1"/>
          <w:w w:val="100"/>
          <w:sz w:val="32"/>
          <w:szCs w:val="32"/>
        </w:rPr>
        <w:t>爆建</w:t>
      </w:r>
      <w:r>
        <w:rPr>
          <w:rFonts w:hint="eastAsia" w:ascii="仿宋_GB2312" w:hAnsi="仿宋_GB2312" w:eastAsia="仿宋_GB2312" w:cs="仿宋_GB2312"/>
          <w:b w:val="0"/>
          <w:bCs w:val="0"/>
          <w:spacing w:val="-3"/>
          <w:w w:val="100"/>
          <w:sz w:val="32"/>
          <w:szCs w:val="32"/>
        </w:rPr>
        <w:t>设</w:t>
      </w:r>
      <w:r>
        <w:rPr>
          <w:rFonts w:hint="eastAsia" w:ascii="仿宋_GB2312" w:hAnsi="仿宋_GB2312" w:eastAsia="仿宋_GB2312" w:cs="仿宋_GB2312"/>
          <w:b w:val="0"/>
          <w:bCs w:val="0"/>
          <w:spacing w:val="-1"/>
          <w:w w:val="100"/>
          <w:sz w:val="32"/>
          <w:szCs w:val="32"/>
        </w:rPr>
        <w:t>工程</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场所</w:t>
      </w:r>
      <w:r>
        <w:rPr>
          <w:rFonts w:hint="eastAsia" w:ascii="仿宋_GB2312" w:hAnsi="仿宋_GB2312" w:eastAsia="仿宋_GB2312" w:cs="仿宋_GB2312"/>
          <w:b w:val="0"/>
          <w:bCs w:val="0"/>
          <w:spacing w:val="0"/>
          <w:w w:val="100"/>
          <w:sz w:val="32"/>
          <w:szCs w:val="32"/>
        </w:rPr>
        <w:t>；</w:t>
      </w:r>
    </w:p>
    <w:p w14:paraId="499FBC73">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易发</w:t>
      </w:r>
      <w:r>
        <w:rPr>
          <w:rFonts w:hint="eastAsia" w:ascii="仿宋_GB2312" w:hAnsi="仿宋_GB2312" w:eastAsia="仿宋_GB2312" w:cs="仿宋_GB2312"/>
          <w:b w:val="0"/>
          <w:bCs w:val="0"/>
          <w:spacing w:val="-3"/>
          <w:w w:val="100"/>
          <w:sz w:val="32"/>
          <w:szCs w:val="32"/>
        </w:rPr>
        <w:t>区</w:t>
      </w:r>
      <w:r>
        <w:rPr>
          <w:rFonts w:hint="eastAsia" w:ascii="仿宋_GB2312" w:hAnsi="仿宋_GB2312" w:eastAsia="仿宋_GB2312" w:cs="仿宋_GB2312"/>
          <w:b w:val="0"/>
          <w:bCs w:val="0"/>
          <w:spacing w:val="-1"/>
          <w:w w:val="100"/>
          <w:sz w:val="32"/>
          <w:szCs w:val="32"/>
        </w:rPr>
        <w:t>内的</w:t>
      </w:r>
      <w:r>
        <w:rPr>
          <w:rFonts w:hint="eastAsia" w:ascii="仿宋_GB2312" w:hAnsi="仿宋_GB2312" w:eastAsia="仿宋_GB2312" w:cs="仿宋_GB2312"/>
          <w:b w:val="0"/>
          <w:bCs w:val="0"/>
          <w:spacing w:val="-3"/>
          <w:w w:val="100"/>
          <w:sz w:val="32"/>
          <w:szCs w:val="32"/>
        </w:rPr>
        <w:t>矿</w:t>
      </w:r>
      <w:r>
        <w:rPr>
          <w:rFonts w:hint="eastAsia" w:ascii="仿宋_GB2312" w:hAnsi="仿宋_GB2312" w:eastAsia="仿宋_GB2312" w:cs="仿宋_GB2312"/>
          <w:b w:val="0"/>
          <w:bCs w:val="0"/>
          <w:spacing w:val="-1"/>
          <w:w w:val="100"/>
          <w:sz w:val="32"/>
          <w:szCs w:val="32"/>
        </w:rPr>
        <w:t>区、</w:t>
      </w:r>
      <w:r>
        <w:rPr>
          <w:rFonts w:hint="eastAsia" w:ascii="仿宋_GB2312" w:hAnsi="仿宋_GB2312" w:eastAsia="仿宋_GB2312" w:cs="仿宋_GB2312"/>
          <w:b w:val="0"/>
          <w:bCs w:val="0"/>
          <w:spacing w:val="-3"/>
          <w:w w:val="100"/>
          <w:sz w:val="32"/>
          <w:szCs w:val="32"/>
        </w:rPr>
        <w:t>旅</w:t>
      </w:r>
      <w:r>
        <w:rPr>
          <w:rFonts w:hint="eastAsia" w:ascii="仿宋_GB2312" w:hAnsi="仿宋_GB2312" w:eastAsia="仿宋_GB2312" w:cs="仿宋_GB2312"/>
          <w:b w:val="0"/>
          <w:bCs w:val="0"/>
          <w:spacing w:val="-1"/>
          <w:w w:val="100"/>
          <w:sz w:val="32"/>
          <w:szCs w:val="32"/>
        </w:rPr>
        <w:t>游景</w:t>
      </w:r>
      <w:r>
        <w:rPr>
          <w:rFonts w:hint="eastAsia" w:ascii="仿宋_GB2312" w:hAnsi="仿宋_GB2312" w:eastAsia="仿宋_GB2312" w:cs="仿宋_GB2312"/>
          <w:b w:val="0"/>
          <w:bCs w:val="0"/>
          <w:spacing w:val="-3"/>
          <w:w w:val="100"/>
          <w:sz w:val="32"/>
          <w:szCs w:val="32"/>
        </w:rPr>
        <w:t>点</w:t>
      </w:r>
      <w:r>
        <w:rPr>
          <w:rFonts w:hint="eastAsia" w:ascii="仿宋_GB2312" w:hAnsi="仿宋_GB2312" w:eastAsia="仿宋_GB2312" w:cs="仿宋_GB2312"/>
          <w:b w:val="0"/>
          <w:bCs w:val="0"/>
          <w:spacing w:val="-1"/>
          <w:w w:val="100"/>
          <w:sz w:val="32"/>
          <w:szCs w:val="32"/>
        </w:rPr>
        <w:t>或者</w:t>
      </w:r>
      <w:r>
        <w:rPr>
          <w:rFonts w:hint="eastAsia" w:ascii="仿宋_GB2312" w:hAnsi="仿宋_GB2312" w:eastAsia="仿宋_GB2312" w:cs="仿宋_GB2312"/>
          <w:b w:val="0"/>
          <w:bCs w:val="0"/>
          <w:spacing w:val="-3"/>
          <w:w w:val="100"/>
          <w:sz w:val="32"/>
          <w:szCs w:val="32"/>
        </w:rPr>
        <w:t>投</w:t>
      </w:r>
      <w:r>
        <w:rPr>
          <w:rFonts w:hint="eastAsia" w:ascii="仿宋_GB2312" w:hAnsi="仿宋_GB2312" w:eastAsia="仿宋_GB2312" w:cs="仿宋_GB2312"/>
          <w:b w:val="0"/>
          <w:bCs w:val="0"/>
          <w:spacing w:val="-1"/>
          <w:w w:val="100"/>
          <w:sz w:val="32"/>
          <w:szCs w:val="32"/>
        </w:rPr>
        <w:t>入使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的建</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构</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筑</w:t>
      </w:r>
      <w:r>
        <w:rPr>
          <w:rFonts w:hint="eastAsia" w:ascii="仿宋_GB2312" w:hAnsi="仿宋_GB2312" w:eastAsia="仿宋_GB2312" w:cs="仿宋_GB2312"/>
          <w:b w:val="0"/>
          <w:bCs w:val="0"/>
          <w:spacing w:val="-3"/>
          <w:w w:val="100"/>
          <w:sz w:val="32"/>
          <w:szCs w:val="32"/>
        </w:rPr>
        <w:t>物</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3"/>
          <w:w w:val="100"/>
          <w:sz w:val="32"/>
          <w:szCs w:val="32"/>
        </w:rPr>
        <w:t>施</w:t>
      </w:r>
      <w:r>
        <w:rPr>
          <w:rFonts w:hint="eastAsia" w:ascii="仿宋_GB2312" w:hAnsi="仿宋_GB2312" w:eastAsia="仿宋_GB2312" w:cs="仿宋_GB2312"/>
          <w:b w:val="0"/>
          <w:bCs w:val="0"/>
          <w:spacing w:val="-1"/>
          <w:w w:val="100"/>
          <w:sz w:val="32"/>
          <w:szCs w:val="32"/>
        </w:rPr>
        <w:t>等需</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单独</w:t>
      </w:r>
      <w:r>
        <w:rPr>
          <w:rFonts w:hint="eastAsia" w:ascii="仿宋_GB2312" w:hAnsi="仿宋_GB2312" w:eastAsia="仿宋_GB2312" w:cs="仿宋_GB2312"/>
          <w:b w:val="0"/>
          <w:bCs w:val="0"/>
          <w:spacing w:val="-3"/>
          <w:w w:val="100"/>
          <w:sz w:val="32"/>
          <w:szCs w:val="32"/>
        </w:rPr>
        <w:t>安</w:t>
      </w:r>
      <w:r>
        <w:rPr>
          <w:rFonts w:hint="eastAsia" w:ascii="仿宋_GB2312" w:hAnsi="仿宋_GB2312" w:eastAsia="仿宋_GB2312" w:cs="仿宋_GB2312"/>
          <w:b w:val="0"/>
          <w:bCs w:val="0"/>
          <w:spacing w:val="-1"/>
          <w:w w:val="100"/>
          <w:sz w:val="32"/>
          <w:szCs w:val="32"/>
        </w:rPr>
        <w:t>装雷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置的</w:t>
      </w:r>
      <w:r>
        <w:rPr>
          <w:rFonts w:hint="eastAsia" w:ascii="仿宋_GB2312" w:hAnsi="仿宋_GB2312" w:eastAsia="仿宋_GB2312" w:cs="仿宋_GB2312"/>
          <w:b w:val="0"/>
          <w:bCs w:val="0"/>
          <w:spacing w:val="-3"/>
          <w:w w:val="100"/>
          <w:sz w:val="32"/>
          <w:szCs w:val="32"/>
        </w:rPr>
        <w:t>场</w:t>
      </w:r>
      <w:r>
        <w:rPr>
          <w:rFonts w:hint="eastAsia" w:ascii="仿宋_GB2312" w:hAnsi="仿宋_GB2312" w:eastAsia="仿宋_GB2312" w:cs="仿宋_GB2312"/>
          <w:b w:val="0"/>
          <w:bCs w:val="0"/>
          <w:spacing w:val="-1"/>
          <w:w w:val="100"/>
          <w:sz w:val="32"/>
          <w:szCs w:val="32"/>
        </w:rPr>
        <w:t>所</w:t>
      </w:r>
      <w:r>
        <w:rPr>
          <w:rFonts w:hint="eastAsia" w:ascii="仿宋_GB2312" w:hAnsi="仿宋_GB2312" w:eastAsia="仿宋_GB2312" w:cs="仿宋_GB2312"/>
          <w:b w:val="0"/>
          <w:bCs w:val="0"/>
          <w:spacing w:val="0"/>
          <w:w w:val="100"/>
          <w:sz w:val="32"/>
          <w:szCs w:val="32"/>
        </w:rPr>
        <w:t>；</w:t>
      </w:r>
    </w:p>
    <w:p w14:paraId="5873C78F">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风险</w:t>
      </w:r>
      <w:r>
        <w:rPr>
          <w:rFonts w:hint="eastAsia" w:ascii="仿宋_GB2312" w:hAnsi="仿宋_GB2312" w:eastAsia="仿宋_GB2312" w:cs="仿宋_GB2312"/>
          <w:b w:val="0"/>
          <w:bCs w:val="0"/>
          <w:spacing w:val="-3"/>
          <w:w w:val="100"/>
          <w:sz w:val="32"/>
          <w:szCs w:val="32"/>
        </w:rPr>
        <w:t>高</w:t>
      </w:r>
      <w:r>
        <w:rPr>
          <w:rFonts w:hint="eastAsia" w:ascii="仿宋_GB2312" w:hAnsi="仿宋_GB2312" w:eastAsia="仿宋_GB2312" w:cs="仿宋_GB2312"/>
          <w:b w:val="0"/>
          <w:bCs w:val="0"/>
          <w:spacing w:val="-1"/>
          <w:w w:val="100"/>
          <w:sz w:val="32"/>
          <w:szCs w:val="32"/>
        </w:rPr>
        <w:t>且没</w:t>
      </w:r>
      <w:r>
        <w:rPr>
          <w:rFonts w:hint="eastAsia" w:ascii="仿宋_GB2312" w:hAnsi="仿宋_GB2312" w:eastAsia="仿宋_GB2312" w:cs="仿宋_GB2312"/>
          <w:b w:val="0"/>
          <w:bCs w:val="0"/>
          <w:spacing w:val="-3"/>
          <w:w w:val="100"/>
          <w:sz w:val="32"/>
          <w:szCs w:val="32"/>
        </w:rPr>
        <w:t>有</w:t>
      </w:r>
      <w:r>
        <w:rPr>
          <w:rFonts w:hint="eastAsia" w:ascii="仿宋_GB2312" w:hAnsi="仿宋_GB2312" w:eastAsia="仿宋_GB2312" w:cs="仿宋_GB2312"/>
          <w:b w:val="0"/>
          <w:bCs w:val="0"/>
          <w:spacing w:val="-1"/>
          <w:w w:val="100"/>
          <w:sz w:val="32"/>
          <w:szCs w:val="32"/>
        </w:rPr>
        <w:t>防雷</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需</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进行</w:t>
      </w:r>
      <w:r>
        <w:rPr>
          <w:rFonts w:hint="eastAsia" w:ascii="仿宋_GB2312" w:hAnsi="仿宋_GB2312" w:eastAsia="仿宋_GB2312" w:cs="仿宋_GB2312"/>
          <w:b w:val="0"/>
          <w:bCs w:val="0"/>
          <w:spacing w:val="-3"/>
          <w:w w:val="100"/>
          <w:sz w:val="32"/>
          <w:szCs w:val="32"/>
        </w:rPr>
        <w:t>特</w:t>
      </w:r>
      <w:r>
        <w:rPr>
          <w:rFonts w:hint="eastAsia" w:ascii="仿宋_GB2312" w:hAnsi="仿宋_GB2312" w:eastAsia="仿宋_GB2312" w:cs="仿宋_GB2312"/>
          <w:b w:val="0"/>
          <w:bCs w:val="0"/>
          <w:spacing w:val="-1"/>
          <w:w w:val="100"/>
          <w:sz w:val="32"/>
          <w:szCs w:val="32"/>
        </w:rPr>
        <w:t>殊论</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的</w:t>
      </w:r>
      <w:r>
        <w:rPr>
          <w:rFonts w:hint="eastAsia" w:ascii="仿宋_GB2312" w:hAnsi="仿宋_GB2312" w:eastAsia="仿宋_GB2312" w:cs="仿宋_GB2312"/>
          <w:b w:val="0"/>
          <w:bCs w:val="0"/>
          <w:spacing w:val="0"/>
          <w:w w:val="100"/>
          <w:sz w:val="32"/>
          <w:szCs w:val="32"/>
        </w:rPr>
        <w:t>大</w:t>
      </w:r>
      <w:r>
        <w:rPr>
          <w:rFonts w:hint="eastAsia" w:ascii="仿宋_GB2312" w:hAnsi="仿宋_GB2312" w:eastAsia="仿宋_GB2312" w:cs="仿宋_GB2312"/>
          <w:b w:val="0"/>
          <w:bCs w:val="0"/>
          <w:spacing w:val="-1"/>
          <w:w w:val="100"/>
          <w:sz w:val="32"/>
          <w:szCs w:val="32"/>
        </w:rPr>
        <w:t>型</w:t>
      </w:r>
      <w:r>
        <w:rPr>
          <w:rFonts w:hint="eastAsia" w:ascii="仿宋_GB2312" w:hAnsi="仿宋_GB2312" w:eastAsia="仿宋_GB2312" w:cs="仿宋_GB2312"/>
          <w:b w:val="0"/>
          <w:bCs w:val="0"/>
          <w:spacing w:val="-3"/>
          <w:w w:val="100"/>
          <w:sz w:val="32"/>
          <w:szCs w:val="32"/>
        </w:rPr>
        <w:t>项</w:t>
      </w:r>
      <w:r>
        <w:rPr>
          <w:rFonts w:hint="eastAsia" w:ascii="仿宋_GB2312" w:hAnsi="仿宋_GB2312" w:eastAsia="仿宋_GB2312" w:cs="仿宋_GB2312"/>
          <w:b w:val="0"/>
          <w:bCs w:val="0"/>
          <w:spacing w:val="-1"/>
          <w:w w:val="100"/>
          <w:sz w:val="32"/>
          <w:szCs w:val="32"/>
        </w:rPr>
        <w:t>目</w:t>
      </w:r>
      <w:r>
        <w:rPr>
          <w:rFonts w:hint="eastAsia" w:ascii="仿宋_GB2312" w:hAnsi="仿宋_GB2312" w:eastAsia="仿宋_GB2312" w:cs="仿宋_GB2312"/>
          <w:b w:val="0"/>
          <w:bCs w:val="0"/>
          <w:spacing w:val="0"/>
          <w:w w:val="100"/>
          <w:sz w:val="32"/>
          <w:szCs w:val="32"/>
        </w:rPr>
        <w:t>。</w:t>
      </w:r>
    </w:p>
    <w:p w14:paraId="2A4974C4">
      <w:pPr>
        <w:pStyle w:val="3"/>
        <w:spacing w:line="460" w:lineRule="exact"/>
        <w:ind w:left="120" w:right="0"/>
        <w:jc w:val="left"/>
        <w:rPr>
          <w:rFonts w:hint="eastAsia" w:ascii="仿宋_GB2312" w:hAnsi="仿宋_GB2312" w:eastAsia="仿宋_GB2312" w:cs="仿宋_GB2312"/>
          <w:sz w:val="32"/>
          <w:szCs w:val="32"/>
          <w:lang w:eastAsia="zh-CN"/>
        </w:rPr>
      </w:pPr>
      <w:bookmarkStart w:id="101" w:name="十一、行政许可数量限制"/>
      <w:bookmarkEnd w:id="101"/>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一</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数</w:t>
      </w:r>
      <w:r>
        <w:rPr>
          <w:rFonts w:hint="eastAsia" w:ascii="黑体" w:hAnsi="黑体" w:eastAsia="黑体" w:cs="黑体"/>
          <w:b w:val="0"/>
          <w:bCs w:val="0"/>
          <w:spacing w:val="-1"/>
          <w:w w:val="100"/>
          <w:sz w:val="32"/>
          <w:szCs w:val="32"/>
        </w:rPr>
        <w:t>量限</w:t>
      </w:r>
      <w:r>
        <w:rPr>
          <w:rFonts w:hint="eastAsia" w:ascii="黑体" w:hAnsi="黑体" w:eastAsia="黑体" w:cs="黑体"/>
          <w:b w:val="0"/>
          <w:bCs w:val="0"/>
          <w:spacing w:val="0"/>
          <w:w w:val="100"/>
          <w:sz w:val="32"/>
          <w:szCs w:val="32"/>
        </w:rPr>
        <w:t>制</w:t>
      </w:r>
    </w:p>
    <w:p w14:paraId="75578B34">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可数量限制：</w:t>
      </w:r>
      <w:r>
        <w:rPr>
          <w:rFonts w:hint="eastAsia" w:ascii="仿宋_GB2312" w:hAnsi="仿宋_GB2312" w:eastAsia="仿宋_GB2312" w:cs="仿宋_GB2312"/>
          <w:b w:val="0"/>
          <w:bCs w:val="0"/>
          <w:spacing w:val="0"/>
          <w:w w:val="100"/>
          <w:sz w:val="32"/>
          <w:szCs w:val="32"/>
        </w:rPr>
        <w:t>无</w:t>
      </w:r>
    </w:p>
    <w:p w14:paraId="3F846923">
      <w:pPr>
        <w:pStyle w:val="3"/>
        <w:spacing w:before="70"/>
        <w:ind w:right="0"/>
        <w:jc w:val="left"/>
        <w:rPr>
          <w:rFonts w:hint="eastAsia" w:ascii="仿宋_GB2312" w:hAnsi="仿宋_GB2312" w:eastAsia="仿宋_GB2312" w:cs="仿宋_GB2312"/>
          <w:sz w:val="32"/>
          <w:szCs w:val="32"/>
        </w:rPr>
      </w:pPr>
      <w:bookmarkStart w:id="102" w:name="2.公布数量限制的方式：无"/>
      <w:bookmarkEnd w:id="10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公布数量</w:t>
      </w:r>
      <w:r>
        <w:rPr>
          <w:rFonts w:hint="eastAsia" w:ascii="仿宋_GB2312" w:hAnsi="仿宋_GB2312" w:eastAsia="仿宋_GB2312" w:cs="仿宋_GB2312"/>
          <w:b w:val="0"/>
          <w:bCs w:val="0"/>
          <w:spacing w:val="2"/>
          <w:w w:val="100"/>
          <w:sz w:val="32"/>
          <w:szCs w:val="32"/>
        </w:rPr>
        <w:t>限</w:t>
      </w:r>
      <w:r>
        <w:rPr>
          <w:rFonts w:hint="eastAsia" w:ascii="仿宋_GB2312" w:hAnsi="仿宋_GB2312" w:eastAsia="仿宋_GB2312" w:cs="仿宋_GB2312"/>
          <w:b w:val="0"/>
          <w:bCs w:val="0"/>
          <w:spacing w:val="-1"/>
          <w:w w:val="100"/>
          <w:sz w:val="32"/>
          <w:szCs w:val="32"/>
        </w:rPr>
        <w:t>制的方式：</w:t>
      </w:r>
      <w:r>
        <w:rPr>
          <w:rFonts w:hint="eastAsia" w:ascii="仿宋_GB2312" w:hAnsi="仿宋_GB2312" w:eastAsia="仿宋_GB2312" w:cs="仿宋_GB2312"/>
          <w:b w:val="0"/>
          <w:bCs w:val="0"/>
          <w:spacing w:val="0"/>
          <w:w w:val="100"/>
          <w:sz w:val="32"/>
          <w:szCs w:val="32"/>
        </w:rPr>
        <w:t>无</w:t>
      </w:r>
    </w:p>
    <w:p w14:paraId="141B323A">
      <w:pPr>
        <w:pStyle w:val="3"/>
        <w:spacing w:before="58"/>
        <w:ind w:right="0"/>
        <w:jc w:val="left"/>
        <w:rPr>
          <w:rFonts w:hint="eastAsia" w:ascii="仿宋_GB2312" w:hAnsi="仿宋_GB2312" w:eastAsia="仿宋_GB2312" w:cs="仿宋_GB2312"/>
          <w:sz w:val="32"/>
          <w:szCs w:val="32"/>
          <w:lang w:eastAsia="zh-CN"/>
        </w:rPr>
      </w:pPr>
      <w:bookmarkStart w:id="103" w:name="3.公布数量限制的周期：无"/>
      <w:bookmarkEnd w:id="103"/>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公布数量</w:t>
      </w:r>
      <w:r>
        <w:rPr>
          <w:rFonts w:hint="eastAsia" w:ascii="仿宋_GB2312" w:hAnsi="仿宋_GB2312" w:eastAsia="仿宋_GB2312" w:cs="仿宋_GB2312"/>
          <w:b w:val="0"/>
          <w:bCs w:val="0"/>
          <w:spacing w:val="2"/>
          <w:w w:val="100"/>
          <w:sz w:val="32"/>
          <w:szCs w:val="32"/>
        </w:rPr>
        <w:t>限</w:t>
      </w:r>
      <w:r>
        <w:rPr>
          <w:rFonts w:hint="eastAsia" w:ascii="仿宋_GB2312" w:hAnsi="仿宋_GB2312" w:eastAsia="仿宋_GB2312" w:cs="仿宋_GB2312"/>
          <w:b w:val="0"/>
          <w:bCs w:val="0"/>
          <w:spacing w:val="-1"/>
          <w:w w:val="100"/>
          <w:sz w:val="32"/>
          <w:szCs w:val="32"/>
        </w:rPr>
        <w:t>制的周期：</w:t>
      </w:r>
      <w:r>
        <w:rPr>
          <w:rFonts w:hint="eastAsia" w:ascii="仿宋_GB2312" w:hAnsi="仿宋_GB2312" w:eastAsia="仿宋_GB2312" w:cs="仿宋_GB2312"/>
          <w:b w:val="0"/>
          <w:bCs w:val="0"/>
          <w:spacing w:val="0"/>
          <w:w w:val="100"/>
          <w:sz w:val="32"/>
          <w:szCs w:val="32"/>
        </w:rPr>
        <w:t>无</w:t>
      </w:r>
    </w:p>
    <w:p w14:paraId="5AFDBAF4">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在数量限</w:t>
      </w:r>
      <w:r>
        <w:rPr>
          <w:rFonts w:hint="eastAsia" w:ascii="仿宋_GB2312" w:hAnsi="仿宋_GB2312" w:eastAsia="仿宋_GB2312" w:cs="仿宋_GB2312"/>
          <w:b w:val="0"/>
          <w:bCs w:val="0"/>
          <w:spacing w:val="2"/>
          <w:w w:val="100"/>
          <w:sz w:val="32"/>
          <w:szCs w:val="32"/>
        </w:rPr>
        <w:t>制</w:t>
      </w:r>
      <w:r>
        <w:rPr>
          <w:rFonts w:hint="eastAsia" w:ascii="仿宋_GB2312" w:hAnsi="仿宋_GB2312" w:eastAsia="仿宋_GB2312" w:cs="仿宋_GB2312"/>
          <w:b w:val="0"/>
          <w:bCs w:val="0"/>
          <w:spacing w:val="-1"/>
          <w:w w:val="100"/>
          <w:sz w:val="32"/>
          <w:szCs w:val="32"/>
        </w:rPr>
        <w:t>条件下实施行政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可的方式：</w:t>
      </w:r>
      <w:r>
        <w:rPr>
          <w:rFonts w:hint="eastAsia" w:ascii="仿宋_GB2312" w:hAnsi="仿宋_GB2312" w:eastAsia="仿宋_GB2312" w:cs="仿宋_GB2312"/>
          <w:b w:val="0"/>
          <w:bCs w:val="0"/>
          <w:spacing w:val="0"/>
          <w:w w:val="100"/>
          <w:sz w:val="32"/>
          <w:szCs w:val="32"/>
        </w:rPr>
        <w:t>无</w:t>
      </w:r>
    </w:p>
    <w:p w14:paraId="4A81D2FD">
      <w:pPr>
        <w:pStyle w:val="3"/>
        <w:spacing w:line="240" w:lineRule="auto"/>
        <w:ind w:left="0" w:right="0" w:firstLine="635"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规定在数</w:t>
      </w:r>
      <w:r>
        <w:rPr>
          <w:rFonts w:hint="eastAsia" w:ascii="仿宋_GB2312" w:hAnsi="仿宋_GB2312" w:eastAsia="仿宋_GB2312" w:cs="仿宋_GB2312"/>
          <w:b w:val="0"/>
          <w:bCs w:val="0"/>
          <w:spacing w:val="2"/>
          <w:w w:val="100"/>
          <w:sz w:val="32"/>
          <w:szCs w:val="32"/>
        </w:rPr>
        <w:t>量</w:t>
      </w:r>
      <w:r>
        <w:rPr>
          <w:rFonts w:hint="eastAsia" w:ascii="仿宋_GB2312" w:hAnsi="仿宋_GB2312" w:eastAsia="仿宋_GB2312" w:cs="仿宋_GB2312"/>
          <w:b w:val="0"/>
          <w:bCs w:val="0"/>
          <w:spacing w:val="-1"/>
          <w:w w:val="100"/>
          <w:sz w:val="32"/>
          <w:szCs w:val="32"/>
        </w:rPr>
        <w:t>限制条件下实施</w:t>
      </w:r>
      <w:r>
        <w:rPr>
          <w:rFonts w:hint="eastAsia" w:ascii="仿宋_GB2312" w:hAnsi="仿宋_GB2312" w:eastAsia="仿宋_GB2312" w:cs="仿宋_GB2312"/>
          <w:b w:val="0"/>
          <w:bCs w:val="0"/>
          <w:spacing w:val="2"/>
          <w:w w:val="100"/>
          <w:sz w:val="32"/>
          <w:szCs w:val="32"/>
        </w:rPr>
        <w:t>行</w:t>
      </w:r>
      <w:r>
        <w:rPr>
          <w:rFonts w:hint="eastAsia" w:ascii="仿宋_GB2312" w:hAnsi="仿宋_GB2312" w:eastAsia="仿宋_GB2312" w:cs="仿宋_GB2312"/>
          <w:b w:val="0"/>
          <w:bCs w:val="0"/>
          <w:spacing w:val="-1"/>
          <w:w w:val="100"/>
          <w:sz w:val="32"/>
          <w:szCs w:val="32"/>
        </w:rPr>
        <w:t>政许可方式的依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62216AA3">
      <w:pPr>
        <w:pStyle w:val="3"/>
        <w:spacing w:line="460" w:lineRule="exact"/>
        <w:ind w:left="120" w:right="0"/>
        <w:jc w:val="left"/>
        <w:rPr>
          <w:rFonts w:hint="eastAsia" w:ascii="仿宋_GB2312" w:hAnsi="仿宋_GB2312" w:eastAsia="仿宋_GB2312" w:cs="仿宋_GB2312"/>
          <w:sz w:val="32"/>
          <w:szCs w:val="32"/>
        </w:rPr>
      </w:pPr>
      <w:bookmarkStart w:id="104" w:name="十二、行政许可后年检"/>
      <w:bookmarkEnd w:id="104"/>
      <w:r>
        <w:rPr>
          <w:rFonts w:hint="eastAsia" w:ascii="黑体" w:hAnsi="黑体" w:eastAsia="黑体" w:cs="黑体"/>
          <w:b w:val="0"/>
          <w:bCs w:val="0"/>
          <w:spacing w:val="-3"/>
          <w:w w:val="100"/>
          <w:sz w:val="32"/>
          <w:szCs w:val="32"/>
        </w:rPr>
        <w:t>十二、行政许可后年检</w:t>
      </w:r>
    </w:p>
    <w:p w14:paraId="3DA4DD5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有无年检</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4EA4DB6C">
      <w:pPr>
        <w:pStyle w:val="3"/>
        <w:spacing w:line="240" w:lineRule="auto"/>
        <w:ind w:right="0"/>
        <w:jc w:val="left"/>
        <w:rPr>
          <w:rFonts w:hint="eastAsia" w:ascii="仿宋_GB2312" w:hAnsi="仿宋_GB2312" w:eastAsia="仿宋_GB2312" w:cs="仿宋_GB2312"/>
          <w:sz w:val="32"/>
          <w:szCs w:val="32"/>
        </w:rPr>
      </w:pPr>
      <w:bookmarkStart w:id="105" w:name="2.设定年检要求的依据"/>
      <w:bookmarkEnd w:id="105"/>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设定年检</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求的依</w:t>
      </w:r>
      <w:r>
        <w:rPr>
          <w:rFonts w:hint="eastAsia" w:ascii="仿宋_GB2312" w:hAnsi="仿宋_GB2312" w:eastAsia="仿宋_GB2312" w:cs="仿宋_GB2312"/>
          <w:b w:val="0"/>
          <w:bCs w:val="0"/>
          <w:spacing w:val="0"/>
          <w:w w:val="100"/>
          <w:sz w:val="32"/>
          <w:szCs w:val="32"/>
        </w:rPr>
        <w:t>据</w:t>
      </w:r>
      <w:bookmarkStart w:id="106" w:name="无"/>
      <w:bookmarkEnd w:id="106"/>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00D74F7D">
      <w:pPr>
        <w:spacing w:before="13"/>
        <w:ind w:left="679" w:right="0" w:firstLine="0"/>
        <w:jc w:val="left"/>
        <w:rPr>
          <w:rFonts w:hint="eastAsia" w:ascii="仿宋_GB2312" w:hAnsi="仿宋_GB2312" w:eastAsia="仿宋_GB2312" w:cs="仿宋_GB2312"/>
          <w:sz w:val="32"/>
          <w:szCs w:val="32"/>
        </w:rPr>
      </w:pPr>
      <w:bookmarkStart w:id="107" w:name="3.年检周期：无"/>
      <w:bookmarkEnd w:id="107"/>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年检周期：</w:t>
      </w:r>
      <w:r>
        <w:rPr>
          <w:rFonts w:hint="eastAsia" w:ascii="仿宋_GB2312" w:hAnsi="仿宋_GB2312" w:eastAsia="仿宋_GB2312" w:cs="仿宋_GB2312"/>
          <w:b w:val="0"/>
          <w:bCs w:val="0"/>
          <w:spacing w:val="0"/>
          <w:w w:val="100"/>
          <w:sz w:val="32"/>
          <w:szCs w:val="32"/>
        </w:rPr>
        <w:t>无</w:t>
      </w:r>
    </w:p>
    <w:p w14:paraId="09AFFCF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年检是否</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求报送材料：</w:t>
      </w:r>
      <w:r>
        <w:rPr>
          <w:rFonts w:hint="eastAsia" w:ascii="仿宋_GB2312" w:hAnsi="仿宋_GB2312" w:eastAsia="仿宋_GB2312" w:cs="仿宋_GB2312"/>
          <w:b w:val="0"/>
          <w:bCs w:val="0"/>
          <w:spacing w:val="0"/>
          <w:w w:val="100"/>
          <w:sz w:val="32"/>
          <w:szCs w:val="32"/>
        </w:rPr>
        <w:t>无</w:t>
      </w:r>
    </w:p>
    <w:p w14:paraId="5705196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年检报送</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料名称：</w:t>
      </w:r>
      <w:r>
        <w:rPr>
          <w:rFonts w:hint="eastAsia" w:ascii="仿宋_GB2312" w:hAnsi="仿宋_GB2312" w:eastAsia="仿宋_GB2312" w:cs="仿宋_GB2312"/>
          <w:b w:val="0"/>
          <w:bCs w:val="0"/>
          <w:spacing w:val="0"/>
          <w:w w:val="100"/>
          <w:sz w:val="32"/>
          <w:szCs w:val="32"/>
        </w:rPr>
        <w:t>无</w:t>
      </w:r>
    </w:p>
    <w:p w14:paraId="3889BAD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年检是否</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38F193BA">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费项目的名称</w:t>
      </w:r>
      <w:r>
        <w:rPr>
          <w:rFonts w:hint="eastAsia" w:ascii="仿宋_GB2312" w:hAnsi="仿宋_GB2312" w:eastAsia="仿宋_GB2312" w:cs="仿宋_GB2312"/>
          <w:b w:val="0"/>
          <w:bCs w:val="0"/>
          <w:spacing w:val="-27"/>
          <w:w w:val="100"/>
          <w:sz w:val="32"/>
          <w:szCs w:val="32"/>
        </w:rPr>
        <w:t>、</w:t>
      </w:r>
      <w:r>
        <w:rPr>
          <w:rFonts w:hint="eastAsia" w:ascii="仿宋_GB2312" w:hAnsi="仿宋_GB2312" w:eastAsia="仿宋_GB2312" w:cs="仿宋_GB2312"/>
          <w:b w:val="0"/>
          <w:bCs w:val="0"/>
          <w:spacing w:val="-1"/>
          <w:w w:val="100"/>
          <w:sz w:val="32"/>
          <w:szCs w:val="32"/>
        </w:rPr>
        <w:t>年检</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27"/>
          <w:w w:val="100"/>
          <w:sz w:val="32"/>
          <w:szCs w:val="32"/>
        </w:rPr>
        <w:t>、</w:t>
      </w:r>
      <w:r>
        <w:rPr>
          <w:rFonts w:hint="eastAsia" w:ascii="仿宋_GB2312" w:hAnsi="仿宋_GB2312" w:eastAsia="仿宋_GB2312" w:cs="仿宋_GB2312"/>
          <w:b w:val="0"/>
          <w:bCs w:val="0"/>
          <w:spacing w:val="-1"/>
          <w:w w:val="100"/>
          <w:sz w:val="32"/>
          <w:szCs w:val="32"/>
        </w:rPr>
        <w:t>设定</w:t>
      </w:r>
      <w:r>
        <w:rPr>
          <w:rFonts w:hint="eastAsia" w:ascii="仿宋_GB2312" w:hAnsi="仿宋_GB2312" w:eastAsia="仿宋_GB2312" w:cs="仿宋_GB2312"/>
          <w:b w:val="0"/>
          <w:bCs w:val="0"/>
          <w:spacing w:val="2"/>
          <w:w w:val="100"/>
          <w:sz w:val="32"/>
          <w:szCs w:val="32"/>
        </w:rPr>
        <w:t>年</w:t>
      </w:r>
      <w:r>
        <w:rPr>
          <w:rFonts w:hint="eastAsia" w:ascii="仿宋_GB2312" w:hAnsi="仿宋_GB2312" w:eastAsia="仿宋_GB2312" w:cs="仿宋_GB2312"/>
          <w:b w:val="0"/>
          <w:bCs w:val="0"/>
          <w:spacing w:val="-1"/>
          <w:w w:val="100"/>
          <w:sz w:val="32"/>
          <w:szCs w:val="32"/>
        </w:rPr>
        <w:t>检收费</w:t>
      </w:r>
      <w:r>
        <w:rPr>
          <w:rFonts w:hint="eastAsia" w:ascii="仿宋_GB2312" w:hAnsi="仿宋_GB2312" w:eastAsia="仿宋_GB2312" w:cs="仿宋_GB2312"/>
          <w:b w:val="0"/>
          <w:bCs w:val="0"/>
          <w:spacing w:val="0"/>
          <w:w w:val="100"/>
          <w:sz w:val="32"/>
          <w:szCs w:val="32"/>
        </w:rPr>
        <w:t>项</w:t>
      </w:r>
      <w:r>
        <w:rPr>
          <w:rFonts w:hint="eastAsia" w:ascii="仿宋_GB2312" w:hAnsi="仿宋_GB2312" w:eastAsia="仿宋_GB2312" w:cs="仿宋_GB2312"/>
          <w:b w:val="0"/>
          <w:bCs w:val="0"/>
          <w:spacing w:val="-1"/>
          <w:w w:val="100"/>
          <w:sz w:val="32"/>
          <w:szCs w:val="32"/>
        </w:rPr>
        <w:t>目的依据</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规定年检项目收</w:t>
      </w:r>
      <w:r>
        <w:rPr>
          <w:rFonts w:hint="eastAsia" w:ascii="仿宋_GB2312" w:hAnsi="仿宋_GB2312" w:eastAsia="仿宋_GB2312" w:cs="仿宋_GB2312"/>
          <w:b w:val="0"/>
          <w:bCs w:val="0"/>
          <w:spacing w:val="2"/>
          <w:w w:val="100"/>
          <w:sz w:val="32"/>
          <w:szCs w:val="32"/>
        </w:rPr>
        <w:t>费</w:t>
      </w:r>
      <w:r>
        <w:rPr>
          <w:rFonts w:hint="eastAsia" w:ascii="仿宋_GB2312" w:hAnsi="仿宋_GB2312" w:eastAsia="仿宋_GB2312" w:cs="仿宋_GB2312"/>
          <w:b w:val="0"/>
          <w:bCs w:val="0"/>
          <w:spacing w:val="-1"/>
          <w:w w:val="100"/>
          <w:sz w:val="32"/>
          <w:szCs w:val="32"/>
        </w:rPr>
        <w:t>标准的依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27314113">
      <w:pPr>
        <w:pStyle w:val="3"/>
        <w:spacing w:before="70"/>
        <w:ind w:right="0"/>
        <w:jc w:val="left"/>
        <w:rPr>
          <w:rFonts w:hint="eastAsia" w:ascii="仿宋_GB2312" w:hAnsi="仿宋_GB2312" w:eastAsia="仿宋_GB2312" w:cs="仿宋_GB2312"/>
          <w:sz w:val="32"/>
          <w:szCs w:val="32"/>
        </w:rPr>
      </w:pPr>
      <w:bookmarkStart w:id="108" w:name="8.通过年检的证明或者标志：无"/>
      <w:bookmarkEnd w:id="108"/>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通过年检</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证明或者标志：</w:t>
      </w:r>
      <w:r>
        <w:rPr>
          <w:rFonts w:hint="eastAsia" w:ascii="仿宋_GB2312" w:hAnsi="仿宋_GB2312" w:eastAsia="仿宋_GB2312" w:cs="仿宋_GB2312"/>
          <w:b w:val="0"/>
          <w:bCs w:val="0"/>
          <w:spacing w:val="0"/>
          <w:w w:val="100"/>
          <w:sz w:val="32"/>
          <w:szCs w:val="32"/>
        </w:rPr>
        <w:t>无</w:t>
      </w:r>
    </w:p>
    <w:p w14:paraId="6BFCB005">
      <w:pPr>
        <w:pStyle w:val="3"/>
        <w:spacing w:line="460" w:lineRule="exact"/>
        <w:ind w:left="120" w:right="0"/>
        <w:jc w:val="left"/>
        <w:rPr>
          <w:rFonts w:hint="eastAsia" w:ascii="仿宋_GB2312" w:hAnsi="仿宋_GB2312" w:eastAsia="仿宋_GB2312" w:cs="仿宋_GB2312"/>
          <w:sz w:val="32"/>
          <w:szCs w:val="32"/>
        </w:rPr>
      </w:pPr>
      <w:bookmarkStart w:id="109" w:name="十三、行政许可后年报"/>
      <w:bookmarkEnd w:id="109"/>
      <w:r>
        <w:rPr>
          <w:rFonts w:hint="eastAsia" w:ascii="黑体" w:hAnsi="黑体" w:eastAsia="黑体" w:cs="黑体"/>
          <w:b w:val="0"/>
          <w:bCs w:val="0"/>
          <w:spacing w:val="-3"/>
          <w:w w:val="100"/>
          <w:sz w:val="32"/>
          <w:szCs w:val="32"/>
        </w:rPr>
        <w:t>十三、行政许可后年报</w:t>
      </w:r>
    </w:p>
    <w:p w14:paraId="437969F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有无年报</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3"/>
          <w:w w:val="100"/>
          <w:sz w:val="32"/>
          <w:szCs w:val="32"/>
        </w:rPr>
        <w:t>求</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无</w:t>
      </w:r>
    </w:p>
    <w:p w14:paraId="26E2BE4C">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年报报送</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料名</w:t>
      </w:r>
      <w:r>
        <w:rPr>
          <w:rFonts w:hint="eastAsia" w:ascii="仿宋_GB2312" w:hAnsi="仿宋_GB2312" w:eastAsia="仿宋_GB2312" w:cs="仿宋_GB2312"/>
          <w:b w:val="0"/>
          <w:bCs w:val="0"/>
          <w:spacing w:val="-3"/>
          <w:w w:val="100"/>
          <w:sz w:val="32"/>
          <w:szCs w:val="32"/>
        </w:rPr>
        <w:t>称</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64417AB1">
      <w:pPr>
        <w:pStyle w:val="3"/>
        <w:spacing w:line="240" w:lineRule="auto"/>
        <w:ind w:right="0"/>
        <w:jc w:val="left"/>
        <w:rPr>
          <w:rFonts w:hint="eastAsia" w:ascii="仿宋_GB2312" w:hAnsi="仿宋_GB2312" w:eastAsia="仿宋_GB2312" w:cs="仿宋_GB2312"/>
          <w:sz w:val="32"/>
          <w:szCs w:val="32"/>
        </w:rPr>
      </w:pPr>
      <w:bookmarkStart w:id="110" w:name="3.设定年报要求的依据"/>
      <w:bookmarkEnd w:id="110"/>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设定年报</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求的依</w:t>
      </w:r>
      <w:r>
        <w:rPr>
          <w:rFonts w:hint="eastAsia" w:ascii="仿宋_GB2312" w:hAnsi="仿宋_GB2312" w:eastAsia="仿宋_GB2312" w:cs="仿宋_GB2312"/>
          <w:b w:val="0"/>
          <w:bCs w:val="0"/>
          <w:spacing w:val="0"/>
          <w:w w:val="100"/>
          <w:sz w:val="32"/>
          <w:szCs w:val="32"/>
        </w:rPr>
        <w:t>据</w:t>
      </w:r>
      <w:bookmarkStart w:id="111" w:name="无"/>
      <w:bookmarkEnd w:id="111"/>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5FCDA288">
      <w:pPr>
        <w:spacing w:before="61"/>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年报周期：</w:t>
      </w:r>
      <w:r>
        <w:rPr>
          <w:rFonts w:hint="eastAsia" w:ascii="仿宋_GB2312" w:hAnsi="仿宋_GB2312" w:eastAsia="仿宋_GB2312" w:cs="仿宋_GB2312"/>
          <w:b w:val="0"/>
          <w:bCs w:val="0"/>
          <w:spacing w:val="0"/>
          <w:w w:val="100"/>
          <w:sz w:val="32"/>
          <w:szCs w:val="32"/>
        </w:rPr>
        <w:t>无</w:t>
      </w:r>
    </w:p>
    <w:p w14:paraId="0553DE0D">
      <w:pPr>
        <w:pStyle w:val="3"/>
        <w:spacing w:line="460" w:lineRule="exact"/>
        <w:ind w:left="120" w:right="0"/>
        <w:jc w:val="left"/>
        <w:rPr>
          <w:rFonts w:hint="eastAsia" w:ascii="仿宋_GB2312" w:hAnsi="仿宋_GB2312" w:eastAsia="仿宋_GB2312" w:cs="仿宋_GB2312"/>
          <w:sz w:val="32"/>
          <w:szCs w:val="32"/>
        </w:rPr>
      </w:pPr>
      <w:bookmarkStart w:id="112" w:name="十四、监管主体"/>
      <w:bookmarkEnd w:id="112"/>
      <w:r>
        <w:rPr>
          <w:rFonts w:hint="eastAsia" w:ascii="黑体" w:hAnsi="黑体" w:eastAsia="黑体" w:cs="黑体"/>
          <w:b w:val="0"/>
          <w:bCs w:val="0"/>
          <w:spacing w:val="-3"/>
          <w:w w:val="100"/>
          <w:sz w:val="32"/>
          <w:szCs w:val="32"/>
        </w:rPr>
        <w:t>十四、监管主体</w:t>
      </w:r>
    </w:p>
    <w:p w14:paraId="68D9CC06">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3"/>
          <w:w w:val="100"/>
          <w:sz w:val="32"/>
          <w:szCs w:val="32"/>
        </w:rPr>
        <w:t>区</w:t>
      </w:r>
      <w:r>
        <w:rPr>
          <w:rFonts w:hint="eastAsia" w:ascii="仿宋_GB2312" w:hAnsi="仿宋_GB2312" w:eastAsia="仿宋_GB2312" w:cs="仿宋_GB2312"/>
          <w:b w:val="0"/>
          <w:bCs w:val="0"/>
          <w:spacing w:val="-1"/>
          <w:w w:val="100"/>
          <w:sz w:val="32"/>
          <w:szCs w:val="32"/>
        </w:rPr>
        <w:t>的市</w:t>
      </w:r>
      <w:r>
        <w:rPr>
          <w:rFonts w:hint="eastAsia" w:ascii="仿宋_GB2312" w:hAnsi="仿宋_GB2312" w:eastAsia="仿宋_GB2312" w:cs="仿宋_GB2312"/>
          <w:b w:val="0"/>
          <w:bCs w:val="0"/>
          <w:spacing w:val="-3"/>
          <w:w w:val="100"/>
          <w:sz w:val="32"/>
          <w:szCs w:val="32"/>
        </w:rPr>
        <w:t>级</w:t>
      </w:r>
      <w:r>
        <w:rPr>
          <w:rFonts w:hint="eastAsia" w:ascii="仿宋_GB2312" w:hAnsi="仿宋_GB2312" w:eastAsia="仿宋_GB2312" w:cs="仿宋_GB2312"/>
          <w:b w:val="0"/>
          <w:bCs w:val="0"/>
          <w:spacing w:val="-1"/>
          <w:w w:val="100"/>
          <w:sz w:val="32"/>
          <w:szCs w:val="32"/>
        </w:rPr>
        <w:t>、县</w:t>
      </w:r>
      <w:r>
        <w:rPr>
          <w:rFonts w:hint="eastAsia" w:ascii="仿宋_GB2312" w:hAnsi="仿宋_GB2312" w:eastAsia="仿宋_GB2312" w:cs="仿宋_GB2312"/>
          <w:b w:val="0"/>
          <w:bCs w:val="0"/>
          <w:spacing w:val="-3"/>
          <w:w w:val="100"/>
          <w:sz w:val="32"/>
          <w:szCs w:val="32"/>
        </w:rPr>
        <w:t>级</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0"/>
          <w:w w:val="100"/>
          <w:sz w:val="32"/>
          <w:szCs w:val="32"/>
        </w:rPr>
        <w:t>构</w:t>
      </w:r>
    </w:p>
    <w:p w14:paraId="41C0B2D0">
      <w:pPr>
        <w:pStyle w:val="3"/>
        <w:spacing w:line="460" w:lineRule="exact"/>
        <w:ind w:left="120" w:right="0"/>
        <w:jc w:val="left"/>
        <w:rPr>
          <w:rFonts w:hint="eastAsia" w:ascii="黑体" w:hAnsi="黑体" w:eastAsia="黑体" w:cs="黑体"/>
          <w:b w:val="0"/>
          <w:bCs w:val="0"/>
          <w:spacing w:val="-3"/>
          <w:w w:val="100"/>
          <w:sz w:val="32"/>
          <w:szCs w:val="32"/>
        </w:rPr>
      </w:pPr>
      <w:bookmarkStart w:id="113" w:name="十五、备注"/>
      <w:bookmarkEnd w:id="113"/>
      <w:r>
        <w:rPr>
          <w:rFonts w:hint="eastAsia" w:ascii="黑体" w:hAnsi="黑体" w:eastAsia="黑体" w:cs="黑体"/>
          <w:b w:val="0"/>
          <w:bCs w:val="0"/>
          <w:spacing w:val="-3"/>
          <w:w w:val="100"/>
          <w:sz w:val="32"/>
          <w:szCs w:val="32"/>
        </w:rPr>
        <w:t>十五、备注</w:t>
      </w:r>
    </w:p>
    <w:p w14:paraId="51000B21">
      <w:pPr>
        <w:spacing w:before="9" w:line="150" w:lineRule="exact"/>
        <w:rPr>
          <w:rFonts w:hint="eastAsia" w:ascii="仿宋_GB2312" w:hAnsi="仿宋_GB2312" w:eastAsia="仿宋_GB2312" w:cs="仿宋_GB2312"/>
          <w:sz w:val="32"/>
          <w:szCs w:val="32"/>
        </w:rPr>
      </w:pPr>
    </w:p>
    <w:p w14:paraId="259ABAA1">
      <w:pPr>
        <w:spacing w:before="9" w:line="150" w:lineRule="exact"/>
        <w:rPr>
          <w:rFonts w:hint="eastAsia" w:ascii="仿宋_GB2312" w:hAnsi="仿宋_GB2312" w:eastAsia="仿宋_GB2312" w:cs="仿宋_GB2312"/>
          <w:sz w:val="32"/>
          <w:szCs w:val="32"/>
        </w:rPr>
      </w:pPr>
    </w:p>
    <w:p w14:paraId="43B2E35F">
      <w:pPr>
        <w:spacing w:line="200" w:lineRule="exact"/>
        <w:rPr>
          <w:rFonts w:hint="eastAsia" w:ascii="仿宋_GB2312" w:hAnsi="仿宋_GB2312" w:eastAsia="仿宋_GB2312" w:cs="仿宋_GB2312"/>
          <w:sz w:val="32"/>
          <w:szCs w:val="32"/>
        </w:rPr>
      </w:pPr>
    </w:p>
    <w:p w14:paraId="67812688">
      <w:pPr>
        <w:spacing w:line="200" w:lineRule="exact"/>
        <w:rPr>
          <w:rFonts w:hint="eastAsia" w:ascii="仿宋_GB2312" w:hAnsi="仿宋_GB2312" w:eastAsia="仿宋_GB2312" w:cs="仿宋_GB2312"/>
          <w:sz w:val="32"/>
          <w:szCs w:val="32"/>
          <w:lang w:eastAsia="zh-CN"/>
        </w:rPr>
      </w:pPr>
    </w:p>
    <w:p w14:paraId="71757CEE">
      <w:pPr>
        <w:spacing w:line="200" w:lineRule="exact"/>
        <w:rPr>
          <w:rFonts w:hint="eastAsia" w:ascii="仿宋_GB2312" w:hAnsi="仿宋_GB2312" w:eastAsia="仿宋_GB2312" w:cs="仿宋_GB2312"/>
          <w:sz w:val="32"/>
          <w:szCs w:val="32"/>
          <w:lang w:eastAsia="zh-CN"/>
        </w:rPr>
      </w:pPr>
    </w:p>
    <w:p w14:paraId="497CFFE5">
      <w:pPr>
        <w:spacing w:line="200" w:lineRule="exact"/>
        <w:rPr>
          <w:rFonts w:hint="eastAsia" w:ascii="仿宋_GB2312" w:hAnsi="仿宋_GB2312" w:eastAsia="仿宋_GB2312" w:cs="仿宋_GB2312"/>
          <w:sz w:val="32"/>
          <w:szCs w:val="32"/>
          <w:lang w:eastAsia="zh-CN"/>
        </w:rPr>
      </w:pPr>
    </w:p>
    <w:p w14:paraId="6B66EE7D">
      <w:pPr>
        <w:spacing w:line="200" w:lineRule="exact"/>
        <w:rPr>
          <w:rFonts w:hint="eastAsia" w:ascii="仿宋_GB2312" w:hAnsi="仿宋_GB2312" w:eastAsia="仿宋_GB2312" w:cs="仿宋_GB2312"/>
          <w:sz w:val="32"/>
          <w:szCs w:val="32"/>
          <w:lang w:eastAsia="zh-CN"/>
        </w:rPr>
      </w:pPr>
    </w:p>
    <w:p w14:paraId="02B4EF9F">
      <w:pPr>
        <w:spacing w:line="200" w:lineRule="exact"/>
        <w:rPr>
          <w:rFonts w:hint="eastAsia" w:ascii="仿宋_GB2312" w:hAnsi="仿宋_GB2312" w:eastAsia="仿宋_GB2312" w:cs="仿宋_GB2312"/>
          <w:sz w:val="32"/>
          <w:szCs w:val="32"/>
          <w:lang w:eastAsia="zh-CN"/>
        </w:rPr>
      </w:pPr>
    </w:p>
    <w:p w14:paraId="6A840835">
      <w:pPr>
        <w:pStyle w:val="2"/>
        <w:ind w:right="468"/>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b w:val="0"/>
          <w:bCs w:val="0"/>
          <w:spacing w:val="-1"/>
          <w:w w:val="100"/>
          <w:sz w:val="32"/>
          <w:szCs w:val="32"/>
        </w:rPr>
        <w:t>雷</w:t>
      </w:r>
      <w:r>
        <w:rPr>
          <w:rFonts w:hint="eastAsia" w:ascii="方正小标宋_GBK" w:hAnsi="方正小标宋_GBK" w:eastAsia="方正小标宋_GBK" w:cs="方正小标宋_GBK"/>
          <w:b w:val="0"/>
          <w:bCs w:val="0"/>
          <w:spacing w:val="-3"/>
          <w:w w:val="100"/>
          <w:sz w:val="32"/>
          <w:szCs w:val="32"/>
        </w:rPr>
        <w:t>电</w:t>
      </w:r>
      <w:r>
        <w:rPr>
          <w:rFonts w:hint="eastAsia" w:ascii="方正小标宋_GBK" w:hAnsi="方正小标宋_GBK" w:eastAsia="方正小标宋_GBK" w:cs="方正小标宋_GBK"/>
          <w:b w:val="0"/>
          <w:bCs w:val="0"/>
          <w:spacing w:val="-1"/>
          <w:w w:val="100"/>
          <w:sz w:val="32"/>
          <w:szCs w:val="32"/>
        </w:rPr>
        <w:t>防护</w:t>
      </w:r>
      <w:r>
        <w:rPr>
          <w:rFonts w:hint="eastAsia" w:ascii="方正小标宋_GBK" w:hAnsi="方正小标宋_GBK" w:eastAsia="方正小标宋_GBK" w:cs="方正小标宋_GBK"/>
          <w:b w:val="0"/>
          <w:bCs w:val="0"/>
          <w:spacing w:val="-3"/>
          <w:w w:val="100"/>
          <w:sz w:val="32"/>
          <w:szCs w:val="32"/>
        </w:rPr>
        <w:t>装</w:t>
      </w:r>
      <w:r>
        <w:rPr>
          <w:rFonts w:hint="eastAsia" w:ascii="方正小标宋_GBK" w:hAnsi="方正小标宋_GBK" w:eastAsia="方正小标宋_GBK" w:cs="方正小标宋_GBK"/>
          <w:b w:val="0"/>
          <w:bCs w:val="0"/>
          <w:spacing w:val="-1"/>
          <w:w w:val="100"/>
          <w:sz w:val="32"/>
          <w:szCs w:val="32"/>
        </w:rPr>
        <w:t>置竣</w:t>
      </w:r>
      <w:r>
        <w:rPr>
          <w:rFonts w:hint="eastAsia" w:ascii="方正小标宋_GBK" w:hAnsi="方正小标宋_GBK" w:eastAsia="方正小标宋_GBK" w:cs="方正小标宋_GBK"/>
          <w:b w:val="0"/>
          <w:bCs w:val="0"/>
          <w:spacing w:val="-3"/>
          <w:w w:val="100"/>
          <w:sz w:val="32"/>
          <w:szCs w:val="32"/>
        </w:rPr>
        <w:t>工</w:t>
      </w:r>
      <w:r>
        <w:rPr>
          <w:rFonts w:hint="eastAsia" w:ascii="方正小标宋_GBK" w:hAnsi="方正小标宋_GBK" w:eastAsia="方正小标宋_GBK" w:cs="方正小标宋_GBK"/>
          <w:b w:val="0"/>
          <w:bCs w:val="0"/>
          <w:spacing w:val="-1"/>
          <w:w w:val="100"/>
          <w:sz w:val="32"/>
          <w:szCs w:val="32"/>
        </w:rPr>
        <w:t>验收</w:t>
      </w:r>
      <w:r>
        <w:rPr>
          <w:rFonts w:hint="eastAsia" w:ascii="方正小标宋_GBK" w:hAnsi="方正小标宋_GBK" w:eastAsia="方正小标宋_GBK" w:cs="方正小标宋_GBK"/>
          <w:b w:val="0"/>
          <w:bCs w:val="0"/>
          <w:spacing w:val="-3"/>
          <w:w w:val="100"/>
          <w:sz w:val="32"/>
          <w:szCs w:val="32"/>
        </w:rPr>
        <w:t>（</w:t>
      </w:r>
      <w:r>
        <w:rPr>
          <w:rFonts w:hint="eastAsia" w:ascii="方正小标宋_GBK" w:hAnsi="方正小标宋_GBK" w:eastAsia="方正小标宋_GBK" w:cs="方正小标宋_GBK"/>
          <w:b w:val="0"/>
          <w:bCs w:val="0"/>
          <w:spacing w:val="-1"/>
          <w:w w:val="100"/>
          <w:sz w:val="32"/>
          <w:szCs w:val="32"/>
        </w:rPr>
        <w:t>县级</w:t>
      </w:r>
      <w:r>
        <w:rPr>
          <w:rFonts w:hint="eastAsia" w:ascii="方正小标宋_GBK" w:hAnsi="方正小标宋_GBK" w:eastAsia="方正小标宋_GBK" w:cs="方正小标宋_GBK"/>
          <w:b w:val="0"/>
          <w:bCs w:val="0"/>
          <w:spacing w:val="-3"/>
          <w:w w:val="100"/>
          <w:sz w:val="32"/>
          <w:szCs w:val="32"/>
        </w:rPr>
        <w:t>权</w:t>
      </w:r>
      <w:r>
        <w:rPr>
          <w:rFonts w:hint="eastAsia" w:ascii="方正小标宋_GBK" w:hAnsi="方正小标宋_GBK" w:eastAsia="方正小标宋_GBK" w:cs="方正小标宋_GBK"/>
          <w:b w:val="0"/>
          <w:bCs w:val="0"/>
          <w:spacing w:val="-1"/>
          <w:w w:val="100"/>
          <w:sz w:val="32"/>
          <w:szCs w:val="32"/>
        </w:rPr>
        <w:t>限</w:t>
      </w:r>
      <w:r>
        <w:rPr>
          <w:rFonts w:hint="eastAsia" w:ascii="方正小标宋_GBK" w:hAnsi="方正小标宋_GBK" w:eastAsia="方正小标宋_GBK" w:cs="方正小标宋_GBK"/>
          <w:b w:val="0"/>
          <w:bCs w:val="0"/>
          <w:spacing w:val="0"/>
          <w:w w:val="100"/>
          <w:sz w:val="32"/>
          <w:szCs w:val="32"/>
        </w:rPr>
        <w:t>）</w:t>
      </w:r>
    </w:p>
    <w:p w14:paraId="48B8EA09">
      <w:pPr>
        <w:spacing w:before="8"/>
        <w:ind w:left="2661" w:right="2660" w:firstLine="0"/>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b w:val="0"/>
          <w:bCs w:val="0"/>
          <w:spacing w:val="-3"/>
          <w:w w:val="100"/>
          <w:sz w:val="32"/>
          <w:szCs w:val="32"/>
        </w:rPr>
        <w:t>【</w:t>
      </w:r>
      <w:r>
        <w:rPr>
          <w:rFonts w:hint="eastAsia" w:ascii="方正小标宋_GBK" w:hAnsi="方正小标宋_GBK" w:eastAsia="方正小标宋_GBK" w:cs="方正小标宋_GBK"/>
          <w:b w:val="0"/>
          <w:bCs w:val="0"/>
          <w:spacing w:val="-2"/>
          <w:w w:val="100"/>
          <w:sz w:val="32"/>
          <w:szCs w:val="32"/>
        </w:rPr>
        <w:t>000</w:t>
      </w:r>
      <w:r>
        <w:rPr>
          <w:rFonts w:hint="eastAsia" w:ascii="方正小标宋_GBK" w:hAnsi="方正小标宋_GBK" w:eastAsia="方正小标宋_GBK" w:cs="方正小标宋_GBK"/>
          <w:b w:val="0"/>
          <w:bCs w:val="0"/>
          <w:spacing w:val="1"/>
          <w:w w:val="100"/>
          <w:sz w:val="32"/>
          <w:szCs w:val="32"/>
        </w:rPr>
        <w:t>1</w:t>
      </w:r>
      <w:r>
        <w:rPr>
          <w:rFonts w:hint="eastAsia" w:ascii="方正小标宋_GBK" w:hAnsi="方正小标宋_GBK" w:eastAsia="方正小标宋_GBK" w:cs="方正小标宋_GBK"/>
          <w:b w:val="0"/>
          <w:bCs w:val="0"/>
          <w:spacing w:val="-2"/>
          <w:w w:val="100"/>
          <w:sz w:val="32"/>
          <w:szCs w:val="32"/>
        </w:rPr>
        <w:t>54</w:t>
      </w:r>
      <w:r>
        <w:rPr>
          <w:rFonts w:hint="eastAsia" w:ascii="方正小标宋_GBK" w:hAnsi="方正小标宋_GBK" w:eastAsia="方正小标宋_GBK" w:cs="方正小标宋_GBK"/>
          <w:b w:val="0"/>
          <w:bCs w:val="0"/>
          <w:spacing w:val="1"/>
          <w:w w:val="100"/>
          <w:sz w:val="32"/>
          <w:szCs w:val="32"/>
        </w:rPr>
        <w:t>1</w:t>
      </w:r>
      <w:r>
        <w:rPr>
          <w:rFonts w:hint="eastAsia" w:ascii="方正小标宋_GBK" w:hAnsi="方正小标宋_GBK" w:eastAsia="方正小标宋_GBK" w:cs="方正小标宋_GBK"/>
          <w:b w:val="0"/>
          <w:bCs w:val="0"/>
          <w:spacing w:val="-2"/>
          <w:w w:val="100"/>
          <w:sz w:val="32"/>
          <w:szCs w:val="32"/>
        </w:rPr>
        <w:t>03</w:t>
      </w:r>
      <w:r>
        <w:rPr>
          <w:rFonts w:hint="eastAsia" w:ascii="方正小标宋_GBK" w:hAnsi="方正小标宋_GBK" w:eastAsia="方正小标宋_GBK" w:cs="方正小标宋_GBK"/>
          <w:b w:val="0"/>
          <w:bCs w:val="0"/>
          <w:spacing w:val="1"/>
          <w:w w:val="100"/>
          <w:sz w:val="32"/>
          <w:szCs w:val="32"/>
        </w:rPr>
        <w:t>0</w:t>
      </w:r>
      <w:r>
        <w:rPr>
          <w:rFonts w:hint="eastAsia" w:ascii="方正小标宋_GBK" w:hAnsi="方正小标宋_GBK" w:eastAsia="方正小标宋_GBK" w:cs="方正小标宋_GBK"/>
          <w:b w:val="0"/>
          <w:bCs w:val="0"/>
          <w:spacing w:val="-2"/>
          <w:w w:val="100"/>
          <w:sz w:val="32"/>
          <w:szCs w:val="32"/>
        </w:rPr>
        <w:t>0</w:t>
      </w:r>
      <w:r>
        <w:rPr>
          <w:rFonts w:hint="eastAsia" w:ascii="方正小标宋_GBK" w:hAnsi="方正小标宋_GBK" w:eastAsia="方正小标宋_GBK" w:cs="方正小标宋_GBK"/>
          <w:b w:val="0"/>
          <w:bCs w:val="0"/>
          <w:spacing w:val="1"/>
          <w:w w:val="100"/>
          <w:sz w:val="32"/>
          <w:szCs w:val="32"/>
        </w:rPr>
        <w:t>3</w:t>
      </w:r>
      <w:r>
        <w:rPr>
          <w:rFonts w:hint="eastAsia" w:ascii="方正小标宋_GBK" w:hAnsi="方正小标宋_GBK" w:eastAsia="方正小标宋_GBK" w:cs="方正小标宋_GBK"/>
          <w:b w:val="0"/>
          <w:bCs w:val="0"/>
          <w:spacing w:val="0"/>
          <w:w w:val="100"/>
          <w:sz w:val="32"/>
          <w:szCs w:val="32"/>
        </w:rPr>
        <w:t>】</w:t>
      </w:r>
    </w:p>
    <w:p w14:paraId="539AA811">
      <w:pPr>
        <w:pStyle w:val="3"/>
        <w:ind w:left="120" w:right="0"/>
        <w:jc w:val="left"/>
        <w:rPr>
          <w:rFonts w:hint="eastAsia" w:ascii="仿宋_GB2312" w:hAnsi="仿宋_GB2312" w:eastAsia="仿宋_GB2312" w:cs="仿宋_GB2312"/>
          <w:sz w:val="32"/>
          <w:szCs w:val="32"/>
        </w:rPr>
      </w:pPr>
      <w:bookmarkStart w:id="114" w:name="一、基本要素"/>
      <w:bookmarkEnd w:id="114"/>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基本</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0"/>
          <w:w w:val="100"/>
          <w:sz w:val="32"/>
          <w:szCs w:val="32"/>
        </w:rPr>
        <w:t>素</w:t>
      </w:r>
    </w:p>
    <w:p w14:paraId="21586677">
      <w:pPr>
        <w:pStyle w:val="3"/>
        <w:spacing w:before="58" w:line="263" w:lineRule="auto"/>
        <w:ind w:right="0"/>
        <w:jc w:val="left"/>
        <w:rPr>
          <w:rFonts w:hint="eastAsia" w:ascii="仿宋_GB2312" w:hAnsi="仿宋_GB2312" w:eastAsia="仿宋_GB2312" w:cs="仿宋_GB2312"/>
          <w:b w:val="0"/>
          <w:bCs w:val="0"/>
          <w:spacing w:val="0"/>
          <w:w w:val="95"/>
          <w:sz w:val="32"/>
          <w:szCs w:val="32"/>
        </w:rPr>
      </w:pPr>
      <w:bookmarkStart w:id="115" w:name="1.行政许可事项名称及编码"/>
      <w:bookmarkEnd w:id="115"/>
      <w:r>
        <w:rPr>
          <w:rFonts w:hint="eastAsia" w:ascii="仿宋_GB2312" w:hAnsi="仿宋_GB2312" w:eastAsia="仿宋_GB2312" w:cs="仿宋_GB2312"/>
          <w:b/>
          <w:bCs/>
          <w:spacing w:val="-2"/>
          <w:w w:val="95"/>
          <w:sz w:val="32"/>
          <w:szCs w:val="32"/>
        </w:rPr>
        <w:t>1</w:t>
      </w:r>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行政许可</w:t>
      </w:r>
      <w:r>
        <w:rPr>
          <w:rFonts w:hint="eastAsia" w:ascii="仿宋_GB2312" w:hAnsi="仿宋_GB2312" w:eastAsia="仿宋_GB2312" w:cs="仿宋_GB2312"/>
          <w:b w:val="0"/>
          <w:bCs w:val="0"/>
          <w:spacing w:val="1"/>
          <w:w w:val="95"/>
          <w:sz w:val="32"/>
          <w:szCs w:val="32"/>
        </w:rPr>
        <w:t>事</w:t>
      </w:r>
      <w:r>
        <w:rPr>
          <w:rFonts w:hint="eastAsia" w:ascii="仿宋_GB2312" w:hAnsi="仿宋_GB2312" w:eastAsia="仿宋_GB2312" w:cs="仿宋_GB2312"/>
          <w:b w:val="0"/>
          <w:bCs w:val="0"/>
          <w:spacing w:val="-1"/>
          <w:w w:val="95"/>
          <w:sz w:val="32"/>
          <w:szCs w:val="32"/>
        </w:rPr>
        <w:t>项名</w:t>
      </w:r>
      <w:r>
        <w:rPr>
          <w:rFonts w:hint="eastAsia" w:ascii="仿宋_GB2312" w:hAnsi="仿宋_GB2312" w:eastAsia="仿宋_GB2312" w:cs="仿宋_GB2312"/>
          <w:b w:val="0"/>
          <w:bCs w:val="0"/>
          <w:spacing w:val="-3"/>
          <w:w w:val="95"/>
          <w:sz w:val="32"/>
          <w:szCs w:val="32"/>
        </w:rPr>
        <w:t>称</w:t>
      </w:r>
      <w:r>
        <w:rPr>
          <w:rFonts w:hint="eastAsia" w:ascii="仿宋_GB2312" w:hAnsi="仿宋_GB2312" w:eastAsia="仿宋_GB2312" w:cs="仿宋_GB2312"/>
          <w:b w:val="0"/>
          <w:bCs w:val="0"/>
          <w:spacing w:val="-1"/>
          <w:w w:val="95"/>
          <w:sz w:val="32"/>
          <w:szCs w:val="32"/>
        </w:rPr>
        <w:t>及编</w:t>
      </w:r>
      <w:r>
        <w:rPr>
          <w:rFonts w:hint="eastAsia" w:ascii="仿宋_GB2312" w:hAnsi="仿宋_GB2312" w:eastAsia="仿宋_GB2312" w:cs="仿宋_GB2312"/>
          <w:b w:val="0"/>
          <w:bCs w:val="0"/>
          <w:spacing w:val="0"/>
          <w:w w:val="95"/>
          <w:sz w:val="32"/>
          <w:szCs w:val="32"/>
        </w:rPr>
        <w:t>码</w:t>
      </w:r>
      <w:bookmarkStart w:id="116" w:name="雷电防护装置竣工验收【00015410300Y】"/>
      <w:bookmarkEnd w:id="116"/>
      <w:r>
        <w:rPr>
          <w:rFonts w:hint="eastAsia" w:ascii="仿宋_GB2312" w:hAnsi="仿宋_GB2312" w:eastAsia="仿宋_GB2312" w:cs="仿宋_GB2312"/>
          <w:b w:val="0"/>
          <w:bCs w:val="0"/>
          <w:spacing w:val="0"/>
          <w:w w:val="95"/>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00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03</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0Y】</w:t>
      </w:r>
      <w:bookmarkStart w:id="117" w:name="2.行政许可事项子项名称及编码"/>
      <w:bookmarkEnd w:id="117"/>
    </w:p>
    <w:p w14:paraId="3C850DF3">
      <w:pPr>
        <w:pStyle w:val="3"/>
        <w:spacing w:before="58" w:line="263" w:lineRule="auto"/>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95"/>
          <w:sz w:val="32"/>
          <w:szCs w:val="32"/>
        </w:rPr>
        <w:t>2</w:t>
      </w:r>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行政许可事项子项</w:t>
      </w:r>
      <w:r>
        <w:rPr>
          <w:rFonts w:hint="eastAsia" w:ascii="仿宋_GB2312" w:hAnsi="仿宋_GB2312" w:eastAsia="仿宋_GB2312" w:cs="仿宋_GB2312"/>
          <w:b w:val="0"/>
          <w:bCs w:val="0"/>
          <w:spacing w:val="1"/>
          <w:w w:val="95"/>
          <w:sz w:val="32"/>
          <w:szCs w:val="32"/>
        </w:rPr>
        <w:t>名</w:t>
      </w:r>
      <w:r>
        <w:rPr>
          <w:rFonts w:hint="eastAsia" w:ascii="仿宋_GB2312" w:hAnsi="仿宋_GB2312" w:eastAsia="仿宋_GB2312" w:cs="仿宋_GB2312"/>
          <w:b w:val="0"/>
          <w:bCs w:val="0"/>
          <w:spacing w:val="-1"/>
          <w:w w:val="95"/>
          <w:sz w:val="32"/>
          <w:szCs w:val="32"/>
        </w:rPr>
        <w:t>称及编</w:t>
      </w:r>
      <w:r>
        <w:rPr>
          <w:rFonts w:hint="eastAsia" w:ascii="仿宋_GB2312" w:hAnsi="仿宋_GB2312" w:eastAsia="仿宋_GB2312" w:cs="仿宋_GB2312"/>
          <w:b w:val="0"/>
          <w:bCs w:val="0"/>
          <w:spacing w:val="0"/>
          <w:w w:val="95"/>
          <w:sz w:val="32"/>
          <w:szCs w:val="32"/>
        </w:rPr>
        <w:t>码</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县级</w:t>
      </w:r>
      <w:r>
        <w:rPr>
          <w:rFonts w:hint="eastAsia" w:ascii="仿宋_GB2312" w:hAnsi="仿宋_GB2312" w:eastAsia="仿宋_GB2312" w:cs="仿宋_GB2312"/>
          <w:b w:val="0"/>
          <w:bCs w:val="0"/>
          <w:spacing w:val="-3"/>
          <w:w w:val="95"/>
          <w:sz w:val="32"/>
          <w:szCs w:val="32"/>
        </w:rPr>
        <w:t>权</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00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03</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03】</w:t>
      </w:r>
    </w:p>
    <w:p w14:paraId="72E84F53">
      <w:pPr>
        <w:pStyle w:val="3"/>
        <w:ind w:right="0"/>
        <w:jc w:val="left"/>
        <w:rPr>
          <w:rFonts w:hint="eastAsia" w:ascii="仿宋_GB2312" w:hAnsi="仿宋_GB2312" w:eastAsia="仿宋_GB2312" w:cs="仿宋_GB2312"/>
          <w:sz w:val="32"/>
          <w:szCs w:val="32"/>
        </w:rPr>
      </w:pPr>
      <w:bookmarkStart w:id="118" w:name="3.行政许可事项业务办理项名称及编码"/>
      <w:bookmarkEnd w:id="118"/>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行政许可</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项业务办理项名</w:t>
      </w:r>
      <w:r>
        <w:rPr>
          <w:rFonts w:hint="eastAsia" w:ascii="仿宋_GB2312" w:hAnsi="仿宋_GB2312" w:eastAsia="仿宋_GB2312" w:cs="仿宋_GB2312"/>
          <w:b w:val="0"/>
          <w:bCs w:val="0"/>
          <w:spacing w:val="2"/>
          <w:w w:val="100"/>
          <w:sz w:val="32"/>
          <w:szCs w:val="32"/>
        </w:rPr>
        <w:t>称</w:t>
      </w:r>
      <w:r>
        <w:rPr>
          <w:rFonts w:hint="eastAsia" w:ascii="仿宋_GB2312" w:hAnsi="仿宋_GB2312" w:eastAsia="仿宋_GB2312" w:cs="仿宋_GB2312"/>
          <w:b w:val="0"/>
          <w:bCs w:val="0"/>
          <w:spacing w:val="-1"/>
          <w:w w:val="100"/>
          <w:sz w:val="32"/>
          <w:szCs w:val="32"/>
        </w:rPr>
        <w:t>及编</w:t>
      </w:r>
      <w:r>
        <w:rPr>
          <w:rFonts w:hint="eastAsia" w:ascii="仿宋_GB2312" w:hAnsi="仿宋_GB2312" w:eastAsia="仿宋_GB2312" w:cs="仿宋_GB2312"/>
          <w:b w:val="0"/>
          <w:bCs w:val="0"/>
          <w:spacing w:val="0"/>
          <w:w w:val="100"/>
          <w:sz w:val="32"/>
          <w:szCs w:val="32"/>
        </w:rPr>
        <w:t>码</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县级</w:t>
      </w:r>
      <w:r>
        <w:rPr>
          <w:rFonts w:hint="eastAsia" w:ascii="仿宋_GB2312" w:hAnsi="仿宋_GB2312" w:eastAsia="仿宋_GB2312" w:cs="仿宋_GB2312"/>
          <w:b w:val="0"/>
          <w:bCs w:val="0"/>
          <w:spacing w:val="-3"/>
          <w:w w:val="95"/>
          <w:sz w:val="32"/>
          <w:szCs w:val="32"/>
        </w:rPr>
        <w:t>权</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2"/>
          <w:w w:val="95"/>
          <w:sz w:val="32"/>
          <w:szCs w:val="32"/>
        </w:rPr>
        <w:t>(</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1"/>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4"/>
          <w:w w:val="95"/>
          <w:sz w:val="32"/>
          <w:szCs w:val="32"/>
        </w:rPr>
        <w:t>3</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30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w:t>
      </w:r>
    </w:p>
    <w:p w14:paraId="212576BE">
      <w:pPr>
        <w:ind w:left="679" w:right="0" w:firstLine="0"/>
        <w:jc w:val="left"/>
        <w:rPr>
          <w:rFonts w:hint="eastAsia" w:ascii="仿宋_GB2312" w:hAnsi="仿宋_GB2312" w:eastAsia="仿宋_GB2312" w:cs="仿宋_GB2312"/>
          <w:b w:val="0"/>
          <w:bCs w:val="0"/>
          <w:spacing w:val="0"/>
          <w:w w:val="100"/>
          <w:sz w:val="32"/>
          <w:szCs w:val="32"/>
        </w:rPr>
      </w:pPr>
      <w:bookmarkStart w:id="119" w:name="4.设定依据"/>
      <w:bookmarkEnd w:id="119"/>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设定依</w:t>
      </w:r>
      <w:r>
        <w:rPr>
          <w:rFonts w:hint="eastAsia" w:ascii="仿宋_GB2312" w:hAnsi="仿宋_GB2312" w:eastAsia="仿宋_GB2312" w:cs="仿宋_GB2312"/>
          <w:b w:val="0"/>
          <w:bCs w:val="0"/>
          <w:spacing w:val="0"/>
          <w:w w:val="100"/>
          <w:sz w:val="32"/>
          <w:szCs w:val="32"/>
        </w:rPr>
        <w:t>据</w:t>
      </w:r>
      <w:bookmarkStart w:id="120" w:name="（1）《气象灾害防御条例》第二十三条"/>
      <w:bookmarkEnd w:id="120"/>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灾</w:t>
      </w:r>
      <w:r>
        <w:rPr>
          <w:rFonts w:hint="eastAsia" w:ascii="仿宋_GB2312" w:hAnsi="仿宋_GB2312" w:eastAsia="仿宋_GB2312" w:cs="仿宋_GB2312"/>
          <w:b w:val="0"/>
          <w:bCs w:val="0"/>
          <w:spacing w:val="-1"/>
          <w:w w:val="100"/>
          <w:sz w:val="32"/>
          <w:szCs w:val="32"/>
        </w:rPr>
        <w:t>害防</w:t>
      </w:r>
      <w:r>
        <w:rPr>
          <w:rFonts w:hint="eastAsia" w:ascii="仿宋_GB2312" w:hAnsi="仿宋_GB2312" w:eastAsia="仿宋_GB2312" w:cs="仿宋_GB2312"/>
          <w:b w:val="0"/>
          <w:bCs w:val="0"/>
          <w:spacing w:val="-3"/>
          <w:w w:val="100"/>
          <w:sz w:val="32"/>
          <w:szCs w:val="32"/>
        </w:rPr>
        <w:t>御</w:t>
      </w:r>
      <w:r>
        <w:rPr>
          <w:rFonts w:hint="eastAsia" w:ascii="仿宋_GB2312" w:hAnsi="仿宋_GB2312" w:eastAsia="仿宋_GB2312" w:cs="仿宋_GB2312"/>
          <w:b w:val="0"/>
          <w:bCs w:val="0"/>
          <w:spacing w:val="-1"/>
          <w:w w:val="100"/>
          <w:sz w:val="32"/>
          <w:szCs w:val="32"/>
        </w:rPr>
        <w:t>条例</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第二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0"/>
          <w:w w:val="100"/>
          <w:sz w:val="32"/>
          <w:szCs w:val="32"/>
        </w:rPr>
        <w:t>条</w:t>
      </w:r>
      <w:bookmarkStart w:id="121" w:name="5.实施依据"/>
      <w:bookmarkEnd w:id="121"/>
    </w:p>
    <w:p w14:paraId="0CEDEEB2">
      <w:pPr>
        <w:spacing w:line="406" w:lineRule="exact"/>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实施依</w:t>
      </w:r>
      <w:r>
        <w:rPr>
          <w:rFonts w:hint="eastAsia" w:ascii="仿宋_GB2312" w:hAnsi="仿宋_GB2312" w:eastAsia="仿宋_GB2312" w:cs="仿宋_GB2312"/>
          <w:b w:val="0"/>
          <w:bCs w:val="0"/>
          <w:spacing w:val="0"/>
          <w:w w:val="100"/>
          <w:sz w:val="32"/>
          <w:szCs w:val="32"/>
        </w:rPr>
        <w:t>据</w:t>
      </w:r>
      <w:bookmarkStart w:id="122" w:name="（1）《雷电防护装置设计审核和竣工验收规定》第四、五、十二、十三、十四、十五、十"/>
      <w:bookmarkEnd w:id="122"/>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四</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五</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十</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十三</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十五</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十六</w:t>
      </w:r>
      <w:r>
        <w:rPr>
          <w:rFonts w:hint="eastAsia" w:ascii="仿宋_GB2312" w:hAnsi="仿宋_GB2312" w:eastAsia="仿宋_GB2312" w:cs="仿宋_GB2312"/>
          <w:b w:val="0"/>
          <w:bCs w:val="0"/>
          <w:spacing w:val="0"/>
          <w:w w:val="100"/>
          <w:sz w:val="32"/>
          <w:szCs w:val="32"/>
        </w:rPr>
        <w:t>条</w:t>
      </w:r>
    </w:p>
    <w:p w14:paraId="5B246591">
      <w:pPr>
        <w:spacing w:before="13"/>
        <w:ind w:left="679" w:right="0" w:firstLine="0"/>
        <w:jc w:val="left"/>
        <w:rPr>
          <w:rFonts w:hint="eastAsia" w:ascii="仿宋_GB2312" w:hAnsi="仿宋_GB2312" w:eastAsia="仿宋_GB2312" w:cs="仿宋_GB2312"/>
          <w:sz w:val="32"/>
          <w:szCs w:val="32"/>
        </w:rPr>
      </w:pPr>
      <w:bookmarkStart w:id="123" w:name="6.监管依据"/>
      <w:bookmarkEnd w:id="123"/>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监管依</w:t>
      </w:r>
      <w:r>
        <w:rPr>
          <w:rFonts w:hint="eastAsia" w:ascii="仿宋_GB2312" w:hAnsi="仿宋_GB2312" w:eastAsia="仿宋_GB2312" w:cs="仿宋_GB2312"/>
          <w:b w:val="0"/>
          <w:bCs w:val="0"/>
          <w:spacing w:val="0"/>
          <w:w w:val="100"/>
          <w:sz w:val="32"/>
          <w:szCs w:val="32"/>
        </w:rPr>
        <w:t>据</w:t>
      </w:r>
      <w:bookmarkStart w:id="124" w:name="（1）《雷电防护装置设计审核和竣工验收规定》第十八、二十一、二十二、二十三、二十"/>
      <w:bookmarkEnd w:id="124"/>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八</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二</w:t>
      </w:r>
      <w:r>
        <w:rPr>
          <w:rFonts w:hint="eastAsia" w:ascii="仿宋_GB2312" w:hAnsi="仿宋_GB2312" w:eastAsia="仿宋_GB2312" w:cs="仿宋_GB2312"/>
          <w:b w:val="0"/>
          <w:bCs w:val="0"/>
          <w:spacing w:val="0"/>
          <w:w w:val="100"/>
          <w:sz w:val="32"/>
          <w:szCs w:val="32"/>
        </w:rPr>
        <w:t>十</w:t>
      </w: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二十</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二十</w:t>
      </w:r>
      <w:r>
        <w:rPr>
          <w:rFonts w:hint="eastAsia" w:ascii="仿宋_GB2312" w:hAnsi="仿宋_GB2312" w:eastAsia="仿宋_GB2312" w:cs="仿宋_GB2312"/>
          <w:b w:val="0"/>
          <w:bCs w:val="0"/>
          <w:spacing w:val="-3"/>
          <w:w w:val="100"/>
          <w:sz w:val="32"/>
          <w:szCs w:val="32"/>
        </w:rPr>
        <w:t>五</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六、</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十七</w:t>
      </w:r>
      <w:r>
        <w:rPr>
          <w:rFonts w:hint="eastAsia" w:ascii="仿宋_GB2312" w:hAnsi="仿宋_GB2312" w:eastAsia="仿宋_GB2312" w:cs="仿宋_GB2312"/>
          <w:b w:val="0"/>
          <w:bCs w:val="0"/>
          <w:spacing w:val="0"/>
          <w:w w:val="100"/>
          <w:sz w:val="32"/>
          <w:szCs w:val="32"/>
        </w:rPr>
        <w:t>条</w:t>
      </w:r>
    </w:p>
    <w:p w14:paraId="693F2E54">
      <w:pPr>
        <w:pStyle w:val="3"/>
        <w:spacing w:before="61"/>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实施机关：县</w:t>
      </w:r>
      <w:r>
        <w:rPr>
          <w:rFonts w:hint="eastAsia" w:ascii="仿宋_GB2312" w:hAnsi="仿宋_GB2312" w:eastAsia="仿宋_GB2312" w:cs="仿宋_GB2312"/>
          <w:b w:val="0"/>
          <w:bCs w:val="0"/>
          <w:spacing w:val="-3"/>
          <w:w w:val="100"/>
          <w:sz w:val="32"/>
          <w:szCs w:val="32"/>
        </w:rPr>
        <w:t>级</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0"/>
          <w:w w:val="100"/>
          <w:sz w:val="32"/>
          <w:szCs w:val="32"/>
        </w:rPr>
        <w:t>构</w:t>
      </w:r>
    </w:p>
    <w:p w14:paraId="1EFC2691">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审批层级：县</w:t>
      </w:r>
      <w:r>
        <w:rPr>
          <w:rFonts w:hint="eastAsia" w:ascii="仿宋_GB2312" w:hAnsi="仿宋_GB2312" w:eastAsia="仿宋_GB2312" w:cs="仿宋_GB2312"/>
          <w:b w:val="0"/>
          <w:bCs w:val="0"/>
          <w:spacing w:val="0"/>
          <w:w w:val="100"/>
          <w:sz w:val="32"/>
          <w:szCs w:val="32"/>
        </w:rPr>
        <w:t>级</w:t>
      </w:r>
    </w:p>
    <w:p w14:paraId="702D7F6B">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行使层级：县</w:t>
      </w:r>
      <w:r>
        <w:rPr>
          <w:rFonts w:hint="eastAsia" w:ascii="仿宋_GB2312" w:hAnsi="仿宋_GB2312" w:eastAsia="仿宋_GB2312" w:cs="仿宋_GB2312"/>
          <w:b w:val="0"/>
          <w:bCs w:val="0"/>
          <w:spacing w:val="0"/>
          <w:w w:val="100"/>
          <w:sz w:val="32"/>
          <w:szCs w:val="32"/>
        </w:rPr>
        <w:t>级</w:t>
      </w:r>
    </w:p>
    <w:p w14:paraId="595C0C78">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是否由审</w:t>
      </w:r>
      <w:r>
        <w:rPr>
          <w:rFonts w:hint="eastAsia" w:ascii="仿宋_GB2312" w:hAnsi="仿宋_GB2312" w:eastAsia="仿宋_GB2312" w:cs="仿宋_GB2312"/>
          <w:b w:val="0"/>
          <w:bCs w:val="0"/>
          <w:spacing w:val="2"/>
          <w:w w:val="100"/>
          <w:sz w:val="32"/>
          <w:szCs w:val="32"/>
        </w:rPr>
        <w:t>批</w:t>
      </w:r>
      <w:r>
        <w:rPr>
          <w:rFonts w:hint="eastAsia" w:ascii="仿宋_GB2312" w:hAnsi="仿宋_GB2312" w:eastAsia="仿宋_GB2312" w:cs="仿宋_GB2312"/>
          <w:b w:val="0"/>
          <w:bCs w:val="0"/>
          <w:spacing w:val="-1"/>
          <w:w w:val="100"/>
          <w:sz w:val="32"/>
          <w:szCs w:val="32"/>
        </w:rPr>
        <w:t>机关受理：</w:t>
      </w:r>
      <w:r>
        <w:rPr>
          <w:rFonts w:hint="eastAsia" w:ascii="仿宋_GB2312" w:hAnsi="仿宋_GB2312" w:eastAsia="仿宋_GB2312" w:cs="仿宋_GB2312"/>
          <w:b w:val="0"/>
          <w:bCs w:val="0"/>
          <w:spacing w:val="0"/>
          <w:w w:val="100"/>
          <w:sz w:val="32"/>
          <w:szCs w:val="32"/>
        </w:rPr>
        <w:t>是</w:t>
      </w:r>
    </w:p>
    <w:p w14:paraId="217E0921">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9"/>
          <w:w w:val="100"/>
          <w:sz w:val="32"/>
          <w:szCs w:val="32"/>
        </w:rPr>
        <w:t>1</w:t>
      </w:r>
      <w:r>
        <w:rPr>
          <w:rFonts w:hint="eastAsia" w:ascii="仿宋_GB2312" w:hAnsi="仿宋_GB2312" w:eastAsia="仿宋_GB2312" w:cs="仿宋_GB2312"/>
          <w:b/>
          <w:bCs/>
          <w:spacing w:val="1"/>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受理层</w:t>
      </w:r>
      <w:r>
        <w:rPr>
          <w:rFonts w:hint="eastAsia" w:ascii="仿宋_GB2312" w:hAnsi="仿宋_GB2312" w:eastAsia="仿宋_GB2312" w:cs="仿宋_GB2312"/>
          <w:b w:val="0"/>
          <w:bCs w:val="0"/>
          <w:spacing w:val="2"/>
          <w:w w:val="100"/>
          <w:sz w:val="32"/>
          <w:szCs w:val="32"/>
        </w:rPr>
        <w:t>级</w:t>
      </w:r>
      <w:r>
        <w:rPr>
          <w:rFonts w:hint="eastAsia" w:ascii="仿宋_GB2312" w:hAnsi="仿宋_GB2312" w:eastAsia="仿宋_GB2312" w:cs="仿宋_GB2312"/>
          <w:b w:val="0"/>
          <w:bCs w:val="0"/>
          <w:spacing w:val="-1"/>
          <w:w w:val="100"/>
          <w:sz w:val="32"/>
          <w:szCs w:val="32"/>
        </w:rPr>
        <w:t>：县</w:t>
      </w:r>
      <w:r>
        <w:rPr>
          <w:rFonts w:hint="eastAsia" w:ascii="仿宋_GB2312" w:hAnsi="仿宋_GB2312" w:eastAsia="仿宋_GB2312" w:cs="仿宋_GB2312"/>
          <w:b w:val="0"/>
          <w:bCs w:val="0"/>
          <w:spacing w:val="0"/>
          <w:w w:val="100"/>
          <w:sz w:val="32"/>
          <w:szCs w:val="32"/>
        </w:rPr>
        <w:t>级</w:t>
      </w:r>
    </w:p>
    <w:p w14:paraId="518C5A64">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是否存在</w:t>
      </w:r>
      <w:r>
        <w:rPr>
          <w:rFonts w:hint="eastAsia" w:ascii="仿宋_GB2312" w:hAnsi="仿宋_GB2312" w:eastAsia="仿宋_GB2312" w:cs="仿宋_GB2312"/>
          <w:b w:val="0"/>
          <w:bCs w:val="0"/>
          <w:spacing w:val="2"/>
          <w:w w:val="100"/>
          <w:sz w:val="32"/>
          <w:szCs w:val="32"/>
        </w:rPr>
        <w:t>初</w:t>
      </w:r>
      <w:r>
        <w:rPr>
          <w:rFonts w:hint="eastAsia" w:ascii="仿宋_GB2312" w:hAnsi="仿宋_GB2312" w:eastAsia="仿宋_GB2312" w:cs="仿宋_GB2312"/>
          <w:b w:val="0"/>
          <w:bCs w:val="0"/>
          <w:spacing w:val="-1"/>
          <w:w w:val="100"/>
          <w:sz w:val="32"/>
          <w:szCs w:val="32"/>
        </w:rPr>
        <w:t>审环节：</w:t>
      </w:r>
      <w:r>
        <w:rPr>
          <w:rFonts w:hint="eastAsia" w:ascii="仿宋_GB2312" w:hAnsi="仿宋_GB2312" w:eastAsia="仿宋_GB2312" w:cs="仿宋_GB2312"/>
          <w:b w:val="0"/>
          <w:bCs w:val="0"/>
          <w:spacing w:val="0"/>
          <w:w w:val="100"/>
          <w:sz w:val="32"/>
          <w:szCs w:val="32"/>
        </w:rPr>
        <w:t>否</w:t>
      </w:r>
    </w:p>
    <w:p w14:paraId="0E14FE00">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初审层级</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22358AD3">
      <w:pPr>
        <w:pStyle w:val="3"/>
        <w:spacing w:line="299" w:lineRule="auto"/>
        <w:ind w:left="120" w:right="215"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对应政务</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务事项国家级基</w:t>
      </w:r>
      <w:r>
        <w:rPr>
          <w:rFonts w:hint="eastAsia" w:ascii="仿宋_GB2312" w:hAnsi="仿宋_GB2312" w:eastAsia="仿宋_GB2312" w:cs="仿宋_GB2312"/>
          <w:b w:val="0"/>
          <w:bCs w:val="0"/>
          <w:spacing w:val="2"/>
          <w:w w:val="100"/>
          <w:sz w:val="32"/>
          <w:szCs w:val="32"/>
        </w:rPr>
        <w:t>本</w:t>
      </w:r>
      <w:r>
        <w:rPr>
          <w:rFonts w:hint="eastAsia" w:ascii="仿宋_GB2312" w:hAnsi="仿宋_GB2312" w:eastAsia="仿宋_GB2312" w:cs="仿宋_GB2312"/>
          <w:b w:val="0"/>
          <w:bCs w:val="0"/>
          <w:spacing w:val="-1"/>
          <w:w w:val="100"/>
          <w:sz w:val="32"/>
          <w:szCs w:val="32"/>
        </w:rPr>
        <w:t>目录名称：雷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0"/>
          <w:w w:val="100"/>
          <w:sz w:val="32"/>
          <w:szCs w:val="32"/>
        </w:rPr>
        <w:t>工</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0"/>
          <w:w w:val="100"/>
          <w:sz w:val="32"/>
          <w:szCs w:val="32"/>
        </w:rPr>
        <w:t>收</w:t>
      </w:r>
    </w:p>
    <w:p w14:paraId="0B03A6A1">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要素统一</w:t>
      </w:r>
      <w:r>
        <w:rPr>
          <w:rFonts w:hint="eastAsia" w:ascii="仿宋_GB2312" w:hAnsi="仿宋_GB2312" w:eastAsia="仿宋_GB2312" w:cs="仿宋_GB2312"/>
          <w:b w:val="0"/>
          <w:bCs w:val="0"/>
          <w:spacing w:val="2"/>
          <w:w w:val="100"/>
          <w:sz w:val="32"/>
          <w:szCs w:val="32"/>
        </w:rPr>
        <w:t>情</w:t>
      </w:r>
      <w:r>
        <w:rPr>
          <w:rFonts w:hint="eastAsia" w:ascii="仿宋_GB2312" w:hAnsi="仿宋_GB2312" w:eastAsia="仿宋_GB2312" w:cs="仿宋_GB2312"/>
          <w:b w:val="0"/>
          <w:bCs w:val="0"/>
          <w:spacing w:val="-1"/>
          <w:w w:val="100"/>
          <w:sz w:val="32"/>
          <w:szCs w:val="32"/>
        </w:rPr>
        <w:t>况：全</w:t>
      </w:r>
      <w:r>
        <w:rPr>
          <w:rFonts w:hint="eastAsia" w:ascii="仿宋_GB2312" w:hAnsi="仿宋_GB2312" w:eastAsia="仿宋_GB2312" w:cs="仿宋_GB2312"/>
          <w:b w:val="0"/>
          <w:bCs w:val="0"/>
          <w:spacing w:val="-3"/>
          <w:w w:val="100"/>
          <w:sz w:val="32"/>
          <w:szCs w:val="32"/>
        </w:rPr>
        <w:t>部</w:t>
      </w:r>
      <w:r>
        <w:rPr>
          <w:rFonts w:hint="eastAsia" w:ascii="仿宋_GB2312" w:hAnsi="仿宋_GB2312" w:eastAsia="仿宋_GB2312" w:cs="仿宋_GB2312"/>
          <w:b w:val="0"/>
          <w:bCs w:val="0"/>
          <w:spacing w:val="-1"/>
          <w:w w:val="100"/>
          <w:sz w:val="32"/>
          <w:szCs w:val="32"/>
        </w:rPr>
        <w:t>要素</w:t>
      </w:r>
      <w:r>
        <w:rPr>
          <w:rFonts w:hint="eastAsia" w:ascii="仿宋_GB2312" w:hAnsi="仿宋_GB2312" w:eastAsia="仿宋_GB2312" w:cs="仿宋_GB2312"/>
          <w:b w:val="0"/>
          <w:bCs w:val="0"/>
          <w:spacing w:val="-3"/>
          <w:w w:val="100"/>
          <w:sz w:val="32"/>
          <w:szCs w:val="32"/>
        </w:rPr>
        <w:t>全</w:t>
      </w:r>
      <w:r>
        <w:rPr>
          <w:rFonts w:hint="eastAsia" w:ascii="仿宋_GB2312" w:hAnsi="仿宋_GB2312" w:eastAsia="仿宋_GB2312" w:cs="仿宋_GB2312"/>
          <w:b w:val="0"/>
          <w:bCs w:val="0"/>
          <w:spacing w:val="-1"/>
          <w:w w:val="100"/>
          <w:sz w:val="32"/>
          <w:szCs w:val="32"/>
        </w:rPr>
        <w:t>国统</w:t>
      </w:r>
      <w:r>
        <w:rPr>
          <w:rFonts w:hint="eastAsia" w:ascii="仿宋_GB2312" w:hAnsi="仿宋_GB2312" w:eastAsia="仿宋_GB2312" w:cs="仿宋_GB2312"/>
          <w:b w:val="0"/>
          <w:bCs w:val="0"/>
          <w:spacing w:val="0"/>
          <w:w w:val="100"/>
          <w:sz w:val="32"/>
          <w:szCs w:val="32"/>
        </w:rPr>
        <w:t>一</w:t>
      </w:r>
    </w:p>
    <w:p w14:paraId="4315225C">
      <w:pPr>
        <w:pStyle w:val="3"/>
        <w:spacing w:before="70"/>
        <w:ind w:left="120" w:right="0"/>
        <w:jc w:val="left"/>
        <w:rPr>
          <w:rFonts w:hint="eastAsia" w:ascii="黑体" w:hAnsi="黑体" w:eastAsia="黑体" w:cs="黑体"/>
          <w:sz w:val="32"/>
          <w:szCs w:val="32"/>
        </w:rPr>
      </w:pPr>
      <w:bookmarkStart w:id="125" w:name="二、行政许可事项类型"/>
      <w:bookmarkEnd w:id="125"/>
      <w:r>
        <w:rPr>
          <w:rFonts w:hint="eastAsia" w:ascii="黑体" w:hAnsi="黑体" w:eastAsia="黑体" w:cs="黑体"/>
          <w:b w:val="0"/>
          <w:bCs w:val="0"/>
          <w:spacing w:val="-1"/>
          <w:w w:val="100"/>
          <w:sz w:val="32"/>
          <w:szCs w:val="32"/>
        </w:rPr>
        <w:t>二</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行政</w:t>
      </w:r>
      <w:r>
        <w:rPr>
          <w:rFonts w:hint="eastAsia" w:ascii="黑体" w:hAnsi="黑体" w:eastAsia="黑体" w:cs="黑体"/>
          <w:b w:val="0"/>
          <w:bCs w:val="0"/>
          <w:spacing w:val="-3"/>
          <w:w w:val="100"/>
          <w:sz w:val="32"/>
          <w:szCs w:val="32"/>
        </w:rPr>
        <w:t>许</w:t>
      </w:r>
      <w:r>
        <w:rPr>
          <w:rFonts w:hint="eastAsia" w:ascii="黑体" w:hAnsi="黑体" w:eastAsia="黑体" w:cs="黑体"/>
          <w:b w:val="0"/>
          <w:bCs w:val="0"/>
          <w:spacing w:val="-1"/>
          <w:w w:val="100"/>
          <w:sz w:val="32"/>
          <w:szCs w:val="32"/>
        </w:rPr>
        <w:t>可事</w:t>
      </w:r>
      <w:r>
        <w:rPr>
          <w:rFonts w:hint="eastAsia" w:ascii="黑体" w:hAnsi="黑体" w:eastAsia="黑体" w:cs="黑体"/>
          <w:b w:val="0"/>
          <w:bCs w:val="0"/>
          <w:spacing w:val="-3"/>
          <w:w w:val="100"/>
          <w:sz w:val="32"/>
          <w:szCs w:val="32"/>
        </w:rPr>
        <w:t>项</w:t>
      </w:r>
      <w:r>
        <w:rPr>
          <w:rFonts w:hint="eastAsia" w:ascii="黑体" w:hAnsi="黑体" w:eastAsia="黑体" w:cs="黑体"/>
          <w:b w:val="0"/>
          <w:bCs w:val="0"/>
          <w:spacing w:val="-1"/>
          <w:w w:val="100"/>
          <w:sz w:val="32"/>
          <w:szCs w:val="32"/>
        </w:rPr>
        <w:t>类</w:t>
      </w:r>
      <w:r>
        <w:rPr>
          <w:rFonts w:hint="eastAsia" w:ascii="黑体" w:hAnsi="黑体" w:eastAsia="黑体" w:cs="黑体"/>
          <w:b w:val="0"/>
          <w:bCs w:val="0"/>
          <w:spacing w:val="0"/>
          <w:w w:val="100"/>
          <w:sz w:val="32"/>
          <w:szCs w:val="32"/>
        </w:rPr>
        <w:t>型</w:t>
      </w:r>
    </w:p>
    <w:p w14:paraId="51E808D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3"/>
          <w:w w:val="100"/>
          <w:sz w:val="32"/>
          <w:szCs w:val="32"/>
        </w:rPr>
        <w:t>件</w:t>
      </w:r>
      <w:r>
        <w:rPr>
          <w:rFonts w:hint="eastAsia" w:ascii="仿宋_GB2312" w:hAnsi="仿宋_GB2312" w:eastAsia="仿宋_GB2312" w:cs="仿宋_GB2312"/>
          <w:b w:val="0"/>
          <w:bCs w:val="0"/>
          <w:spacing w:val="0"/>
          <w:w w:val="100"/>
          <w:sz w:val="32"/>
          <w:szCs w:val="32"/>
        </w:rPr>
        <w:t>型</w:t>
      </w:r>
    </w:p>
    <w:p w14:paraId="310BA17E">
      <w:pPr>
        <w:pStyle w:val="3"/>
        <w:spacing w:before="70"/>
        <w:ind w:left="120" w:right="0"/>
        <w:jc w:val="left"/>
        <w:rPr>
          <w:rFonts w:hint="eastAsia" w:ascii="黑体" w:hAnsi="黑体" w:eastAsia="黑体" w:cs="黑体"/>
          <w:b w:val="0"/>
          <w:bCs w:val="0"/>
          <w:spacing w:val="-1"/>
          <w:w w:val="100"/>
          <w:sz w:val="32"/>
          <w:szCs w:val="32"/>
        </w:rPr>
      </w:pPr>
      <w:bookmarkStart w:id="126" w:name="三、行政许可条件"/>
      <w:bookmarkEnd w:id="126"/>
      <w:r>
        <w:rPr>
          <w:rFonts w:hint="eastAsia" w:ascii="黑体" w:hAnsi="黑体" w:eastAsia="黑体" w:cs="黑体"/>
          <w:b w:val="0"/>
          <w:bCs w:val="0"/>
          <w:spacing w:val="-1"/>
          <w:w w:val="100"/>
          <w:sz w:val="32"/>
          <w:szCs w:val="32"/>
        </w:rPr>
        <w:t>三、行政许可条件</w:t>
      </w:r>
    </w:p>
    <w:p w14:paraId="5A39DC31">
      <w:pPr>
        <w:pStyle w:val="3"/>
        <w:spacing w:before="58" w:line="293" w:lineRule="auto"/>
        <w:ind w:right="119"/>
        <w:jc w:val="left"/>
        <w:rPr>
          <w:rFonts w:hint="eastAsia" w:ascii="仿宋_GB2312" w:hAnsi="仿宋_GB2312" w:eastAsia="仿宋_GB2312" w:cs="仿宋_GB2312"/>
          <w:sz w:val="32"/>
          <w:szCs w:val="32"/>
        </w:rPr>
      </w:pPr>
      <w:bookmarkStart w:id="127" w:name="1.准予行政许可的条件"/>
      <w:bookmarkEnd w:id="127"/>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准予行政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可的条</w:t>
      </w:r>
      <w:r>
        <w:rPr>
          <w:rFonts w:hint="eastAsia" w:ascii="仿宋_GB2312" w:hAnsi="仿宋_GB2312" w:eastAsia="仿宋_GB2312" w:cs="仿宋_GB2312"/>
          <w:b w:val="0"/>
          <w:bCs w:val="0"/>
          <w:spacing w:val="0"/>
          <w:w w:val="100"/>
          <w:sz w:val="32"/>
          <w:szCs w:val="32"/>
        </w:rPr>
        <w:t>件</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符</w:t>
      </w:r>
      <w:r>
        <w:rPr>
          <w:rFonts w:hint="eastAsia" w:ascii="仿宋_GB2312" w:hAnsi="仿宋_GB2312" w:eastAsia="仿宋_GB2312" w:cs="仿宋_GB2312"/>
          <w:b w:val="0"/>
          <w:bCs w:val="0"/>
          <w:spacing w:val="-46"/>
          <w:w w:val="100"/>
          <w:sz w:val="32"/>
          <w:szCs w:val="32"/>
        </w:rPr>
        <w:t>合</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0"/>
          <w:w w:val="100"/>
          <w:sz w:val="32"/>
          <w:szCs w:val="32"/>
        </w:rPr>
        <w:t>装</w:t>
      </w:r>
      <w:r>
        <w:rPr>
          <w:rFonts w:hint="eastAsia" w:ascii="仿宋_GB2312" w:hAnsi="仿宋_GB2312" w:eastAsia="仿宋_GB2312" w:cs="仿宋_GB2312"/>
          <w:b w:val="0"/>
          <w:bCs w:val="0"/>
          <w:spacing w:val="-1"/>
          <w:w w:val="95"/>
          <w:sz w:val="32"/>
          <w:szCs w:val="32"/>
        </w:rPr>
        <w:t>置</w:t>
      </w:r>
      <w:r>
        <w:rPr>
          <w:rFonts w:hint="eastAsia" w:ascii="仿宋_GB2312" w:hAnsi="仿宋_GB2312" w:eastAsia="仿宋_GB2312" w:cs="仿宋_GB2312"/>
          <w:b w:val="0"/>
          <w:bCs w:val="0"/>
          <w:spacing w:val="-3"/>
          <w:w w:val="95"/>
          <w:sz w:val="32"/>
          <w:szCs w:val="32"/>
        </w:rPr>
        <w:t>检</w:t>
      </w:r>
      <w:r>
        <w:rPr>
          <w:rFonts w:hint="eastAsia" w:ascii="仿宋_GB2312" w:hAnsi="仿宋_GB2312" w:eastAsia="仿宋_GB2312" w:cs="仿宋_GB2312"/>
          <w:b w:val="0"/>
          <w:bCs w:val="0"/>
          <w:spacing w:val="-1"/>
          <w:w w:val="95"/>
          <w:sz w:val="32"/>
          <w:szCs w:val="32"/>
        </w:rPr>
        <w:t>测技</w:t>
      </w:r>
      <w:r>
        <w:rPr>
          <w:rFonts w:hint="eastAsia" w:ascii="仿宋_GB2312" w:hAnsi="仿宋_GB2312" w:eastAsia="仿宋_GB2312" w:cs="仿宋_GB2312"/>
          <w:b w:val="0"/>
          <w:bCs w:val="0"/>
          <w:spacing w:val="-3"/>
          <w:w w:val="95"/>
          <w:sz w:val="32"/>
          <w:szCs w:val="32"/>
        </w:rPr>
        <w:t>术</w:t>
      </w:r>
      <w:r>
        <w:rPr>
          <w:rFonts w:hint="eastAsia" w:ascii="仿宋_GB2312" w:hAnsi="仿宋_GB2312" w:eastAsia="仿宋_GB2312" w:cs="仿宋_GB2312"/>
          <w:b w:val="0"/>
          <w:bCs w:val="0"/>
          <w:spacing w:val="-1"/>
          <w:w w:val="95"/>
          <w:sz w:val="32"/>
          <w:szCs w:val="32"/>
        </w:rPr>
        <w:t>规范</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2"/>
          <w:w w:val="95"/>
          <w:sz w:val="32"/>
          <w:szCs w:val="32"/>
        </w:rPr>
        <w:t>G</w:t>
      </w:r>
      <w:r>
        <w:rPr>
          <w:rFonts w:hint="eastAsia" w:ascii="仿宋_GB2312" w:hAnsi="仿宋_GB2312" w:eastAsia="仿宋_GB2312" w:cs="仿宋_GB2312"/>
          <w:b w:val="0"/>
          <w:bCs w:val="0"/>
          <w:spacing w:val="-4"/>
          <w:w w:val="95"/>
          <w:sz w:val="32"/>
          <w:szCs w:val="32"/>
        </w:rPr>
        <w:t>B</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1"/>
          <w:w w:val="95"/>
          <w:sz w:val="32"/>
          <w:szCs w:val="32"/>
        </w:rPr>
        <w:t>T</w:t>
      </w:r>
      <w:r>
        <w:rPr>
          <w:rFonts w:hint="eastAsia" w:ascii="仿宋_GB2312" w:hAnsi="仿宋_GB2312" w:eastAsia="仿宋_GB2312" w:cs="仿宋_GB2312"/>
          <w:b w:val="0"/>
          <w:bCs w:val="0"/>
          <w:spacing w:val="-2"/>
          <w:w w:val="95"/>
          <w:sz w:val="32"/>
          <w:szCs w:val="32"/>
        </w:rPr>
        <w:t>21</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4"/>
          <w:w w:val="95"/>
          <w:sz w:val="32"/>
          <w:szCs w:val="32"/>
        </w:rPr>
        <w:t>3</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3"/>
          <w:w w:val="95"/>
          <w:sz w:val="32"/>
          <w:szCs w:val="32"/>
        </w:rPr>
        <w:t>等</w:t>
      </w:r>
      <w:r>
        <w:rPr>
          <w:rFonts w:hint="eastAsia" w:ascii="仿宋_GB2312" w:hAnsi="仿宋_GB2312" w:eastAsia="仿宋_GB2312" w:cs="仿宋_GB2312"/>
          <w:b w:val="0"/>
          <w:bCs w:val="0"/>
          <w:spacing w:val="-1"/>
          <w:w w:val="95"/>
          <w:sz w:val="32"/>
          <w:szCs w:val="32"/>
        </w:rPr>
        <w:t>标准</w:t>
      </w:r>
      <w:r>
        <w:rPr>
          <w:rFonts w:hint="eastAsia" w:ascii="仿宋_GB2312" w:hAnsi="仿宋_GB2312" w:eastAsia="仿宋_GB2312" w:cs="仿宋_GB2312"/>
          <w:b w:val="0"/>
          <w:bCs w:val="0"/>
          <w:spacing w:val="-3"/>
          <w:w w:val="95"/>
          <w:sz w:val="32"/>
          <w:szCs w:val="32"/>
        </w:rPr>
        <w:t>要</w:t>
      </w:r>
      <w:r>
        <w:rPr>
          <w:rFonts w:hint="eastAsia" w:ascii="仿宋_GB2312" w:hAnsi="仿宋_GB2312" w:eastAsia="仿宋_GB2312" w:cs="仿宋_GB2312"/>
          <w:b w:val="0"/>
          <w:bCs w:val="0"/>
          <w:spacing w:val="-1"/>
          <w:w w:val="95"/>
          <w:sz w:val="32"/>
          <w:szCs w:val="32"/>
        </w:rPr>
        <w:t>求</w:t>
      </w:r>
      <w:r>
        <w:rPr>
          <w:rFonts w:hint="eastAsia" w:ascii="仿宋_GB2312" w:hAnsi="仿宋_GB2312" w:eastAsia="仿宋_GB2312" w:cs="仿宋_GB2312"/>
          <w:b w:val="0"/>
          <w:bCs w:val="0"/>
          <w:spacing w:val="0"/>
          <w:w w:val="95"/>
          <w:sz w:val="32"/>
          <w:szCs w:val="32"/>
        </w:rPr>
        <w:t>。</w:t>
      </w:r>
    </w:p>
    <w:p w14:paraId="26F605F2">
      <w:pPr>
        <w:pStyle w:val="3"/>
        <w:spacing w:before="70"/>
        <w:ind w:right="0"/>
        <w:jc w:val="left"/>
        <w:rPr>
          <w:rFonts w:hint="eastAsia" w:ascii="仿宋_GB2312" w:hAnsi="仿宋_GB2312" w:eastAsia="仿宋_GB2312" w:cs="仿宋_GB2312"/>
          <w:sz w:val="32"/>
          <w:szCs w:val="32"/>
        </w:rPr>
      </w:pPr>
      <w:bookmarkStart w:id="128" w:name="2.规定行政许可条件的依据"/>
      <w:bookmarkEnd w:id="128"/>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可条件的依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四</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取</w:t>
      </w:r>
      <w:r>
        <w:rPr>
          <w:rFonts w:hint="eastAsia" w:ascii="仿宋_GB2312" w:hAnsi="仿宋_GB2312" w:eastAsia="仿宋_GB2312" w:cs="仿宋_GB2312"/>
          <w:b w:val="0"/>
          <w:bCs w:val="0"/>
          <w:spacing w:val="-1"/>
          <w:w w:val="100"/>
          <w:sz w:val="32"/>
          <w:szCs w:val="32"/>
        </w:rPr>
        <w:t>得雷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资质</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单位</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展</w:t>
      </w:r>
      <w:r>
        <w:rPr>
          <w:rFonts w:hint="eastAsia" w:ascii="仿宋_GB2312" w:hAnsi="仿宋_GB2312" w:eastAsia="仿宋_GB2312" w:cs="仿宋_GB2312"/>
          <w:b w:val="0"/>
          <w:bCs w:val="0"/>
          <w:spacing w:val="0"/>
          <w:w w:val="100"/>
          <w:sz w:val="32"/>
          <w:szCs w:val="32"/>
        </w:rPr>
        <w:t>雷</w:t>
      </w:r>
      <w:r>
        <w:rPr>
          <w:rFonts w:hint="eastAsia" w:ascii="仿宋_GB2312" w:hAnsi="仿宋_GB2312" w:eastAsia="仿宋_GB2312" w:cs="仿宋_GB2312"/>
          <w:b w:val="0"/>
          <w:bCs w:val="0"/>
          <w:spacing w:val="-1"/>
          <w:w w:val="100"/>
          <w:sz w:val="32"/>
          <w:szCs w:val="32"/>
        </w:rPr>
        <w:t>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7"/>
          <w:w w:val="100"/>
          <w:sz w:val="32"/>
          <w:szCs w:val="32"/>
        </w:rPr>
        <w:t>取</w:t>
      </w:r>
      <w:r>
        <w:rPr>
          <w:rFonts w:hint="eastAsia" w:ascii="仿宋_GB2312" w:hAnsi="仿宋_GB2312" w:eastAsia="仿宋_GB2312" w:cs="仿宋_GB2312"/>
          <w:b w:val="0"/>
          <w:bCs w:val="0"/>
          <w:spacing w:val="4"/>
          <w:w w:val="100"/>
          <w:sz w:val="32"/>
          <w:szCs w:val="32"/>
        </w:rPr>
        <w:t>得</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资质</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单位</w:t>
      </w:r>
      <w:r>
        <w:rPr>
          <w:rFonts w:hint="eastAsia" w:ascii="仿宋_GB2312" w:hAnsi="仿宋_GB2312" w:eastAsia="仿宋_GB2312" w:cs="仿宋_GB2312"/>
          <w:b w:val="0"/>
          <w:bCs w:val="0"/>
          <w:spacing w:val="4"/>
          <w:w w:val="100"/>
          <w:sz w:val="32"/>
          <w:szCs w:val="32"/>
        </w:rPr>
        <w:t>开</w:t>
      </w:r>
      <w:r>
        <w:rPr>
          <w:rFonts w:hint="eastAsia" w:ascii="仿宋_GB2312" w:hAnsi="仿宋_GB2312" w:eastAsia="仿宋_GB2312" w:cs="仿宋_GB2312"/>
          <w:b w:val="0"/>
          <w:bCs w:val="0"/>
          <w:spacing w:val="7"/>
          <w:w w:val="100"/>
          <w:sz w:val="32"/>
          <w:szCs w:val="32"/>
        </w:rPr>
        <w:t>展检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应当</w:t>
      </w:r>
      <w:r>
        <w:rPr>
          <w:rFonts w:hint="eastAsia" w:ascii="仿宋_GB2312" w:hAnsi="仿宋_GB2312" w:eastAsia="仿宋_GB2312" w:cs="仿宋_GB2312"/>
          <w:b w:val="0"/>
          <w:bCs w:val="0"/>
          <w:spacing w:val="4"/>
          <w:w w:val="100"/>
          <w:sz w:val="32"/>
          <w:szCs w:val="32"/>
        </w:rPr>
        <w:t>遵</w:t>
      </w:r>
      <w:r>
        <w:rPr>
          <w:rFonts w:hint="eastAsia" w:ascii="仿宋_GB2312" w:hAnsi="仿宋_GB2312" w:eastAsia="仿宋_GB2312" w:cs="仿宋_GB2312"/>
          <w:b w:val="0"/>
          <w:bCs w:val="0"/>
          <w:spacing w:val="7"/>
          <w:w w:val="100"/>
          <w:sz w:val="32"/>
          <w:szCs w:val="32"/>
        </w:rPr>
        <w:t>守国</w:t>
      </w:r>
      <w:r>
        <w:rPr>
          <w:rFonts w:hint="eastAsia" w:ascii="仿宋_GB2312" w:hAnsi="仿宋_GB2312" w:eastAsia="仿宋_GB2312" w:cs="仿宋_GB2312"/>
          <w:b w:val="0"/>
          <w:bCs w:val="0"/>
          <w:spacing w:val="4"/>
          <w:w w:val="100"/>
          <w:sz w:val="32"/>
          <w:szCs w:val="32"/>
        </w:rPr>
        <w:t>家</w:t>
      </w:r>
      <w:r>
        <w:rPr>
          <w:rFonts w:hint="eastAsia" w:ascii="仿宋_GB2312" w:hAnsi="仿宋_GB2312" w:eastAsia="仿宋_GB2312" w:cs="仿宋_GB2312"/>
          <w:b w:val="0"/>
          <w:bCs w:val="0"/>
          <w:spacing w:val="7"/>
          <w:w w:val="100"/>
          <w:sz w:val="32"/>
          <w:szCs w:val="32"/>
        </w:rPr>
        <w:t>有</w:t>
      </w:r>
      <w:r>
        <w:rPr>
          <w:rFonts w:hint="eastAsia" w:ascii="仿宋_GB2312" w:hAnsi="仿宋_GB2312" w:eastAsia="仿宋_GB2312" w:cs="仿宋_GB2312"/>
          <w:b w:val="0"/>
          <w:bCs w:val="0"/>
          <w:spacing w:val="0"/>
          <w:w w:val="100"/>
          <w:sz w:val="32"/>
          <w:szCs w:val="32"/>
        </w:rPr>
        <w:t>关</w:t>
      </w:r>
      <w:r>
        <w:rPr>
          <w:rFonts w:hint="eastAsia" w:ascii="仿宋_GB2312" w:hAnsi="仿宋_GB2312" w:eastAsia="仿宋_GB2312" w:cs="仿宋_GB2312"/>
          <w:b w:val="0"/>
          <w:bCs w:val="0"/>
          <w:spacing w:val="-1"/>
          <w:w w:val="100"/>
          <w:sz w:val="32"/>
          <w:szCs w:val="32"/>
        </w:rPr>
        <w:t>标</w:t>
      </w:r>
      <w:r>
        <w:rPr>
          <w:rFonts w:hint="eastAsia" w:ascii="仿宋_GB2312" w:hAnsi="仿宋_GB2312" w:eastAsia="仿宋_GB2312" w:cs="仿宋_GB2312"/>
          <w:b w:val="0"/>
          <w:bCs w:val="0"/>
          <w:spacing w:val="-3"/>
          <w:w w:val="100"/>
          <w:sz w:val="32"/>
          <w:szCs w:val="32"/>
        </w:rPr>
        <w:t>准</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1"/>
          <w:w w:val="100"/>
          <w:sz w:val="32"/>
          <w:szCs w:val="32"/>
        </w:rPr>
        <w:t>和规</w:t>
      </w:r>
      <w:r>
        <w:rPr>
          <w:rFonts w:hint="eastAsia" w:ascii="仿宋_GB2312" w:hAnsi="仿宋_GB2312" w:eastAsia="仿宋_GB2312" w:cs="仿宋_GB2312"/>
          <w:b w:val="0"/>
          <w:bCs w:val="0"/>
          <w:spacing w:val="-3"/>
          <w:w w:val="100"/>
          <w:sz w:val="32"/>
          <w:szCs w:val="32"/>
        </w:rPr>
        <w:t>程</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告并</w:t>
      </w:r>
      <w:r>
        <w:rPr>
          <w:rFonts w:hint="eastAsia" w:ascii="仿宋_GB2312" w:hAnsi="仿宋_GB2312" w:eastAsia="仿宋_GB2312" w:cs="仿宋_GB2312"/>
          <w:b w:val="0"/>
          <w:bCs w:val="0"/>
          <w:spacing w:val="-3"/>
          <w:w w:val="100"/>
          <w:sz w:val="32"/>
          <w:szCs w:val="32"/>
        </w:rPr>
        <w:t>对</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告负</w:t>
      </w:r>
      <w:r>
        <w:rPr>
          <w:rFonts w:hint="eastAsia" w:ascii="仿宋_GB2312" w:hAnsi="仿宋_GB2312" w:eastAsia="仿宋_GB2312" w:cs="仿宋_GB2312"/>
          <w:b w:val="0"/>
          <w:bCs w:val="0"/>
          <w:spacing w:val="-3"/>
          <w:w w:val="100"/>
          <w:sz w:val="32"/>
          <w:szCs w:val="32"/>
        </w:rPr>
        <w:t>责</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的雷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3"/>
          <w:w w:val="100"/>
          <w:sz w:val="32"/>
          <w:szCs w:val="32"/>
        </w:rPr>
        <w:t>必</w:t>
      </w:r>
      <w:r>
        <w:rPr>
          <w:rFonts w:hint="eastAsia" w:ascii="仿宋_GB2312" w:hAnsi="仿宋_GB2312" w:eastAsia="仿宋_GB2312" w:cs="仿宋_GB2312"/>
          <w:b w:val="0"/>
          <w:bCs w:val="0"/>
          <w:spacing w:val="-1"/>
          <w:w w:val="100"/>
          <w:sz w:val="32"/>
          <w:szCs w:val="32"/>
        </w:rPr>
        <w:t>须全</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、真</w:t>
      </w:r>
      <w:r>
        <w:rPr>
          <w:rFonts w:hint="eastAsia" w:ascii="仿宋_GB2312" w:hAnsi="仿宋_GB2312" w:eastAsia="仿宋_GB2312" w:cs="仿宋_GB2312"/>
          <w:b w:val="0"/>
          <w:bCs w:val="0"/>
          <w:spacing w:val="-3"/>
          <w:w w:val="100"/>
          <w:sz w:val="32"/>
          <w:szCs w:val="32"/>
        </w:rPr>
        <w:t>实</w:t>
      </w:r>
      <w:r>
        <w:rPr>
          <w:rFonts w:hint="eastAsia" w:ascii="仿宋_GB2312" w:hAnsi="仿宋_GB2312" w:eastAsia="仿宋_GB2312" w:cs="仿宋_GB2312"/>
          <w:b w:val="0"/>
          <w:bCs w:val="0"/>
          <w:spacing w:val="-1"/>
          <w:w w:val="100"/>
          <w:sz w:val="32"/>
          <w:szCs w:val="32"/>
        </w:rPr>
        <w:t>、可</w:t>
      </w:r>
      <w:r>
        <w:rPr>
          <w:rFonts w:hint="eastAsia" w:ascii="仿宋_GB2312" w:hAnsi="仿宋_GB2312" w:eastAsia="仿宋_GB2312" w:cs="仿宋_GB2312"/>
          <w:b w:val="0"/>
          <w:bCs w:val="0"/>
          <w:spacing w:val="-3"/>
          <w:w w:val="100"/>
          <w:sz w:val="32"/>
          <w:szCs w:val="32"/>
        </w:rPr>
        <w:t>靠</w:t>
      </w:r>
      <w:r>
        <w:rPr>
          <w:rFonts w:hint="eastAsia" w:ascii="仿宋_GB2312" w:hAnsi="仿宋_GB2312" w:eastAsia="仿宋_GB2312" w:cs="仿宋_GB2312"/>
          <w:b w:val="0"/>
          <w:bCs w:val="0"/>
          <w:spacing w:val="0"/>
          <w:w w:val="100"/>
          <w:sz w:val="32"/>
          <w:szCs w:val="32"/>
        </w:rPr>
        <w:t>。</w:t>
      </w:r>
    </w:p>
    <w:p w14:paraId="2BA03A74">
      <w:pPr>
        <w:pStyle w:val="3"/>
        <w:spacing w:before="27" w:line="299" w:lineRule="auto"/>
        <w:ind w:right="19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雷</w:t>
      </w:r>
      <w:r>
        <w:rPr>
          <w:rFonts w:hint="eastAsia" w:ascii="仿宋_GB2312" w:hAnsi="仿宋_GB2312" w:eastAsia="仿宋_GB2312" w:cs="仿宋_GB2312"/>
          <w:b w:val="0"/>
          <w:bCs w:val="0"/>
          <w:spacing w:val="4"/>
          <w:w w:val="100"/>
          <w:sz w:val="32"/>
          <w:szCs w:val="32"/>
        </w:rPr>
        <w:t>电</w:t>
      </w:r>
      <w:r>
        <w:rPr>
          <w:rFonts w:hint="eastAsia" w:ascii="仿宋_GB2312" w:hAnsi="仿宋_GB2312" w:eastAsia="仿宋_GB2312" w:cs="仿宋_GB2312"/>
          <w:b w:val="0"/>
          <w:bCs w:val="0"/>
          <w:spacing w:val="7"/>
          <w:w w:val="100"/>
          <w:sz w:val="32"/>
          <w:szCs w:val="32"/>
        </w:rPr>
        <w:t>防护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报</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结论</w:t>
      </w:r>
      <w:r>
        <w:rPr>
          <w:rFonts w:hint="eastAsia" w:ascii="仿宋_GB2312" w:hAnsi="仿宋_GB2312" w:eastAsia="仿宋_GB2312" w:cs="仿宋_GB2312"/>
          <w:b w:val="0"/>
          <w:bCs w:val="0"/>
          <w:spacing w:val="4"/>
          <w:w w:val="100"/>
          <w:sz w:val="32"/>
          <w:szCs w:val="32"/>
        </w:rPr>
        <w:t>应</w:t>
      </w:r>
      <w:r>
        <w:rPr>
          <w:rFonts w:hint="eastAsia" w:ascii="仿宋_GB2312" w:hAnsi="仿宋_GB2312" w:eastAsia="仿宋_GB2312" w:cs="仿宋_GB2312"/>
          <w:b w:val="0"/>
          <w:bCs w:val="0"/>
          <w:spacing w:val="7"/>
          <w:w w:val="100"/>
          <w:sz w:val="32"/>
          <w:szCs w:val="32"/>
        </w:rPr>
        <w:t>当包</w:t>
      </w:r>
      <w:r>
        <w:rPr>
          <w:rFonts w:hint="eastAsia" w:ascii="仿宋_GB2312" w:hAnsi="仿宋_GB2312" w:eastAsia="仿宋_GB2312" w:cs="仿宋_GB2312"/>
          <w:b w:val="0"/>
          <w:bCs w:val="0"/>
          <w:spacing w:val="4"/>
          <w:w w:val="100"/>
          <w:sz w:val="32"/>
          <w:szCs w:val="32"/>
        </w:rPr>
        <w:t>含</w:t>
      </w:r>
      <w:r>
        <w:rPr>
          <w:rFonts w:hint="eastAsia" w:ascii="仿宋_GB2312" w:hAnsi="仿宋_GB2312" w:eastAsia="仿宋_GB2312" w:cs="仿宋_GB2312"/>
          <w:b w:val="0"/>
          <w:bCs w:val="0"/>
          <w:spacing w:val="7"/>
          <w:w w:val="100"/>
          <w:sz w:val="32"/>
          <w:szCs w:val="32"/>
        </w:rPr>
        <w:t>安装</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是</w:t>
      </w:r>
      <w:r>
        <w:rPr>
          <w:rFonts w:hint="eastAsia" w:ascii="仿宋_GB2312" w:hAnsi="仿宋_GB2312" w:eastAsia="仿宋_GB2312" w:cs="仿宋_GB2312"/>
          <w:b w:val="0"/>
          <w:bCs w:val="0"/>
          <w:spacing w:val="0"/>
          <w:w w:val="100"/>
          <w:sz w:val="32"/>
          <w:szCs w:val="32"/>
        </w:rPr>
        <w:t>否</w:t>
      </w:r>
      <w:r>
        <w:rPr>
          <w:rFonts w:hint="eastAsia" w:ascii="仿宋_GB2312" w:hAnsi="仿宋_GB2312" w:eastAsia="仿宋_GB2312" w:cs="仿宋_GB2312"/>
          <w:b w:val="0"/>
          <w:bCs w:val="0"/>
          <w:spacing w:val="-1"/>
          <w:w w:val="100"/>
          <w:sz w:val="32"/>
          <w:szCs w:val="32"/>
        </w:rPr>
        <w:t>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是</w:t>
      </w:r>
      <w:r>
        <w:rPr>
          <w:rFonts w:hint="eastAsia" w:ascii="仿宋_GB2312" w:hAnsi="仿宋_GB2312" w:eastAsia="仿宋_GB2312" w:cs="仿宋_GB2312"/>
          <w:b w:val="0"/>
          <w:bCs w:val="0"/>
          <w:spacing w:val="-3"/>
          <w:w w:val="100"/>
          <w:sz w:val="32"/>
          <w:szCs w:val="32"/>
        </w:rPr>
        <w:t>否</w:t>
      </w:r>
      <w:r>
        <w:rPr>
          <w:rFonts w:hint="eastAsia" w:ascii="仿宋_GB2312" w:hAnsi="仿宋_GB2312" w:eastAsia="仿宋_GB2312" w:cs="仿宋_GB2312"/>
          <w:b w:val="0"/>
          <w:bCs w:val="0"/>
          <w:spacing w:val="-1"/>
          <w:w w:val="100"/>
          <w:sz w:val="32"/>
          <w:szCs w:val="32"/>
        </w:rPr>
        <w:t>符合</w:t>
      </w:r>
      <w:r>
        <w:rPr>
          <w:rFonts w:hint="eastAsia" w:ascii="仿宋_GB2312" w:hAnsi="仿宋_GB2312" w:eastAsia="仿宋_GB2312" w:cs="仿宋_GB2312"/>
          <w:b w:val="0"/>
          <w:bCs w:val="0"/>
          <w:spacing w:val="-3"/>
          <w:w w:val="100"/>
          <w:sz w:val="32"/>
          <w:szCs w:val="32"/>
        </w:rPr>
        <w:t>国</w:t>
      </w:r>
      <w:r>
        <w:rPr>
          <w:rFonts w:hint="eastAsia" w:ascii="仿宋_GB2312" w:hAnsi="仿宋_GB2312" w:eastAsia="仿宋_GB2312" w:cs="仿宋_GB2312"/>
          <w:b w:val="0"/>
          <w:bCs w:val="0"/>
          <w:spacing w:val="-1"/>
          <w:w w:val="100"/>
          <w:sz w:val="32"/>
          <w:szCs w:val="32"/>
        </w:rPr>
        <w:t>家有</w:t>
      </w:r>
      <w:r>
        <w:rPr>
          <w:rFonts w:hint="eastAsia" w:ascii="仿宋_GB2312" w:hAnsi="仿宋_GB2312" w:eastAsia="仿宋_GB2312" w:cs="仿宋_GB2312"/>
          <w:b w:val="0"/>
          <w:bCs w:val="0"/>
          <w:spacing w:val="-3"/>
          <w:w w:val="100"/>
          <w:sz w:val="32"/>
          <w:szCs w:val="32"/>
        </w:rPr>
        <w:t>关</w:t>
      </w:r>
      <w:r>
        <w:rPr>
          <w:rFonts w:hint="eastAsia" w:ascii="仿宋_GB2312" w:hAnsi="仿宋_GB2312" w:eastAsia="仿宋_GB2312" w:cs="仿宋_GB2312"/>
          <w:b w:val="0"/>
          <w:bCs w:val="0"/>
          <w:spacing w:val="-1"/>
          <w:w w:val="100"/>
          <w:sz w:val="32"/>
          <w:szCs w:val="32"/>
        </w:rPr>
        <w:t>标准</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国务</w:t>
      </w:r>
      <w:r>
        <w:rPr>
          <w:rFonts w:hint="eastAsia" w:ascii="仿宋_GB2312" w:hAnsi="仿宋_GB2312" w:eastAsia="仿宋_GB2312" w:cs="仿宋_GB2312"/>
          <w:b w:val="0"/>
          <w:bCs w:val="0"/>
          <w:spacing w:val="-3"/>
          <w:w w:val="100"/>
          <w:sz w:val="32"/>
          <w:szCs w:val="32"/>
        </w:rPr>
        <w:t>院</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0"/>
          <w:w w:val="100"/>
          <w:sz w:val="32"/>
          <w:szCs w:val="32"/>
        </w:rPr>
        <w:t>主</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构规</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的使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0"/>
          <w:w w:val="100"/>
          <w:sz w:val="32"/>
          <w:szCs w:val="32"/>
        </w:rPr>
        <w:t>。</w:t>
      </w:r>
    </w:p>
    <w:p w14:paraId="1D20F689">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2"/>
          <w:w w:val="100"/>
          <w:sz w:val="32"/>
          <w:szCs w:val="32"/>
        </w:rPr>
        <w:t>装</w:t>
      </w:r>
      <w:r>
        <w:rPr>
          <w:rFonts w:hint="eastAsia" w:ascii="仿宋_GB2312" w:hAnsi="仿宋_GB2312" w:eastAsia="仿宋_GB2312" w:cs="仿宋_GB2312"/>
          <w:b w:val="0"/>
          <w:bCs w:val="0"/>
          <w:spacing w:val="-1"/>
          <w:w w:val="100"/>
          <w:sz w:val="32"/>
          <w:szCs w:val="32"/>
        </w:rPr>
        <w:t>置</w:t>
      </w:r>
      <w:r>
        <w:rPr>
          <w:rFonts w:hint="eastAsia" w:ascii="仿宋_GB2312" w:hAnsi="仿宋_GB2312" w:eastAsia="仿宋_GB2312" w:cs="仿宋_GB2312"/>
          <w:b w:val="0"/>
          <w:bCs w:val="0"/>
          <w:spacing w:val="2"/>
          <w:w w:val="100"/>
          <w:sz w:val="32"/>
          <w:szCs w:val="32"/>
        </w:rPr>
        <w:t>设</w:t>
      </w:r>
      <w:r>
        <w:rPr>
          <w:rFonts w:hint="eastAsia" w:ascii="仿宋_GB2312" w:hAnsi="仿宋_GB2312" w:eastAsia="仿宋_GB2312" w:cs="仿宋_GB2312"/>
          <w:b w:val="0"/>
          <w:bCs w:val="0"/>
          <w:spacing w:val="-1"/>
          <w:w w:val="100"/>
          <w:sz w:val="32"/>
          <w:szCs w:val="32"/>
        </w:rPr>
        <w:t>计审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十五</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内容</w:t>
      </w:r>
      <w:r>
        <w:rPr>
          <w:rFonts w:hint="eastAsia" w:ascii="仿宋_GB2312" w:hAnsi="仿宋_GB2312" w:eastAsia="仿宋_GB2312" w:cs="仿宋_GB2312"/>
          <w:b w:val="0"/>
          <w:bCs w:val="0"/>
          <w:spacing w:val="0"/>
          <w:w w:val="100"/>
          <w:sz w:val="32"/>
          <w:szCs w:val="32"/>
        </w:rPr>
        <w:t>：</w:t>
      </w:r>
    </w:p>
    <w:p w14:paraId="22339A67">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一</w:t>
      </w: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合法</w:t>
      </w:r>
      <w:r>
        <w:rPr>
          <w:rFonts w:hint="eastAsia" w:ascii="仿宋_GB2312" w:hAnsi="仿宋_GB2312" w:eastAsia="仿宋_GB2312" w:cs="仿宋_GB2312"/>
          <w:b w:val="0"/>
          <w:bCs w:val="0"/>
          <w:spacing w:val="-3"/>
          <w:w w:val="100"/>
          <w:sz w:val="32"/>
          <w:szCs w:val="32"/>
        </w:rPr>
        <w:t>性</w:t>
      </w:r>
      <w:r>
        <w:rPr>
          <w:rFonts w:hint="eastAsia" w:ascii="仿宋_GB2312" w:hAnsi="仿宋_GB2312" w:eastAsia="仿宋_GB2312" w:cs="仿宋_GB2312"/>
          <w:b w:val="0"/>
          <w:bCs w:val="0"/>
          <w:spacing w:val="0"/>
          <w:w w:val="100"/>
          <w:sz w:val="32"/>
          <w:szCs w:val="32"/>
        </w:rPr>
        <w:t>；</w:t>
      </w:r>
    </w:p>
    <w:p w14:paraId="2B459D1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0"/>
          <w:w w:val="100"/>
          <w:sz w:val="32"/>
          <w:szCs w:val="32"/>
        </w:rPr>
        <w:t>。</w:t>
      </w:r>
    </w:p>
    <w:p w14:paraId="03065492">
      <w:pPr>
        <w:pStyle w:val="3"/>
        <w:spacing w:before="70"/>
        <w:ind w:left="120" w:right="0"/>
        <w:jc w:val="left"/>
        <w:rPr>
          <w:rFonts w:hint="eastAsia" w:ascii="黑体" w:hAnsi="黑体" w:eastAsia="黑体" w:cs="黑体"/>
          <w:sz w:val="32"/>
          <w:szCs w:val="32"/>
        </w:rPr>
      </w:pPr>
      <w:bookmarkStart w:id="129" w:name="四、行政许可服务对象类型与改革举措"/>
      <w:bookmarkEnd w:id="129"/>
      <w:r>
        <w:rPr>
          <w:rFonts w:hint="eastAsia" w:ascii="黑体" w:hAnsi="黑体" w:eastAsia="黑体" w:cs="黑体"/>
          <w:b w:val="0"/>
          <w:bCs w:val="0"/>
          <w:spacing w:val="-1"/>
          <w:w w:val="100"/>
          <w:sz w:val="32"/>
          <w:szCs w:val="32"/>
        </w:rPr>
        <w:t>四</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服</w:t>
      </w:r>
      <w:r>
        <w:rPr>
          <w:rFonts w:hint="eastAsia" w:ascii="黑体" w:hAnsi="黑体" w:eastAsia="黑体" w:cs="黑体"/>
          <w:b w:val="0"/>
          <w:bCs w:val="0"/>
          <w:spacing w:val="-1"/>
          <w:w w:val="100"/>
          <w:sz w:val="32"/>
          <w:szCs w:val="32"/>
        </w:rPr>
        <w:t>务对</w:t>
      </w:r>
      <w:r>
        <w:rPr>
          <w:rFonts w:hint="eastAsia" w:ascii="黑体" w:hAnsi="黑体" w:eastAsia="黑体" w:cs="黑体"/>
          <w:b w:val="0"/>
          <w:bCs w:val="0"/>
          <w:spacing w:val="-3"/>
          <w:w w:val="100"/>
          <w:sz w:val="32"/>
          <w:szCs w:val="32"/>
        </w:rPr>
        <w:t>象</w:t>
      </w:r>
      <w:r>
        <w:rPr>
          <w:rFonts w:hint="eastAsia" w:ascii="黑体" w:hAnsi="黑体" w:eastAsia="黑体" w:cs="黑体"/>
          <w:b w:val="0"/>
          <w:bCs w:val="0"/>
          <w:spacing w:val="-1"/>
          <w:w w:val="100"/>
          <w:sz w:val="32"/>
          <w:szCs w:val="32"/>
        </w:rPr>
        <w:t>类型与</w:t>
      </w:r>
      <w:r>
        <w:rPr>
          <w:rFonts w:hint="eastAsia" w:ascii="黑体" w:hAnsi="黑体" w:eastAsia="黑体" w:cs="黑体"/>
          <w:b w:val="0"/>
          <w:bCs w:val="0"/>
          <w:spacing w:val="-3"/>
          <w:w w:val="100"/>
          <w:sz w:val="32"/>
          <w:szCs w:val="32"/>
        </w:rPr>
        <w:t>改</w:t>
      </w:r>
      <w:r>
        <w:rPr>
          <w:rFonts w:hint="eastAsia" w:ascii="黑体" w:hAnsi="黑体" w:eastAsia="黑体" w:cs="黑体"/>
          <w:b w:val="0"/>
          <w:bCs w:val="0"/>
          <w:spacing w:val="-1"/>
          <w:w w:val="100"/>
          <w:sz w:val="32"/>
          <w:szCs w:val="32"/>
        </w:rPr>
        <w:t>革举</w:t>
      </w:r>
      <w:r>
        <w:rPr>
          <w:rFonts w:hint="eastAsia" w:ascii="黑体" w:hAnsi="黑体" w:eastAsia="黑体" w:cs="黑体"/>
          <w:b w:val="0"/>
          <w:bCs w:val="0"/>
          <w:spacing w:val="0"/>
          <w:w w:val="100"/>
          <w:sz w:val="32"/>
          <w:szCs w:val="32"/>
        </w:rPr>
        <w:t>措</w:t>
      </w:r>
    </w:p>
    <w:p w14:paraId="5F227764">
      <w:pPr>
        <w:pStyle w:val="3"/>
        <w:spacing w:line="299" w:lineRule="auto"/>
        <w:ind w:left="120" w:right="19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2"/>
          <w:w w:val="100"/>
          <w:sz w:val="32"/>
          <w:szCs w:val="32"/>
        </w:rPr>
        <w:t>服务对象</w:t>
      </w:r>
      <w:r>
        <w:rPr>
          <w:rFonts w:hint="eastAsia" w:ascii="仿宋_GB2312" w:hAnsi="仿宋_GB2312" w:eastAsia="仿宋_GB2312" w:cs="仿宋_GB2312"/>
          <w:b w:val="0"/>
          <w:bCs w:val="0"/>
          <w:spacing w:val="-1"/>
          <w:w w:val="100"/>
          <w:sz w:val="32"/>
          <w:szCs w:val="32"/>
        </w:rPr>
        <w:t>类</w:t>
      </w:r>
      <w:r>
        <w:rPr>
          <w:rFonts w:hint="eastAsia" w:ascii="仿宋_GB2312" w:hAnsi="仿宋_GB2312" w:eastAsia="仿宋_GB2312" w:cs="仿宋_GB2312"/>
          <w:b w:val="0"/>
          <w:bCs w:val="0"/>
          <w:spacing w:val="2"/>
          <w:w w:val="100"/>
          <w:sz w:val="32"/>
          <w:szCs w:val="32"/>
        </w:rPr>
        <w:t>型</w:t>
      </w:r>
      <w:r>
        <w:rPr>
          <w:rFonts w:hint="eastAsia" w:ascii="仿宋_GB2312" w:hAnsi="仿宋_GB2312" w:eastAsia="仿宋_GB2312" w:cs="仿宋_GB2312"/>
          <w:b w:val="0"/>
          <w:bCs w:val="0"/>
          <w:spacing w:val="4"/>
          <w:w w:val="100"/>
          <w:sz w:val="32"/>
          <w:szCs w:val="32"/>
        </w:rPr>
        <w:t>：</w:t>
      </w:r>
      <w:r>
        <w:rPr>
          <w:rFonts w:hint="eastAsia" w:ascii="仿宋_GB2312" w:hAnsi="仿宋_GB2312" w:eastAsia="仿宋_GB2312" w:cs="仿宋_GB2312"/>
          <w:b w:val="0"/>
          <w:bCs w:val="0"/>
          <w:spacing w:val="-1"/>
          <w:w w:val="100"/>
          <w:sz w:val="32"/>
          <w:szCs w:val="32"/>
        </w:rPr>
        <w:t>企</w:t>
      </w:r>
      <w:r>
        <w:rPr>
          <w:rFonts w:hint="eastAsia" w:ascii="仿宋_GB2312" w:hAnsi="仿宋_GB2312" w:eastAsia="仿宋_GB2312" w:cs="仿宋_GB2312"/>
          <w:b w:val="0"/>
          <w:bCs w:val="0"/>
          <w:spacing w:val="2"/>
          <w:w w:val="100"/>
          <w:sz w:val="32"/>
          <w:szCs w:val="32"/>
        </w:rPr>
        <w:t>业</w:t>
      </w:r>
      <w:r>
        <w:rPr>
          <w:rFonts w:hint="eastAsia" w:ascii="仿宋_GB2312" w:hAnsi="仿宋_GB2312" w:eastAsia="仿宋_GB2312" w:cs="仿宋_GB2312"/>
          <w:b w:val="0"/>
          <w:bCs w:val="0"/>
          <w:spacing w:val="-1"/>
          <w:w w:val="100"/>
          <w:sz w:val="32"/>
          <w:szCs w:val="32"/>
        </w:rPr>
        <w:t>法</w:t>
      </w:r>
      <w:r>
        <w:rPr>
          <w:rFonts w:hint="eastAsia" w:ascii="仿宋_GB2312" w:hAnsi="仿宋_GB2312" w:eastAsia="仿宋_GB2312" w:cs="仿宋_GB2312"/>
          <w:b w:val="0"/>
          <w:bCs w:val="0"/>
          <w:spacing w:val="2"/>
          <w:w w:val="100"/>
          <w:sz w:val="32"/>
          <w:szCs w:val="32"/>
        </w:rPr>
        <w:t>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事</w:t>
      </w:r>
      <w:r>
        <w:rPr>
          <w:rFonts w:hint="eastAsia" w:ascii="仿宋_GB2312" w:hAnsi="仿宋_GB2312" w:eastAsia="仿宋_GB2312" w:cs="仿宋_GB2312"/>
          <w:b w:val="0"/>
          <w:bCs w:val="0"/>
          <w:spacing w:val="2"/>
          <w:w w:val="100"/>
          <w:sz w:val="32"/>
          <w:szCs w:val="32"/>
        </w:rPr>
        <w:t>业</w:t>
      </w:r>
      <w:r>
        <w:rPr>
          <w:rFonts w:hint="eastAsia" w:ascii="仿宋_GB2312" w:hAnsi="仿宋_GB2312" w:eastAsia="仿宋_GB2312" w:cs="仿宋_GB2312"/>
          <w:b w:val="0"/>
          <w:bCs w:val="0"/>
          <w:spacing w:val="-1"/>
          <w:w w:val="100"/>
          <w:sz w:val="32"/>
          <w:szCs w:val="32"/>
        </w:rPr>
        <w:t>单</w:t>
      </w:r>
      <w:r>
        <w:rPr>
          <w:rFonts w:hint="eastAsia" w:ascii="仿宋_GB2312" w:hAnsi="仿宋_GB2312" w:eastAsia="仿宋_GB2312" w:cs="仿宋_GB2312"/>
          <w:b w:val="0"/>
          <w:bCs w:val="0"/>
          <w:spacing w:val="2"/>
          <w:w w:val="100"/>
          <w:sz w:val="32"/>
          <w:szCs w:val="32"/>
        </w:rPr>
        <w:t>位</w:t>
      </w:r>
      <w:r>
        <w:rPr>
          <w:rFonts w:hint="eastAsia" w:ascii="仿宋_GB2312" w:hAnsi="仿宋_GB2312" w:eastAsia="仿宋_GB2312" w:cs="仿宋_GB2312"/>
          <w:b w:val="0"/>
          <w:bCs w:val="0"/>
          <w:spacing w:val="-1"/>
          <w:w w:val="100"/>
          <w:sz w:val="32"/>
          <w:szCs w:val="32"/>
        </w:rPr>
        <w:t>法人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社</w:t>
      </w:r>
      <w:r>
        <w:rPr>
          <w:rFonts w:hint="eastAsia" w:ascii="仿宋_GB2312" w:hAnsi="仿宋_GB2312" w:eastAsia="仿宋_GB2312" w:cs="仿宋_GB2312"/>
          <w:b w:val="0"/>
          <w:bCs w:val="0"/>
          <w:spacing w:val="2"/>
          <w:w w:val="100"/>
          <w:sz w:val="32"/>
          <w:szCs w:val="32"/>
        </w:rPr>
        <w:t>会</w:t>
      </w:r>
      <w:r>
        <w:rPr>
          <w:rFonts w:hint="eastAsia" w:ascii="仿宋_GB2312" w:hAnsi="仿宋_GB2312" w:eastAsia="仿宋_GB2312" w:cs="仿宋_GB2312"/>
          <w:b w:val="0"/>
          <w:bCs w:val="0"/>
          <w:spacing w:val="-1"/>
          <w:w w:val="100"/>
          <w:sz w:val="32"/>
          <w:szCs w:val="32"/>
        </w:rPr>
        <w:t>组</w:t>
      </w:r>
      <w:r>
        <w:rPr>
          <w:rFonts w:hint="eastAsia" w:ascii="仿宋_GB2312" w:hAnsi="仿宋_GB2312" w:eastAsia="仿宋_GB2312" w:cs="仿宋_GB2312"/>
          <w:b w:val="0"/>
          <w:bCs w:val="0"/>
          <w:spacing w:val="2"/>
          <w:w w:val="100"/>
          <w:sz w:val="32"/>
          <w:szCs w:val="32"/>
        </w:rPr>
        <w:t>织</w:t>
      </w:r>
      <w:r>
        <w:rPr>
          <w:rFonts w:hint="eastAsia" w:ascii="仿宋_GB2312" w:hAnsi="仿宋_GB2312" w:eastAsia="仿宋_GB2312" w:cs="仿宋_GB2312"/>
          <w:b w:val="0"/>
          <w:bCs w:val="0"/>
          <w:spacing w:val="-1"/>
          <w:w w:val="100"/>
          <w:sz w:val="32"/>
          <w:szCs w:val="32"/>
        </w:rPr>
        <w:t>法</w:t>
      </w:r>
      <w:r>
        <w:rPr>
          <w:rFonts w:hint="eastAsia" w:ascii="仿宋_GB2312" w:hAnsi="仿宋_GB2312" w:eastAsia="仿宋_GB2312" w:cs="仿宋_GB2312"/>
          <w:b w:val="0"/>
          <w:bCs w:val="0"/>
          <w:spacing w:val="2"/>
          <w:w w:val="100"/>
          <w:sz w:val="32"/>
          <w:szCs w:val="32"/>
        </w:rPr>
        <w:t>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非</w:t>
      </w:r>
      <w:r>
        <w:rPr>
          <w:rFonts w:hint="eastAsia" w:ascii="仿宋_GB2312" w:hAnsi="仿宋_GB2312" w:eastAsia="仿宋_GB2312" w:cs="仿宋_GB2312"/>
          <w:b w:val="0"/>
          <w:bCs w:val="0"/>
          <w:spacing w:val="2"/>
          <w:w w:val="100"/>
          <w:sz w:val="32"/>
          <w:szCs w:val="32"/>
        </w:rPr>
        <w:t>法</w:t>
      </w:r>
      <w:r>
        <w:rPr>
          <w:rFonts w:hint="eastAsia" w:ascii="仿宋_GB2312" w:hAnsi="仿宋_GB2312" w:eastAsia="仿宋_GB2312" w:cs="仿宋_GB2312"/>
          <w:b w:val="0"/>
          <w:bCs w:val="0"/>
          <w:spacing w:val="0"/>
          <w:w w:val="100"/>
          <w:sz w:val="32"/>
          <w:szCs w:val="32"/>
        </w:rPr>
        <w:t>人</w:t>
      </w:r>
      <w:r>
        <w:rPr>
          <w:rFonts w:hint="eastAsia" w:ascii="仿宋_GB2312" w:hAnsi="仿宋_GB2312" w:eastAsia="仿宋_GB2312" w:cs="仿宋_GB2312"/>
          <w:b w:val="0"/>
          <w:bCs w:val="0"/>
          <w:spacing w:val="-1"/>
          <w:w w:val="100"/>
          <w:sz w:val="32"/>
          <w:szCs w:val="32"/>
        </w:rPr>
        <w:t>企</w:t>
      </w:r>
      <w:r>
        <w:rPr>
          <w:rFonts w:hint="eastAsia" w:ascii="仿宋_GB2312" w:hAnsi="仿宋_GB2312" w:eastAsia="仿宋_GB2312" w:cs="仿宋_GB2312"/>
          <w:b w:val="0"/>
          <w:bCs w:val="0"/>
          <w:spacing w:val="-3"/>
          <w:w w:val="100"/>
          <w:sz w:val="32"/>
          <w:szCs w:val="32"/>
        </w:rPr>
        <w:t>业</w:t>
      </w:r>
      <w:r>
        <w:rPr>
          <w:rFonts w:hint="eastAsia" w:ascii="仿宋_GB2312" w:hAnsi="仿宋_GB2312" w:eastAsia="仿宋_GB2312" w:cs="仿宋_GB2312"/>
          <w:b w:val="0"/>
          <w:bCs w:val="0"/>
          <w:spacing w:val="-1"/>
          <w:w w:val="100"/>
          <w:sz w:val="32"/>
          <w:szCs w:val="32"/>
        </w:rPr>
        <w:t>,行</w:t>
      </w:r>
      <w:r>
        <w:rPr>
          <w:rFonts w:hint="eastAsia" w:ascii="仿宋_GB2312" w:hAnsi="仿宋_GB2312" w:eastAsia="仿宋_GB2312" w:cs="仿宋_GB2312"/>
          <w:b w:val="0"/>
          <w:bCs w:val="0"/>
          <w:spacing w:val="-3"/>
          <w:w w:val="100"/>
          <w:sz w:val="32"/>
          <w:szCs w:val="32"/>
        </w:rPr>
        <w:t>政</w:t>
      </w:r>
      <w:r>
        <w:rPr>
          <w:rFonts w:hint="eastAsia" w:ascii="仿宋_GB2312" w:hAnsi="仿宋_GB2312" w:eastAsia="仿宋_GB2312" w:cs="仿宋_GB2312"/>
          <w:b w:val="0"/>
          <w:bCs w:val="0"/>
          <w:spacing w:val="-1"/>
          <w:w w:val="100"/>
          <w:sz w:val="32"/>
          <w:szCs w:val="32"/>
        </w:rPr>
        <w:t>机关</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其</w:t>
      </w:r>
      <w:r>
        <w:rPr>
          <w:rFonts w:hint="eastAsia" w:ascii="仿宋_GB2312" w:hAnsi="仿宋_GB2312" w:eastAsia="仿宋_GB2312" w:cs="仿宋_GB2312"/>
          <w:b w:val="0"/>
          <w:bCs w:val="0"/>
          <w:spacing w:val="-3"/>
          <w:w w:val="100"/>
          <w:sz w:val="32"/>
          <w:szCs w:val="32"/>
        </w:rPr>
        <w:t>他</w:t>
      </w:r>
      <w:r>
        <w:rPr>
          <w:rFonts w:hint="eastAsia" w:ascii="仿宋_GB2312" w:hAnsi="仿宋_GB2312" w:eastAsia="仿宋_GB2312" w:cs="仿宋_GB2312"/>
          <w:b w:val="0"/>
          <w:bCs w:val="0"/>
          <w:spacing w:val="-1"/>
          <w:w w:val="100"/>
          <w:sz w:val="32"/>
          <w:szCs w:val="32"/>
        </w:rPr>
        <w:t>组</w:t>
      </w:r>
      <w:r>
        <w:rPr>
          <w:rFonts w:hint="eastAsia" w:ascii="仿宋_GB2312" w:hAnsi="仿宋_GB2312" w:eastAsia="仿宋_GB2312" w:cs="仿宋_GB2312"/>
          <w:b w:val="0"/>
          <w:bCs w:val="0"/>
          <w:spacing w:val="0"/>
          <w:w w:val="100"/>
          <w:sz w:val="32"/>
          <w:szCs w:val="32"/>
        </w:rPr>
        <w:t>织</w:t>
      </w:r>
    </w:p>
    <w:p w14:paraId="00306434">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是否为涉</w:t>
      </w:r>
      <w:r>
        <w:rPr>
          <w:rFonts w:hint="eastAsia" w:ascii="仿宋_GB2312" w:hAnsi="仿宋_GB2312" w:eastAsia="仿宋_GB2312" w:cs="仿宋_GB2312"/>
          <w:b w:val="0"/>
          <w:bCs w:val="0"/>
          <w:spacing w:val="2"/>
          <w:w w:val="100"/>
          <w:sz w:val="32"/>
          <w:szCs w:val="32"/>
        </w:rPr>
        <w:t>企</w:t>
      </w:r>
      <w:r>
        <w:rPr>
          <w:rFonts w:hint="eastAsia" w:ascii="仿宋_GB2312" w:hAnsi="仿宋_GB2312" w:eastAsia="仿宋_GB2312" w:cs="仿宋_GB2312"/>
          <w:b w:val="0"/>
          <w:bCs w:val="0"/>
          <w:spacing w:val="-1"/>
          <w:w w:val="100"/>
          <w:sz w:val="32"/>
          <w:szCs w:val="32"/>
        </w:rPr>
        <w:t>许可事项：</w:t>
      </w:r>
      <w:r>
        <w:rPr>
          <w:rFonts w:hint="eastAsia" w:ascii="仿宋_GB2312" w:hAnsi="仿宋_GB2312" w:eastAsia="仿宋_GB2312" w:cs="仿宋_GB2312"/>
          <w:b w:val="0"/>
          <w:bCs w:val="0"/>
          <w:spacing w:val="0"/>
          <w:w w:val="100"/>
          <w:sz w:val="32"/>
          <w:szCs w:val="32"/>
        </w:rPr>
        <w:t>否</w:t>
      </w:r>
    </w:p>
    <w:p w14:paraId="4BC943C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涉企经营</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可事项名称：</w:t>
      </w:r>
      <w:r>
        <w:rPr>
          <w:rFonts w:hint="eastAsia" w:ascii="仿宋_GB2312" w:hAnsi="仿宋_GB2312" w:eastAsia="仿宋_GB2312" w:cs="仿宋_GB2312"/>
          <w:b w:val="0"/>
          <w:bCs w:val="0"/>
          <w:spacing w:val="0"/>
          <w:w w:val="100"/>
          <w:sz w:val="32"/>
          <w:szCs w:val="32"/>
        </w:rPr>
        <w:t>无</w:t>
      </w:r>
    </w:p>
    <w:p w14:paraId="117D9C0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许可证件</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4DFBA0EF">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改革方式：</w:t>
      </w:r>
      <w:r>
        <w:rPr>
          <w:rFonts w:hint="eastAsia" w:ascii="仿宋_GB2312" w:hAnsi="仿宋_GB2312" w:eastAsia="仿宋_GB2312" w:cs="仿宋_GB2312"/>
          <w:b w:val="0"/>
          <w:bCs w:val="0"/>
          <w:spacing w:val="0"/>
          <w:w w:val="100"/>
          <w:sz w:val="32"/>
          <w:szCs w:val="32"/>
        </w:rPr>
        <w:t>无</w:t>
      </w:r>
    </w:p>
    <w:p w14:paraId="45E46992">
      <w:pPr>
        <w:spacing w:before="70"/>
        <w:ind w:left="679" w:right="0" w:firstLine="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具体改革</w:t>
      </w:r>
      <w:r>
        <w:rPr>
          <w:rFonts w:hint="eastAsia" w:ascii="仿宋_GB2312" w:hAnsi="仿宋_GB2312" w:eastAsia="仿宋_GB2312" w:cs="仿宋_GB2312"/>
          <w:b w:val="0"/>
          <w:bCs w:val="0"/>
          <w:spacing w:val="2"/>
          <w:w w:val="100"/>
          <w:sz w:val="32"/>
          <w:szCs w:val="32"/>
        </w:rPr>
        <w:t>举</w:t>
      </w:r>
      <w:r>
        <w:rPr>
          <w:rFonts w:hint="eastAsia" w:ascii="仿宋_GB2312" w:hAnsi="仿宋_GB2312" w:eastAsia="仿宋_GB2312" w:cs="仿宋_GB2312"/>
          <w:b w:val="0"/>
          <w:bCs w:val="0"/>
          <w:spacing w:val="0"/>
          <w:w w:val="100"/>
          <w:sz w:val="32"/>
          <w:szCs w:val="32"/>
        </w:rPr>
        <w:t>措</w:t>
      </w:r>
      <w:r>
        <w:rPr>
          <w:rFonts w:hint="eastAsia" w:ascii="仿宋_GB2312" w:hAnsi="仿宋_GB2312" w:eastAsia="仿宋_GB2312" w:cs="仿宋_GB2312"/>
          <w:b w:val="0"/>
          <w:bCs w:val="0"/>
          <w:spacing w:val="0"/>
          <w:w w:val="100"/>
          <w:sz w:val="32"/>
          <w:szCs w:val="32"/>
          <w:lang w:eastAsia="zh-CN"/>
        </w:rPr>
        <w:t>：</w:t>
      </w:r>
    </w:p>
    <w:p w14:paraId="76E24F5A">
      <w:pPr>
        <w:pStyle w:val="3"/>
        <w:spacing w:line="299" w:lineRule="auto"/>
        <w:ind w:left="120" w:right="161"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实</w:t>
      </w:r>
      <w:r>
        <w:rPr>
          <w:rFonts w:hint="eastAsia" w:ascii="仿宋_GB2312" w:hAnsi="仿宋_GB2312" w:eastAsia="仿宋_GB2312" w:cs="仿宋_GB2312"/>
          <w:b w:val="0"/>
          <w:bCs w:val="0"/>
          <w:spacing w:val="-3"/>
          <w:w w:val="100"/>
          <w:sz w:val="32"/>
          <w:szCs w:val="32"/>
        </w:rPr>
        <w:t>现</w:t>
      </w: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5"/>
          <w:w w:val="100"/>
          <w:sz w:val="32"/>
          <w:szCs w:val="32"/>
        </w:rPr>
        <w:t>、</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3"/>
          <w:w w:val="100"/>
          <w:sz w:val="32"/>
          <w:szCs w:val="32"/>
        </w:rPr>
        <w:t>批</w:t>
      </w:r>
      <w:r>
        <w:rPr>
          <w:rFonts w:hint="eastAsia" w:ascii="仿宋_GB2312" w:hAnsi="仿宋_GB2312" w:eastAsia="仿宋_GB2312" w:cs="仿宋_GB2312"/>
          <w:b w:val="0"/>
          <w:bCs w:val="0"/>
          <w:spacing w:val="-1"/>
          <w:w w:val="100"/>
          <w:sz w:val="32"/>
          <w:szCs w:val="32"/>
        </w:rPr>
        <w:t>全程</w:t>
      </w:r>
      <w:r>
        <w:rPr>
          <w:rFonts w:hint="eastAsia" w:ascii="仿宋_GB2312" w:hAnsi="仿宋_GB2312" w:eastAsia="仿宋_GB2312" w:cs="仿宋_GB2312"/>
          <w:b w:val="0"/>
          <w:bCs w:val="0"/>
          <w:spacing w:val="-3"/>
          <w:w w:val="100"/>
          <w:sz w:val="32"/>
          <w:szCs w:val="32"/>
        </w:rPr>
        <w:t>网</w:t>
      </w:r>
      <w:r>
        <w:rPr>
          <w:rFonts w:hint="eastAsia" w:ascii="仿宋_GB2312" w:hAnsi="仿宋_GB2312" w:eastAsia="仿宋_GB2312" w:cs="仿宋_GB2312"/>
          <w:b w:val="0"/>
          <w:bCs w:val="0"/>
          <w:spacing w:val="-1"/>
          <w:w w:val="100"/>
          <w:sz w:val="32"/>
          <w:szCs w:val="32"/>
        </w:rPr>
        <w:t>上办</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并在网</w:t>
      </w:r>
      <w:r>
        <w:rPr>
          <w:rFonts w:hint="eastAsia" w:ascii="仿宋_GB2312" w:hAnsi="仿宋_GB2312" w:eastAsia="仿宋_GB2312" w:cs="仿宋_GB2312"/>
          <w:b w:val="0"/>
          <w:bCs w:val="0"/>
          <w:spacing w:val="-3"/>
          <w:w w:val="100"/>
          <w:sz w:val="32"/>
          <w:szCs w:val="32"/>
        </w:rPr>
        <w:t>上</w:t>
      </w:r>
      <w:r>
        <w:rPr>
          <w:rFonts w:hint="eastAsia" w:ascii="仿宋_GB2312" w:hAnsi="仿宋_GB2312" w:eastAsia="仿宋_GB2312" w:cs="仿宋_GB2312"/>
          <w:b w:val="0"/>
          <w:bCs w:val="0"/>
          <w:spacing w:val="-1"/>
          <w:w w:val="100"/>
          <w:sz w:val="32"/>
          <w:szCs w:val="32"/>
        </w:rPr>
        <w:t>公布</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批程</w:t>
      </w:r>
      <w:r>
        <w:rPr>
          <w:rFonts w:hint="eastAsia" w:ascii="仿宋_GB2312" w:hAnsi="仿宋_GB2312" w:eastAsia="仿宋_GB2312" w:cs="仿宋_GB2312"/>
          <w:b w:val="0"/>
          <w:bCs w:val="0"/>
          <w:spacing w:val="-3"/>
          <w:w w:val="100"/>
          <w:sz w:val="32"/>
          <w:szCs w:val="32"/>
        </w:rPr>
        <w:t>序</w:t>
      </w:r>
      <w:r>
        <w:rPr>
          <w:rFonts w:hint="eastAsia" w:ascii="仿宋_GB2312" w:hAnsi="仿宋_GB2312" w:eastAsia="仿宋_GB2312" w:cs="仿宋_GB2312"/>
          <w:b w:val="0"/>
          <w:bCs w:val="0"/>
          <w:spacing w:val="-18"/>
          <w:w w:val="100"/>
          <w:sz w:val="32"/>
          <w:szCs w:val="32"/>
        </w:rPr>
        <w:t>、</w:t>
      </w:r>
      <w:r>
        <w:rPr>
          <w:rFonts w:hint="eastAsia" w:ascii="仿宋_GB2312" w:hAnsi="仿宋_GB2312" w:eastAsia="仿宋_GB2312" w:cs="仿宋_GB2312"/>
          <w:b w:val="0"/>
          <w:bCs w:val="0"/>
          <w:spacing w:val="-1"/>
          <w:w w:val="100"/>
          <w:sz w:val="32"/>
          <w:szCs w:val="32"/>
        </w:rPr>
        <w:t>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0"/>
          <w:w w:val="100"/>
          <w:sz w:val="32"/>
          <w:szCs w:val="32"/>
        </w:rPr>
        <w:t>条</w:t>
      </w:r>
      <w:r>
        <w:rPr>
          <w:rFonts w:hint="eastAsia" w:ascii="仿宋_GB2312" w:hAnsi="仿宋_GB2312" w:eastAsia="仿宋_GB2312" w:cs="仿宋_GB2312"/>
          <w:b w:val="0"/>
          <w:bCs w:val="0"/>
          <w:spacing w:val="-1"/>
          <w:w w:val="100"/>
          <w:sz w:val="32"/>
          <w:szCs w:val="32"/>
        </w:rPr>
        <w:t>件</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办理</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再</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请人提</w:t>
      </w:r>
      <w:r>
        <w:rPr>
          <w:rFonts w:hint="eastAsia" w:ascii="仿宋_GB2312" w:hAnsi="仿宋_GB2312" w:eastAsia="仿宋_GB2312" w:cs="仿宋_GB2312"/>
          <w:b w:val="0"/>
          <w:bCs w:val="0"/>
          <w:spacing w:val="-3"/>
          <w:w w:val="100"/>
          <w:sz w:val="32"/>
          <w:szCs w:val="32"/>
        </w:rPr>
        <w:t>供</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单</w:t>
      </w:r>
      <w:r>
        <w:rPr>
          <w:rFonts w:hint="eastAsia" w:ascii="仿宋_GB2312" w:hAnsi="仿宋_GB2312" w:eastAsia="仿宋_GB2312" w:cs="仿宋_GB2312"/>
          <w:b w:val="0"/>
          <w:bCs w:val="0"/>
          <w:spacing w:val="-1"/>
          <w:w w:val="100"/>
          <w:sz w:val="32"/>
          <w:szCs w:val="32"/>
        </w:rPr>
        <w:t>位人</w:t>
      </w:r>
      <w:r>
        <w:rPr>
          <w:rFonts w:hint="eastAsia" w:ascii="仿宋_GB2312" w:hAnsi="仿宋_GB2312" w:eastAsia="仿宋_GB2312" w:cs="仿宋_GB2312"/>
          <w:b w:val="0"/>
          <w:bCs w:val="0"/>
          <w:spacing w:val="-3"/>
          <w:w w:val="100"/>
          <w:sz w:val="32"/>
          <w:szCs w:val="32"/>
        </w:rPr>
        <w:t>员</w:t>
      </w:r>
      <w:r>
        <w:rPr>
          <w:rFonts w:hint="eastAsia" w:ascii="仿宋_GB2312" w:hAnsi="仿宋_GB2312" w:eastAsia="仿宋_GB2312" w:cs="仿宋_GB2312"/>
          <w:b w:val="0"/>
          <w:bCs w:val="0"/>
          <w:spacing w:val="-1"/>
          <w:w w:val="100"/>
          <w:sz w:val="32"/>
          <w:szCs w:val="32"/>
        </w:rPr>
        <w:t>的资格</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原件</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对防</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产品出厂</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格证和安</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记录实行</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明事项告</w:t>
      </w:r>
      <w:r>
        <w:rPr>
          <w:rFonts w:hint="eastAsia" w:ascii="仿宋_GB2312" w:hAnsi="仿宋_GB2312" w:eastAsia="仿宋_GB2312" w:cs="仿宋_GB2312"/>
          <w:b w:val="0"/>
          <w:bCs w:val="0"/>
          <w:spacing w:val="-3"/>
          <w:w w:val="100"/>
          <w:sz w:val="32"/>
          <w:szCs w:val="32"/>
        </w:rPr>
        <w:t>知</w:t>
      </w:r>
      <w:r>
        <w:rPr>
          <w:rFonts w:hint="eastAsia" w:ascii="仿宋_GB2312" w:hAnsi="仿宋_GB2312" w:eastAsia="仿宋_GB2312" w:cs="仿宋_GB2312"/>
          <w:b w:val="0"/>
          <w:bCs w:val="0"/>
          <w:spacing w:val="-1"/>
          <w:w w:val="100"/>
          <w:sz w:val="32"/>
          <w:szCs w:val="32"/>
        </w:rPr>
        <w:t>承诺制。</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将</w:t>
      </w:r>
      <w:r>
        <w:rPr>
          <w:rFonts w:hint="eastAsia" w:ascii="仿宋_GB2312" w:hAnsi="仿宋_GB2312" w:eastAsia="仿宋_GB2312" w:cs="仿宋_GB2312"/>
          <w:b w:val="0"/>
          <w:bCs w:val="0"/>
          <w:spacing w:val="-1"/>
          <w:w w:val="95"/>
          <w:sz w:val="32"/>
          <w:szCs w:val="32"/>
        </w:rPr>
        <w:t>承</w:t>
      </w:r>
      <w:r>
        <w:rPr>
          <w:rFonts w:hint="eastAsia" w:ascii="仿宋_GB2312" w:hAnsi="仿宋_GB2312" w:eastAsia="仿宋_GB2312" w:cs="仿宋_GB2312"/>
          <w:b w:val="0"/>
          <w:bCs w:val="0"/>
          <w:spacing w:val="-3"/>
          <w:w w:val="95"/>
          <w:sz w:val="32"/>
          <w:szCs w:val="32"/>
        </w:rPr>
        <w:t>诺</w:t>
      </w:r>
      <w:r>
        <w:rPr>
          <w:rFonts w:hint="eastAsia" w:ascii="仿宋_GB2312" w:hAnsi="仿宋_GB2312" w:eastAsia="仿宋_GB2312" w:cs="仿宋_GB2312"/>
          <w:b w:val="0"/>
          <w:bCs w:val="0"/>
          <w:spacing w:val="-1"/>
          <w:w w:val="95"/>
          <w:sz w:val="32"/>
          <w:szCs w:val="32"/>
        </w:rPr>
        <w:t>审批</w:t>
      </w:r>
      <w:r>
        <w:rPr>
          <w:rFonts w:hint="eastAsia" w:ascii="仿宋_GB2312" w:hAnsi="仿宋_GB2312" w:eastAsia="仿宋_GB2312" w:cs="仿宋_GB2312"/>
          <w:b w:val="0"/>
          <w:bCs w:val="0"/>
          <w:spacing w:val="-3"/>
          <w:w w:val="95"/>
          <w:sz w:val="32"/>
          <w:szCs w:val="32"/>
        </w:rPr>
        <w:t>时</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0"/>
          <w:w w:val="95"/>
          <w:sz w:val="32"/>
          <w:szCs w:val="32"/>
        </w:rPr>
        <w:t>由</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1"/>
          <w:w w:val="95"/>
          <w:sz w:val="32"/>
          <w:szCs w:val="32"/>
        </w:rPr>
        <w:t>个</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作日</w:t>
      </w:r>
      <w:r>
        <w:rPr>
          <w:rFonts w:hint="eastAsia" w:ascii="仿宋_GB2312" w:hAnsi="仿宋_GB2312" w:eastAsia="仿宋_GB2312" w:cs="仿宋_GB2312"/>
          <w:b w:val="0"/>
          <w:bCs w:val="0"/>
          <w:spacing w:val="-3"/>
          <w:w w:val="95"/>
          <w:sz w:val="32"/>
          <w:szCs w:val="32"/>
        </w:rPr>
        <w:t>压</w:t>
      </w:r>
      <w:r>
        <w:rPr>
          <w:rFonts w:hint="eastAsia" w:ascii="仿宋_GB2312" w:hAnsi="仿宋_GB2312" w:eastAsia="仿宋_GB2312" w:cs="仿宋_GB2312"/>
          <w:b w:val="0"/>
          <w:bCs w:val="0"/>
          <w:spacing w:val="-1"/>
          <w:w w:val="95"/>
          <w:sz w:val="32"/>
          <w:szCs w:val="32"/>
        </w:rPr>
        <w:t>减</w:t>
      </w:r>
      <w:r>
        <w:rPr>
          <w:rFonts w:hint="eastAsia" w:ascii="仿宋_GB2312" w:hAnsi="仿宋_GB2312" w:eastAsia="仿宋_GB2312" w:cs="仿宋_GB2312"/>
          <w:b w:val="0"/>
          <w:bCs w:val="0"/>
          <w:spacing w:val="0"/>
          <w:w w:val="95"/>
          <w:sz w:val="32"/>
          <w:szCs w:val="32"/>
        </w:rPr>
        <w:t>至8</w:t>
      </w:r>
      <w:r>
        <w:rPr>
          <w:rFonts w:hint="eastAsia" w:ascii="仿宋_GB2312" w:hAnsi="仿宋_GB2312" w:eastAsia="仿宋_GB2312" w:cs="仿宋_GB2312"/>
          <w:b w:val="0"/>
          <w:bCs w:val="0"/>
          <w:spacing w:val="-1"/>
          <w:w w:val="95"/>
          <w:sz w:val="32"/>
          <w:szCs w:val="32"/>
        </w:rPr>
        <w:t>个</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作日</w:t>
      </w:r>
      <w:r>
        <w:rPr>
          <w:rFonts w:hint="eastAsia" w:ascii="仿宋_GB2312" w:hAnsi="仿宋_GB2312" w:eastAsia="仿宋_GB2312" w:cs="仿宋_GB2312"/>
          <w:b w:val="0"/>
          <w:bCs w:val="0"/>
          <w:spacing w:val="0"/>
          <w:w w:val="95"/>
          <w:sz w:val="32"/>
          <w:szCs w:val="32"/>
        </w:rPr>
        <w:t>。</w:t>
      </w:r>
    </w:p>
    <w:p w14:paraId="1E437C72">
      <w:pPr>
        <w:pStyle w:val="3"/>
        <w:spacing w:before="70"/>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加强事中</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后监管措</w:t>
      </w:r>
      <w:r>
        <w:rPr>
          <w:rFonts w:hint="eastAsia" w:ascii="仿宋_GB2312" w:hAnsi="仿宋_GB2312" w:eastAsia="仿宋_GB2312" w:cs="仿宋_GB2312"/>
          <w:b w:val="0"/>
          <w:bCs w:val="0"/>
          <w:spacing w:val="0"/>
          <w:w w:val="100"/>
          <w:sz w:val="32"/>
          <w:szCs w:val="32"/>
        </w:rPr>
        <w:t>施</w:t>
      </w:r>
    </w:p>
    <w:p w14:paraId="651FD2E1">
      <w:pPr>
        <w:pStyle w:val="3"/>
        <w:spacing w:line="299" w:lineRule="auto"/>
        <w:ind w:left="120" w:right="11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通</w:t>
      </w:r>
      <w:r>
        <w:rPr>
          <w:rFonts w:hint="eastAsia" w:ascii="仿宋_GB2312" w:hAnsi="仿宋_GB2312" w:eastAsia="仿宋_GB2312" w:cs="仿宋_GB2312"/>
          <w:b w:val="0"/>
          <w:bCs w:val="0"/>
          <w:spacing w:val="-3"/>
          <w:w w:val="100"/>
          <w:sz w:val="32"/>
          <w:szCs w:val="32"/>
        </w:rPr>
        <w:t>过</w:t>
      </w:r>
      <w:r>
        <w:rPr>
          <w:rFonts w:hint="eastAsia" w:ascii="仿宋_GB2312" w:hAnsi="仿宋_GB2312" w:eastAsia="仿宋_GB2312" w:cs="仿宋_GB2312"/>
          <w:b w:val="0"/>
          <w:bCs w:val="0"/>
          <w:spacing w:val="-1"/>
          <w:w w:val="100"/>
          <w:sz w:val="32"/>
          <w:szCs w:val="32"/>
        </w:rPr>
        <w:t>“双</w:t>
      </w:r>
      <w:r>
        <w:rPr>
          <w:rFonts w:hint="eastAsia" w:ascii="仿宋_GB2312" w:hAnsi="仿宋_GB2312" w:eastAsia="仿宋_GB2312" w:cs="仿宋_GB2312"/>
          <w:b w:val="0"/>
          <w:bCs w:val="0"/>
          <w:spacing w:val="-3"/>
          <w:w w:val="100"/>
          <w:sz w:val="32"/>
          <w:szCs w:val="32"/>
        </w:rPr>
        <w:t>随</w:t>
      </w:r>
      <w:r>
        <w:rPr>
          <w:rFonts w:hint="eastAsia" w:ascii="仿宋_GB2312" w:hAnsi="仿宋_GB2312" w:eastAsia="仿宋_GB2312" w:cs="仿宋_GB2312"/>
          <w:b w:val="0"/>
          <w:bCs w:val="0"/>
          <w:spacing w:val="-1"/>
          <w:w w:val="100"/>
          <w:sz w:val="32"/>
          <w:szCs w:val="32"/>
        </w:rPr>
        <w:t>机</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公</w:t>
      </w:r>
      <w:r>
        <w:rPr>
          <w:rFonts w:hint="eastAsia" w:ascii="仿宋_GB2312" w:hAnsi="仿宋_GB2312" w:eastAsia="仿宋_GB2312" w:cs="仿宋_GB2312"/>
          <w:b w:val="0"/>
          <w:bCs w:val="0"/>
          <w:spacing w:val="-1"/>
          <w:w w:val="100"/>
          <w:sz w:val="32"/>
          <w:szCs w:val="32"/>
        </w:rPr>
        <w:t>开”监管</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专</w:t>
      </w:r>
      <w:r>
        <w:rPr>
          <w:rFonts w:hint="eastAsia" w:ascii="仿宋_GB2312" w:hAnsi="仿宋_GB2312" w:eastAsia="仿宋_GB2312" w:cs="仿宋_GB2312"/>
          <w:b w:val="0"/>
          <w:bCs w:val="0"/>
          <w:spacing w:val="-3"/>
          <w:w w:val="100"/>
          <w:sz w:val="32"/>
          <w:szCs w:val="32"/>
        </w:rPr>
        <w:t>项</w:t>
      </w:r>
      <w:r>
        <w:rPr>
          <w:rFonts w:hint="eastAsia" w:ascii="仿宋_GB2312" w:hAnsi="仿宋_GB2312" w:eastAsia="仿宋_GB2312" w:cs="仿宋_GB2312"/>
          <w:b w:val="0"/>
          <w:bCs w:val="0"/>
          <w:spacing w:val="-1"/>
          <w:w w:val="100"/>
          <w:sz w:val="32"/>
          <w:szCs w:val="32"/>
        </w:rPr>
        <w:t>检查</w:t>
      </w:r>
      <w:r>
        <w:rPr>
          <w:rFonts w:hint="eastAsia" w:ascii="仿宋_GB2312" w:hAnsi="仿宋_GB2312" w:eastAsia="仿宋_GB2312" w:cs="仿宋_GB2312"/>
          <w:b w:val="0"/>
          <w:bCs w:val="0"/>
          <w:spacing w:val="-3"/>
          <w:w w:val="100"/>
          <w:sz w:val="32"/>
          <w:szCs w:val="32"/>
        </w:rPr>
        <w:t>等</w:t>
      </w:r>
      <w:r>
        <w:rPr>
          <w:rFonts w:hint="eastAsia" w:ascii="仿宋_GB2312" w:hAnsi="仿宋_GB2312" w:eastAsia="仿宋_GB2312" w:cs="仿宋_GB2312"/>
          <w:b w:val="0"/>
          <w:bCs w:val="0"/>
          <w:spacing w:val="-1"/>
          <w:w w:val="100"/>
          <w:sz w:val="32"/>
          <w:szCs w:val="32"/>
        </w:rPr>
        <w:t>方式</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实</w:t>
      </w:r>
      <w:r>
        <w:rPr>
          <w:rFonts w:hint="eastAsia" w:ascii="仿宋_GB2312" w:hAnsi="仿宋_GB2312" w:eastAsia="仿宋_GB2312" w:cs="仿宋_GB2312"/>
          <w:b w:val="0"/>
          <w:bCs w:val="0"/>
          <w:spacing w:val="-3"/>
          <w:w w:val="100"/>
          <w:sz w:val="32"/>
          <w:szCs w:val="32"/>
        </w:rPr>
        <w:t>施</w:t>
      </w:r>
      <w:r>
        <w:rPr>
          <w:rFonts w:hint="eastAsia" w:ascii="仿宋_GB2312" w:hAnsi="仿宋_GB2312" w:eastAsia="仿宋_GB2312" w:cs="仿宋_GB2312"/>
          <w:b w:val="0"/>
          <w:bCs w:val="0"/>
          <w:spacing w:val="-1"/>
          <w:w w:val="100"/>
          <w:sz w:val="32"/>
          <w:szCs w:val="32"/>
        </w:rPr>
        <w:t>严格</w:t>
      </w:r>
      <w:r>
        <w:rPr>
          <w:rFonts w:hint="eastAsia" w:ascii="仿宋_GB2312" w:hAnsi="仿宋_GB2312" w:eastAsia="仿宋_GB2312" w:cs="仿宋_GB2312"/>
          <w:b w:val="0"/>
          <w:bCs w:val="0"/>
          <w:spacing w:val="0"/>
          <w:w w:val="100"/>
          <w:sz w:val="32"/>
          <w:szCs w:val="32"/>
        </w:rPr>
        <w:t>监</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发</w:t>
      </w:r>
      <w:r>
        <w:rPr>
          <w:rFonts w:hint="eastAsia" w:ascii="仿宋_GB2312" w:hAnsi="仿宋_GB2312" w:eastAsia="仿宋_GB2312" w:cs="仿宋_GB2312"/>
          <w:b w:val="0"/>
          <w:bCs w:val="0"/>
          <w:spacing w:val="-3"/>
          <w:w w:val="100"/>
          <w:sz w:val="32"/>
          <w:szCs w:val="32"/>
        </w:rPr>
        <w:t>现</w:t>
      </w:r>
      <w:r>
        <w:rPr>
          <w:rFonts w:hint="eastAsia" w:ascii="仿宋_GB2312" w:hAnsi="仿宋_GB2312" w:eastAsia="仿宋_GB2312" w:cs="仿宋_GB2312"/>
          <w:b w:val="0"/>
          <w:bCs w:val="0"/>
          <w:spacing w:val="-1"/>
          <w:w w:val="100"/>
          <w:sz w:val="32"/>
          <w:szCs w:val="32"/>
        </w:rPr>
        <w:t>违法违</w:t>
      </w:r>
      <w:r>
        <w:rPr>
          <w:rFonts w:hint="eastAsia" w:ascii="仿宋_GB2312" w:hAnsi="仿宋_GB2312" w:eastAsia="仿宋_GB2312" w:cs="仿宋_GB2312"/>
          <w:b w:val="0"/>
          <w:bCs w:val="0"/>
          <w:spacing w:val="-3"/>
          <w:w w:val="100"/>
          <w:sz w:val="32"/>
          <w:szCs w:val="32"/>
        </w:rPr>
        <w:t>规</w:t>
      </w:r>
      <w:r>
        <w:rPr>
          <w:rFonts w:hint="eastAsia" w:ascii="仿宋_GB2312" w:hAnsi="仿宋_GB2312" w:eastAsia="仿宋_GB2312" w:cs="仿宋_GB2312"/>
          <w:b w:val="0"/>
          <w:bCs w:val="0"/>
          <w:spacing w:val="-1"/>
          <w:w w:val="100"/>
          <w:sz w:val="32"/>
          <w:szCs w:val="32"/>
        </w:rPr>
        <w:t>行为</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依法查</w:t>
      </w:r>
      <w:r>
        <w:rPr>
          <w:rFonts w:hint="eastAsia" w:ascii="仿宋_GB2312" w:hAnsi="仿宋_GB2312" w:eastAsia="仿宋_GB2312" w:cs="仿宋_GB2312"/>
          <w:b w:val="0"/>
          <w:bCs w:val="0"/>
          <w:spacing w:val="-3"/>
          <w:w w:val="100"/>
          <w:sz w:val="32"/>
          <w:szCs w:val="32"/>
        </w:rPr>
        <w:t>处</w:t>
      </w:r>
      <w:r>
        <w:rPr>
          <w:rFonts w:hint="eastAsia" w:ascii="仿宋_GB2312" w:hAnsi="仿宋_GB2312" w:eastAsia="仿宋_GB2312" w:cs="仿宋_GB2312"/>
          <w:b w:val="0"/>
          <w:bCs w:val="0"/>
          <w:spacing w:val="-1"/>
          <w:w w:val="100"/>
          <w:sz w:val="32"/>
          <w:szCs w:val="32"/>
        </w:rPr>
        <w:t>并公</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结果</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建</w:t>
      </w:r>
      <w:r>
        <w:rPr>
          <w:rFonts w:hint="eastAsia" w:ascii="仿宋_GB2312" w:hAnsi="仿宋_GB2312" w:eastAsia="仿宋_GB2312" w:cs="仿宋_GB2312"/>
          <w:b w:val="0"/>
          <w:bCs w:val="0"/>
          <w:spacing w:val="-3"/>
          <w:w w:val="100"/>
          <w:sz w:val="32"/>
          <w:szCs w:val="32"/>
        </w:rPr>
        <w:t>立</w:t>
      </w:r>
      <w:r>
        <w:rPr>
          <w:rFonts w:hint="eastAsia" w:ascii="仿宋_GB2312" w:hAnsi="仿宋_GB2312" w:eastAsia="仿宋_GB2312" w:cs="仿宋_GB2312"/>
          <w:b w:val="0"/>
          <w:bCs w:val="0"/>
          <w:spacing w:val="-1"/>
          <w:w w:val="100"/>
          <w:sz w:val="32"/>
          <w:szCs w:val="32"/>
        </w:rPr>
        <w:t>健全监</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0"/>
          <w:w w:val="100"/>
          <w:sz w:val="32"/>
          <w:szCs w:val="32"/>
        </w:rPr>
        <w:t>则</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强</w:t>
      </w:r>
      <w:r>
        <w:rPr>
          <w:rFonts w:hint="eastAsia" w:ascii="仿宋_GB2312" w:hAnsi="仿宋_GB2312" w:eastAsia="仿宋_GB2312" w:cs="仿宋_GB2312"/>
          <w:b w:val="0"/>
          <w:bCs w:val="0"/>
          <w:spacing w:val="-3"/>
          <w:w w:val="100"/>
          <w:sz w:val="32"/>
          <w:szCs w:val="32"/>
        </w:rPr>
        <w:t>化</w:t>
      </w:r>
      <w:r>
        <w:rPr>
          <w:rFonts w:hint="eastAsia" w:ascii="仿宋_GB2312" w:hAnsi="仿宋_GB2312" w:eastAsia="仿宋_GB2312" w:cs="仿宋_GB2312"/>
          <w:b w:val="0"/>
          <w:bCs w:val="0"/>
          <w:spacing w:val="-1"/>
          <w:w w:val="100"/>
          <w:sz w:val="32"/>
          <w:szCs w:val="32"/>
        </w:rPr>
        <w:t>市场</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体责</w:t>
      </w:r>
      <w:r>
        <w:rPr>
          <w:rFonts w:hint="eastAsia" w:ascii="仿宋_GB2312" w:hAnsi="仿宋_GB2312" w:eastAsia="仿宋_GB2312" w:cs="仿宋_GB2312"/>
          <w:b w:val="0"/>
          <w:bCs w:val="0"/>
          <w:spacing w:val="-3"/>
          <w:w w:val="100"/>
          <w:sz w:val="32"/>
          <w:szCs w:val="32"/>
        </w:rPr>
        <w:t>任</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加</w:t>
      </w:r>
      <w:r>
        <w:rPr>
          <w:rFonts w:hint="eastAsia" w:ascii="仿宋_GB2312" w:hAnsi="仿宋_GB2312" w:eastAsia="仿宋_GB2312" w:cs="仿宋_GB2312"/>
          <w:b w:val="0"/>
          <w:bCs w:val="0"/>
          <w:spacing w:val="-3"/>
          <w:w w:val="100"/>
          <w:sz w:val="32"/>
          <w:szCs w:val="32"/>
        </w:rPr>
        <w:t>强</w:t>
      </w:r>
      <w:r>
        <w:rPr>
          <w:rFonts w:hint="eastAsia" w:ascii="仿宋_GB2312" w:hAnsi="仿宋_GB2312" w:eastAsia="仿宋_GB2312" w:cs="仿宋_GB2312"/>
          <w:b w:val="0"/>
          <w:bCs w:val="0"/>
          <w:spacing w:val="-1"/>
          <w:w w:val="100"/>
          <w:sz w:val="32"/>
          <w:szCs w:val="32"/>
        </w:rPr>
        <w:t>对雷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灾害防</w:t>
      </w:r>
      <w:r>
        <w:rPr>
          <w:rFonts w:hint="eastAsia" w:ascii="仿宋_GB2312" w:hAnsi="仿宋_GB2312" w:eastAsia="仿宋_GB2312" w:cs="仿宋_GB2312"/>
          <w:b w:val="0"/>
          <w:bCs w:val="0"/>
          <w:spacing w:val="-3"/>
          <w:w w:val="100"/>
          <w:sz w:val="32"/>
          <w:szCs w:val="32"/>
        </w:rPr>
        <w:t>御</w:t>
      </w:r>
      <w:r>
        <w:rPr>
          <w:rFonts w:hint="eastAsia" w:ascii="仿宋_GB2312" w:hAnsi="仿宋_GB2312" w:eastAsia="仿宋_GB2312" w:cs="仿宋_GB2312"/>
          <w:b w:val="0"/>
          <w:bCs w:val="0"/>
          <w:spacing w:val="-1"/>
          <w:w w:val="100"/>
          <w:sz w:val="32"/>
          <w:szCs w:val="32"/>
        </w:rPr>
        <w:t>法律</w:t>
      </w:r>
      <w:r>
        <w:rPr>
          <w:rFonts w:hint="eastAsia" w:ascii="仿宋_GB2312" w:hAnsi="仿宋_GB2312" w:eastAsia="仿宋_GB2312" w:cs="仿宋_GB2312"/>
          <w:b w:val="0"/>
          <w:bCs w:val="0"/>
          <w:spacing w:val="-3"/>
          <w:w w:val="100"/>
          <w:sz w:val="32"/>
          <w:szCs w:val="32"/>
        </w:rPr>
        <w:t>法</w:t>
      </w:r>
      <w:r>
        <w:rPr>
          <w:rFonts w:hint="eastAsia" w:ascii="仿宋_GB2312" w:hAnsi="仿宋_GB2312" w:eastAsia="仿宋_GB2312" w:cs="仿宋_GB2312"/>
          <w:b w:val="0"/>
          <w:bCs w:val="0"/>
          <w:spacing w:val="-1"/>
          <w:w w:val="100"/>
          <w:sz w:val="32"/>
          <w:szCs w:val="32"/>
        </w:rPr>
        <w:t>规和</w:t>
      </w:r>
      <w:r>
        <w:rPr>
          <w:rFonts w:hint="eastAsia" w:ascii="仿宋_GB2312" w:hAnsi="仿宋_GB2312" w:eastAsia="仿宋_GB2312" w:cs="仿宋_GB2312"/>
          <w:b w:val="0"/>
          <w:bCs w:val="0"/>
          <w:spacing w:val="-3"/>
          <w:w w:val="100"/>
          <w:sz w:val="32"/>
          <w:szCs w:val="32"/>
        </w:rPr>
        <w:t>科</w:t>
      </w:r>
      <w:r>
        <w:rPr>
          <w:rFonts w:hint="eastAsia" w:ascii="仿宋_GB2312" w:hAnsi="仿宋_GB2312" w:eastAsia="仿宋_GB2312" w:cs="仿宋_GB2312"/>
          <w:b w:val="0"/>
          <w:bCs w:val="0"/>
          <w:spacing w:val="0"/>
          <w:w w:val="100"/>
          <w:sz w:val="32"/>
          <w:szCs w:val="32"/>
        </w:rPr>
        <w:t>普</w:t>
      </w:r>
      <w:r>
        <w:rPr>
          <w:rFonts w:hint="eastAsia" w:ascii="仿宋_GB2312" w:hAnsi="仿宋_GB2312" w:eastAsia="仿宋_GB2312" w:cs="仿宋_GB2312"/>
          <w:b w:val="0"/>
          <w:bCs w:val="0"/>
          <w:spacing w:val="-1"/>
          <w:w w:val="100"/>
          <w:sz w:val="32"/>
          <w:szCs w:val="32"/>
        </w:rPr>
        <w:t>宣</w:t>
      </w:r>
      <w:r>
        <w:rPr>
          <w:rFonts w:hint="eastAsia" w:ascii="仿宋_GB2312" w:hAnsi="仿宋_GB2312" w:eastAsia="仿宋_GB2312" w:cs="仿宋_GB2312"/>
          <w:b w:val="0"/>
          <w:bCs w:val="0"/>
          <w:spacing w:val="-3"/>
          <w:w w:val="100"/>
          <w:sz w:val="32"/>
          <w:szCs w:val="32"/>
        </w:rPr>
        <w:t>传</w:t>
      </w:r>
      <w:r>
        <w:rPr>
          <w:rFonts w:hint="eastAsia" w:ascii="仿宋_GB2312" w:hAnsi="仿宋_GB2312" w:eastAsia="仿宋_GB2312" w:cs="仿宋_GB2312"/>
          <w:b w:val="0"/>
          <w:bCs w:val="0"/>
          <w:spacing w:val="-1"/>
          <w:w w:val="100"/>
          <w:sz w:val="32"/>
          <w:szCs w:val="32"/>
        </w:rPr>
        <w:t>，提</w:t>
      </w:r>
      <w:r>
        <w:rPr>
          <w:rFonts w:hint="eastAsia" w:ascii="仿宋_GB2312" w:hAnsi="仿宋_GB2312" w:eastAsia="仿宋_GB2312" w:cs="仿宋_GB2312"/>
          <w:b w:val="0"/>
          <w:bCs w:val="0"/>
          <w:spacing w:val="-3"/>
          <w:w w:val="100"/>
          <w:sz w:val="32"/>
          <w:szCs w:val="32"/>
        </w:rPr>
        <w:t>高</w:t>
      </w:r>
      <w:r>
        <w:rPr>
          <w:rFonts w:hint="eastAsia" w:ascii="仿宋_GB2312" w:hAnsi="仿宋_GB2312" w:eastAsia="仿宋_GB2312" w:cs="仿宋_GB2312"/>
          <w:b w:val="0"/>
          <w:bCs w:val="0"/>
          <w:spacing w:val="-1"/>
          <w:w w:val="100"/>
          <w:sz w:val="32"/>
          <w:szCs w:val="32"/>
        </w:rPr>
        <w:t>安全</w:t>
      </w:r>
      <w:r>
        <w:rPr>
          <w:rFonts w:hint="eastAsia" w:ascii="仿宋_GB2312" w:hAnsi="仿宋_GB2312" w:eastAsia="仿宋_GB2312" w:cs="仿宋_GB2312"/>
          <w:b w:val="0"/>
          <w:bCs w:val="0"/>
          <w:spacing w:val="-3"/>
          <w:w w:val="100"/>
          <w:sz w:val="32"/>
          <w:szCs w:val="32"/>
        </w:rPr>
        <w:t>意</w:t>
      </w:r>
      <w:r>
        <w:rPr>
          <w:rFonts w:hint="eastAsia" w:ascii="仿宋_GB2312" w:hAnsi="仿宋_GB2312" w:eastAsia="仿宋_GB2312" w:cs="仿宋_GB2312"/>
          <w:b w:val="0"/>
          <w:bCs w:val="0"/>
          <w:spacing w:val="-1"/>
          <w:w w:val="100"/>
          <w:sz w:val="32"/>
          <w:szCs w:val="32"/>
        </w:rPr>
        <w:t>识。</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依</w:t>
      </w:r>
      <w:r>
        <w:rPr>
          <w:rFonts w:hint="eastAsia" w:ascii="仿宋_GB2312" w:hAnsi="仿宋_GB2312" w:eastAsia="仿宋_GB2312" w:cs="仿宋_GB2312"/>
          <w:b w:val="0"/>
          <w:bCs w:val="0"/>
          <w:spacing w:val="-3"/>
          <w:w w:val="100"/>
          <w:sz w:val="32"/>
          <w:szCs w:val="32"/>
        </w:rPr>
        <w:t>法</w:t>
      </w:r>
      <w:r>
        <w:rPr>
          <w:rFonts w:hint="eastAsia" w:ascii="仿宋_GB2312" w:hAnsi="仿宋_GB2312" w:eastAsia="仿宋_GB2312" w:cs="仿宋_GB2312"/>
          <w:b w:val="0"/>
          <w:bCs w:val="0"/>
          <w:spacing w:val="-1"/>
          <w:w w:val="100"/>
          <w:sz w:val="32"/>
          <w:szCs w:val="32"/>
        </w:rPr>
        <w:t>及时</w:t>
      </w:r>
      <w:r>
        <w:rPr>
          <w:rFonts w:hint="eastAsia" w:ascii="仿宋_GB2312" w:hAnsi="仿宋_GB2312" w:eastAsia="仿宋_GB2312" w:cs="仿宋_GB2312"/>
          <w:b w:val="0"/>
          <w:bCs w:val="0"/>
          <w:spacing w:val="-3"/>
          <w:w w:val="100"/>
          <w:sz w:val="32"/>
          <w:szCs w:val="32"/>
        </w:rPr>
        <w:t>处</w:t>
      </w:r>
      <w:r>
        <w:rPr>
          <w:rFonts w:hint="eastAsia" w:ascii="仿宋_GB2312" w:hAnsi="仿宋_GB2312" w:eastAsia="仿宋_GB2312" w:cs="仿宋_GB2312"/>
          <w:b w:val="0"/>
          <w:bCs w:val="0"/>
          <w:spacing w:val="-1"/>
          <w:w w:val="100"/>
          <w:sz w:val="32"/>
          <w:szCs w:val="32"/>
        </w:rPr>
        <w:t>理投</w:t>
      </w:r>
      <w:r>
        <w:rPr>
          <w:rFonts w:hint="eastAsia" w:ascii="仿宋_GB2312" w:hAnsi="仿宋_GB2312" w:eastAsia="仿宋_GB2312" w:cs="仿宋_GB2312"/>
          <w:b w:val="0"/>
          <w:bCs w:val="0"/>
          <w:spacing w:val="-3"/>
          <w:w w:val="100"/>
          <w:sz w:val="32"/>
          <w:szCs w:val="32"/>
        </w:rPr>
        <w:t>诉</w:t>
      </w:r>
      <w:r>
        <w:rPr>
          <w:rFonts w:hint="eastAsia" w:ascii="仿宋_GB2312" w:hAnsi="仿宋_GB2312" w:eastAsia="仿宋_GB2312" w:cs="仿宋_GB2312"/>
          <w:b w:val="0"/>
          <w:bCs w:val="0"/>
          <w:spacing w:val="-1"/>
          <w:w w:val="100"/>
          <w:sz w:val="32"/>
          <w:szCs w:val="32"/>
        </w:rPr>
        <w:t>举报</w:t>
      </w:r>
      <w:r>
        <w:rPr>
          <w:rFonts w:hint="eastAsia" w:ascii="仿宋_GB2312" w:hAnsi="仿宋_GB2312" w:eastAsia="仿宋_GB2312" w:cs="仿宋_GB2312"/>
          <w:b w:val="0"/>
          <w:bCs w:val="0"/>
          <w:spacing w:val="0"/>
          <w:w w:val="100"/>
          <w:sz w:val="32"/>
          <w:szCs w:val="32"/>
        </w:rPr>
        <w:t>。</w:t>
      </w:r>
    </w:p>
    <w:p w14:paraId="6973C598">
      <w:pPr>
        <w:pStyle w:val="3"/>
        <w:spacing w:line="460" w:lineRule="exact"/>
        <w:ind w:left="120" w:right="0"/>
        <w:jc w:val="left"/>
        <w:rPr>
          <w:rFonts w:hint="eastAsia" w:ascii="黑体" w:hAnsi="黑体" w:eastAsia="黑体" w:cs="黑体"/>
          <w:sz w:val="32"/>
          <w:szCs w:val="32"/>
        </w:rPr>
      </w:pPr>
      <w:bookmarkStart w:id="130" w:name="五、申请材料"/>
      <w:bookmarkEnd w:id="130"/>
      <w:r>
        <w:rPr>
          <w:rFonts w:hint="eastAsia" w:ascii="黑体" w:hAnsi="黑体" w:eastAsia="黑体" w:cs="黑体"/>
          <w:b w:val="0"/>
          <w:bCs w:val="0"/>
          <w:spacing w:val="-1"/>
          <w:w w:val="100"/>
          <w:sz w:val="32"/>
          <w:szCs w:val="32"/>
        </w:rPr>
        <w:t>五</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申请</w:t>
      </w:r>
      <w:r>
        <w:rPr>
          <w:rFonts w:hint="eastAsia" w:ascii="黑体" w:hAnsi="黑体" w:eastAsia="黑体" w:cs="黑体"/>
          <w:b w:val="0"/>
          <w:bCs w:val="0"/>
          <w:spacing w:val="-3"/>
          <w:w w:val="100"/>
          <w:sz w:val="32"/>
          <w:szCs w:val="32"/>
        </w:rPr>
        <w:t>材</w:t>
      </w:r>
      <w:r>
        <w:rPr>
          <w:rFonts w:hint="eastAsia" w:ascii="黑体" w:hAnsi="黑体" w:eastAsia="黑体" w:cs="黑体"/>
          <w:b w:val="0"/>
          <w:bCs w:val="0"/>
          <w:spacing w:val="0"/>
          <w:w w:val="100"/>
          <w:sz w:val="32"/>
          <w:szCs w:val="32"/>
        </w:rPr>
        <w:t>料</w:t>
      </w:r>
    </w:p>
    <w:p w14:paraId="48D379A3">
      <w:pPr>
        <w:spacing w:before="58"/>
        <w:ind w:left="679" w:right="0" w:firstLine="0"/>
        <w:jc w:val="left"/>
        <w:rPr>
          <w:rFonts w:hint="eastAsia" w:ascii="仿宋_GB2312" w:hAnsi="仿宋_GB2312" w:eastAsia="仿宋_GB2312" w:cs="仿宋_GB2312"/>
          <w:sz w:val="32"/>
          <w:szCs w:val="32"/>
        </w:rPr>
      </w:pPr>
      <w:bookmarkStart w:id="131" w:name="1.申请材料名称"/>
      <w:bookmarkEnd w:id="131"/>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申请材料</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0"/>
          <w:w w:val="100"/>
          <w:sz w:val="32"/>
          <w:szCs w:val="32"/>
        </w:rPr>
        <w:t>称</w:t>
      </w:r>
    </w:p>
    <w:p w14:paraId="5D49B88E">
      <w:pPr>
        <w:pStyle w:val="3"/>
        <w:ind w:right="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表</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0"/>
          <w:w w:val="100"/>
          <w:sz w:val="32"/>
          <w:szCs w:val="32"/>
          <w:lang w:eastAsia="zh-CN"/>
        </w:rPr>
        <w:t>；</w:t>
      </w:r>
    </w:p>
    <w:p w14:paraId="1542ED7D">
      <w:pPr>
        <w:pStyle w:val="3"/>
        <w:ind w:right="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工图</w:t>
      </w:r>
      <w:r>
        <w:rPr>
          <w:rFonts w:hint="eastAsia" w:ascii="仿宋_GB2312" w:hAnsi="仿宋_GB2312" w:eastAsia="仿宋_GB2312" w:cs="仿宋_GB2312"/>
          <w:b w:val="0"/>
          <w:bCs w:val="0"/>
          <w:spacing w:val="-3"/>
          <w:w w:val="100"/>
          <w:sz w:val="32"/>
          <w:szCs w:val="32"/>
        </w:rPr>
        <w:t>纸</w:t>
      </w:r>
      <w:r>
        <w:rPr>
          <w:rFonts w:hint="eastAsia" w:ascii="仿宋_GB2312" w:hAnsi="仿宋_GB2312" w:eastAsia="仿宋_GB2312" w:cs="仿宋_GB2312"/>
          <w:b w:val="0"/>
          <w:bCs w:val="0"/>
          <w:spacing w:val="-1"/>
          <w:w w:val="100"/>
          <w:sz w:val="32"/>
          <w:szCs w:val="32"/>
        </w:rPr>
        <w:t>等技</w:t>
      </w:r>
      <w:r>
        <w:rPr>
          <w:rFonts w:hint="eastAsia" w:ascii="仿宋_GB2312" w:hAnsi="仿宋_GB2312" w:eastAsia="仿宋_GB2312" w:cs="仿宋_GB2312"/>
          <w:b w:val="0"/>
          <w:bCs w:val="0"/>
          <w:spacing w:val="-3"/>
          <w:w w:val="100"/>
          <w:sz w:val="32"/>
          <w:szCs w:val="32"/>
        </w:rPr>
        <w:t>术</w:t>
      </w:r>
      <w:r>
        <w:rPr>
          <w:rFonts w:hint="eastAsia" w:ascii="仿宋_GB2312" w:hAnsi="仿宋_GB2312" w:eastAsia="仿宋_GB2312" w:cs="仿宋_GB2312"/>
          <w:b w:val="0"/>
          <w:bCs w:val="0"/>
          <w:spacing w:val="-1"/>
          <w:w w:val="100"/>
          <w:sz w:val="32"/>
          <w:szCs w:val="32"/>
        </w:rPr>
        <w:t>资</w:t>
      </w:r>
      <w:r>
        <w:rPr>
          <w:rFonts w:hint="eastAsia" w:ascii="仿宋_GB2312" w:hAnsi="仿宋_GB2312" w:eastAsia="仿宋_GB2312" w:cs="仿宋_GB2312"/>
          <w:b w:val="0"/>
          <w:bCs w:val="0"/>
          <w:spacing w:val="0"/>
          <w:w w:val="100"/>
          <w:sz w:val="32"/>
          <w:szCs w:val="32"/>
        </w:rPr>
        <w:t>料</w:t>
      </w:r>
      <w:r>
        <w:rPr>
          <w:rFonts w:hint="eastAsia" w:ascii="仿宋_GB2312" w:hAnsi="仿宋_GB2312" w:eastAsia="仿宋_GB2312" w:cs="仿宋_GB2312"/>
          <w:b w:val="0"/>
          <w:bCs w:val="0"/>
          <w:spacing w:val="0"/>
          <w:w w:val="100"/>
          <w:sz w:val="32"/>
          <w:szCs w:val="32"/>
          <w:lang w:eastAsia="zh-CN"/>
        </w:rPr>
        <w:t>；</w:t>
      </w:r>
    </w:p>
    <w:p w14:paraId="76EEF074">
      <w:pPr>
        <w:pStyle w:val="3"/>
        <w:ind w:right="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3</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雷产</w:t>
      </w:r>
      <w:r>
        <w:rPr>
          <w:rFonts w:hint="eastAsia" w:ascii="仿宋_GB2312" w:hAnsi="仿宋_GB2312" w:eastAsia="仿宋_GB2312" w:cs="仿宋_GB2312"/>
          <w:b w:val="0"/>
          <w:bCs w:val="0"/>
          <w:spacing w:val="-3"/>
          <w:w w:val="100"/>
          <w:sz w:val="32"/>
          <w:szCs w:val="32"/>
        </w:rPr>
        <w:t>品</w:t>
      </w:r>
      <w:r>
        <w:rPr>
          <w:rFonts w:hint="eastAsia" w:ascii="仿宋_GB2312" w:hAnsi="仿宋_GB2312" w:eastAsia="仿宋_GB2312" w:cs="仿宋_GB2312"/>
          <w:b w:val="0"/>
          <w:bCs w:val="0"/>
          <w:spacing w:val="-1"/>
          <w:w w:val="100"/>
          <w:sz w:val="32"/>
          <w:szCs w:val="32"/>
        </w:rPr>
        <w:t>出厂</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格证</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安装</w:t>
      </w:r>
      <w:r>
        <w:rPr>
          <w:rFonts w:hint="eastAsia" w:ascii="仿宋_GB2312" w:hAnsi="仿宋_GB2312" w:eastAsia="仿宋_GB2312" w:cs="仿宋_GB2312"/>
          <w:b w:val="0"/>
          <w:bCs w:val="0"/>
          <w:spacing w:val="-3"/>
          <w:w w:val="100"/>
          <w:sz w:val="32"/>
          <w:szCs w:val="32"/>
        </w:rPr>
        <w:t>记</w:t>
      </w:r>
      <w:r>
        <w:rPr>
          <w:rFonts w:hint="eastAsia" w:ascii="仿宋_GB2312" w:hAnsi="仿宋_GB2312" w:eastAsia="仿宋_GB2312" w:cs="仿宋_GB2312"/>
          <w:b w:val="0"/>
          <w:bCs w:val="0"/>
          <w:spacing w:val="0"/>
          <w:w w:val="100"/>
          <w:sz w:val="32"/>
          <w:szCs w:val="32"/>
        </w:rPr>
        <w:t>录</w:t>
      </w:r>
      <w:r>
        <w:rPr>
          <w:rFonts w:hint="eastAsia" w:ascii="仿宋_GB2312" w:hAnsi="仿宋_GB2312" w:eastAsia="仿宋_GB2312" w:cs="仿宋_GB2312"/>
          <w:b w:val="0"/>
          <w:bCs w:val="0"/>
          <w:spacing w:val="0"/>
          <w:w w:val="100"/>
          <w:sz w:val="32"/>
          <w:szCs w:val="32"/>
          <w:lang w:eastAsia="zh-CN"/>
        </w:rPr>
        <w:t>；</w:t>
      </w:r>
    </w:p>
    <w:p w14:paraId="2BEAC4C4">
      <w:pPr>
        <w:pStyle w:val="3"/>
        <w:spacing w:before="70"/>
        <w:ind w:right="0"/>
        <w:jc w:val="left"/>
        <w:rPr>
          <w:rFonts w:hint="eastAsia" w:ascii="仿宋_GB2312" w:hAnsi="仿宋_GB2312" w:eastAsia="仿宋_GB2312" w:cs="仿宋_GB2312"/>
          <w:sz w:val="32"/>
          <w:szCs w:val="32"/>
        </w:rPr>
      </w:pPr>
      <w:bookmarkStart w:id="132" w:name="2.规定申请材料的依据"/>
      <w:bookmarkEnd w:id="13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规定申请</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料的依</w:t>
      </w:r>
      <w:r>
        <w:rPr>
          <w:rFonts w:hint="eastAsia" w:ascii="仿宋_GB2312" w:hAnsi="仿宋_GB2312" w:eastAsia="仿宋_GB2312" w:cs="仿宋_GB2312"/>
          <w:b w:val="0"/>
          <w:bCs w:val="0"/>
          <w:spacing w:val="0"/>
          <w:w w:val="100"/>
          <w:sz w:val="32"/>
          <w:szCs w:val="32"/>
        </w:rPr>
        <w:t>据</w:t>
      </w:r>
    </w:p>
    <w:p w14:paraId="44687721">
      <w:pPr>
        <w:pStyle w:val="3"/>
        <w:spacing w:line="299" w:lineRule="auto"/>
        <w:ind w:left="120" w:right="11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二</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w:t>
      </w:r>
      <w:r>
        <w:rPr>
          <w:rFonts w:hint="eastAsia" w:ascii="仿宋_GB2312" w:hAnsi="仿宋_GB2312" w:eastAsia="仿宋_GB2312" w:cs="仿宋_GB2312"/>
          <w:b w:val="0"/>
          <w:bCs w:val="0"/>
          <w:spacing w:val="4"/>
          <w:w w:val="100"/>
          <w:sz w:val="32"/>
          <w:szCs w:val="32"/>
        </w:rPr>
        <w:t>实</w:t>
      </w:r>
      <w:r>
        <w:rPr>
          <w:rFonts w:hint="eastAsia" w:ascii="仿宋_GB2312" w:hAnsi="仿宋_GB2312" w:eastAsia="仿宋_GB2312" w:cs="仿宋_GB2312"/>
          <w:b w:val="0"/>
          <w:bCs w:val="0"/>
          <w:spacing w:val="7"/>
          <w:w w:val="100"/>
          <w:sz w:val="32"/>
          <w:szCs w:val="32"/>
        </w:rPr>
        <w:t>行</w:t>
      </w:r>
      <w:r>
        <w:rPr>
          <w:rFonts w:hint="eastAsia" w:ascii="仿宋_GB2312" w:hAnsi="仿宋_GB2312" w:eastAsia="仿宋_GB2312" w:cs="仿宋_GB2312"/>
          <w:b w:val="0"/>
          <w:bCs w:val="0"/>
          <w:spacing w:val="4"/>
          <w:w w:val="100"/>
          <w:sz w:val="32"/>
          <w:szCs w:val="32"/>
        </w:rPr>
        <w:t>竣工</w:t>
      </w:r>
      <w:r>
        <w:rPr>
          <w:rFonts w:hint="eastAsia" w:ascii="仿宋_GB2312" w:hAnsi="仿宋_GB2312" w:eastAsia="仿宋_GB2312" w:cs="仿宋_GB2312"/>
          <w:b w:val="0"/>
          <w:bCs w:val="0"/>
          <w:spacing w:val="7"/>
          <w:w w:val="100"/>
          <w:sz w:val="32"/>
          <w:szCs w:val="32"/>
        </w:rPr>
        <w:t>验</w:t>
      </w:r>
      <w:r>
        <w:rPr>
          <w:rFonts w:hint="eastAsia" w:ascii="仿宋_GB2312" w:hAnsi="仿宋_GB2312" w:eastAsia="仿宋_GB2312" w:cs="仿宋_GB2312"/>
          <w:b w:val="0"/>
          <w:bCs w:val="0"/>
          <w:spacing w:val="4"/>
          <w:w w:val="100"/>
          <w:sz w:val="32"/>
          <w:szCs w:val="32"/>
        </w:rPr>
        <w:t>收</w:t>
      </w:r>
      <w:r>
        <w:rPr>
          <w:rFonts w:hint="eastAsia" w:ascii="仿宋_GB2312" w:hAnsi="仿宋_GB2312" w:eastAsia="仿宋_GB2312" w:cs="仿宋_GB2312"/>
          <w:b w:val="0"/>
          <w:bCs w:val="0"/>
          <w:spacing w:val="7"/>
          <w:w w:val="100"/>
          <w:sz w:val="32"/>
          <w:szCs w:val="32"/>
        </w:rPr>
        <w:t>制</w:t>
      </w:r>
      <w:r>
        <w:rPr>
          <w:rFonts w:hint="eastAsia" w:ascii="仿宋_GB2312" w:hAnsi="仿宋_GB2312" w:eastAsia="仿宋_GB2312" w:cs="仿宋_GB2312"/>
          <w:b w:val="0"/>
          <w:bCs w:val="0"/>
          <w:spacing w:val="4"/>
          <w:w w:val="100"/>
          <w:sz w:val="32"/>
          <w:szCs w:val="32"/>
        </w:rPr>
        <w:t>度</w:t>
      </w:r>
      <w:r>
        <w:rPr>
          <w:rFonts w:hint="eastAsia" w:ascii="仿宋_GB2312" w:hAnsi="仿宋_GB2312" w:eastAsia="仿宋_GB2312" w:cs="仿宋_GB2312"/>
          <w:b w:val="0"/>
          <w:bCs w:val="0"/>
          <w:spacing w:val="7"/>
          <w:w w:val="100"/>
          <w:sz w:val="32"/>
          <w:szCs w:val="32"/>
        </w:rPr>
        <w:t>。</w:t>
      </w:r>
      <w:r>
        <w:rPr>
          <w:rFonts w:hint="eastAsia" w:ascii="仿宋_GB2312" w:hAnsi="仿宋_GB2312" w:eastAsia="仿宋_GB2312" w:cs="仿宋_GB2312"/>
          <w:b w:val="0"/>
          <w:bCs w:val="0"/>
          <w:spacing w:val="4"/>
          <w:w w:val="100"/>
          <w:sz w:val="32"/>
          <w:szCs w:val="32"/>
        </w:rPr>
        <w:t>建</w:t>
      </w:r>
      <w:r>
        <w:rPr>
          <w:rFonts w:hint="eastAsia" w:ascii="仿宋_GB2312" w:hAnsi="仿宋_GB2312" w:eastAsia="仿宋_GB2312" w:cs="仿宋_GB2312"/>
          <w:b w:val="0"/>
          <w:bCs w:val="0"/>
          <w:spacing w:val="7"/>
          <w:w w:val="100"/>
          <w:sz w:val="32"/>
          <w:szCs w:val="32"/>
        </w:rPr>
        <w:t>设</w:t>
      </w:r>
      <w:r>
        <w:rPr>
          <w:rFonts w:hint="eastAsia" w:ascii="仿宋_GB2312" w:hAnsi="仿宋_GB2312" w:eastAsia="仿宋_GB2312" w:cs="仿宋_GB2312"/>
          <w:b w:val="0"/>
          <w:bCs w:val="0"/>
          <w:spacing w:val="4"/>
          <w:w w:val="100"/>
          <w:sz w:val="32"/>
          <w:szCs w:val="32"/>
        </w:rPr>
        <w:t>单位</w:t>
      </w:r>
      <w:r>
        <w:rPr>
          <w:rFonts w:hint="eastAsia" w:ascii="仿宋_GB2312" w:hAnsi="仿宋_GB2312" w:eastAsia="仿宋_GB2312" w:cs="仿宋_GB2312"/>
          <w:b w:val="0"/>
          <w:bCs w:val="0"/>
          <w:spacing w:val="7"/>
          <w:w w:val="100"/>
          <w:sz w:val="32"/>
          <w:szCs w:val="32"/>
        </w:rPr>
        <w:t>应</w:t>
      </w:r>
      <w:r>
        <w:rPr>
          <w:rFonts w:hint="eastAsia" w:ascii="仿宋_GB2312" w:hAnsi="仿宋_GB2312" w:eastAsia="仿宋_GB2312" w:cs="仿宋_GB2312"/>
          <w:b w:val="0"/>
          <w:bCs w:val="0"/>
          <w:spacing w:val="4"/>
          <w:w w:val="100"/>
          <w:sz w:val="32"/>
          <w:szCs w:val="32"/>
        </w:rPr>
        <w:t>当</w:t>
      </w:r>
      <w:r>
        <w:rPr>
          <w:rFonts w:hint="eastAsia" w:ascii="仿宋_GB2312" w:hAnsi="仿宋_GB2312" w:eastAsia="仿宋_GB2312" w:cs="仿宋_GB2312"/>
          <w:b w:val="0"/>
          <w:bCs w:val="0"/>
          <w:spacing w:val="7"/>
          <w:w w:val="100"/>
          <w:sz w:val="32"/>
          <w:szCs w:val="32"/>
        </w:rPr>
        <w:t>向</w:t>
      </w:r>
      <w:r>
        <w:rPr>
          <w:rFonts w:hint="eastAsia" w:ascii="仿宋_GB2312" w:hAnsi="仿宋_GB2312" w:eastAsia="仿宋_GB2312" w:cs="仿宋_GB2312"/>
          <w:b w:val="0"/>
          <w:bCs w:val="0"/>
          <w:spacing w:val="4"/>
          <w:w w:val="100"/>
          <w:sz w:val="32"/>
          <w:szCs w:val="32"/>
        </w:rPr>
        <w:t>气</w:t>
      </w:r>
      <w:r>
        <w:rPr>
          <w:rFonts w:hint="eastAsia" w:ascii="仿宋_GB2312" w:hAnsi="仿宋_GB2312" w:eastAsia="仿宋_GB2312" w:cs="仿宋_GB2312"/>
          <w:b w:val="0"/>
          <w:bCs w:val="0"/>
          <w:spacing w:val="7"/>
          <w:w w:val="100"/>
          <w:sz w:val="32"/>
          <w:szCs w:val="32"/>
        </w:rPr>
        <w:t>象</w:t>
      </w:r>
      <w:r>
        <w:rPr>
          <w:rFonts w:hint="eastAsia" w:ascii="仿宋_GB2312" w:hAnsi="仿宋_GB2312" w:eastAsia="仿宋_GB2312" w:cs="仿宋_GB2312"/>
          <w:b w:val="0"/>
          <w:bCs w:val="0"/>
          <w:spacing w:val="4"/>
          <w:w w:val="100"/>
          <w:sz w:val="32"/>
          <w:szCs w:val="32"/>
        </w:rPr>
        <w:t>主管</w:t>
      </w:r>
      <w:r>
        <w:rPr>
          <w:rFonts w:hint="eastAsia" w:ascii="仿宋_GB2312" w:hAnsi="仿宋_GB2312" w:eastAsia="仿宋_GB2312" w:cs="仿宋_GB2312"/>
          <w:b w:val="0"/>
          <w:bCs w:val="0"/>
          <w:spacing w:val="7"/>
          <w:w w:val="100"/>
          <w:sz w:val="32"/>
          <w:szCs w:val="32"/>
        </w:rPr>
        <w:t>机</w:t>
      </w:r>
      <w:r>
        <w:rPr>
          <w:rFonts w:hint="eastAsia" w:ascii="仿宋_GB2312" w:hAnsi="仿宋_GB2312" w:eastAsia="仿宋_GB2312" w:cs="仿宋_GB2312"/>
          <w:b w:val="0"/>
          <w:bCs w:val="0"/>
          <w:spacing w:val="4"/>
          <w:w w:val="100"/>
          <w:sz w:val="32"/>
          <w:szCs w:val="32"/>
        </w:rPr>
        <w:t>构</w:t>
      </w:r>
      <w:r>
        <w:rPr>
          <w:rFonts w:hint="eastAsia" w:ascii="仿宋_GB2312" w:hAnsi="仿宋_GB2312" w:eastAsia="仿宋_GB2312" w:cs="仿宋_GB2312"/>
          <w:b w:val="0"/>
          <w:bCs w:val="0"/>
          <w:spacing w:val="7"/>
          <w:w w:val="100"/>
          <w:sz w:val="32"/>
          <w:szCs w:val="32"/>
        </w:rPr>
        <w:t>提</w:t>
      </w:r>
      <w:r>
        <w:rPr>
          <w:rFonts w:hint="eastAsia" w:ascii="仿宋_GB2312" w:hAnsi="仿宋_GB2312" w:eastAsia="仿宋_GB2312" w:cs="仿宋_GB2312"/>
          <w:b w:val="0"/>
          <w:bCs w:val="0"/>
          <w:spacing w:val="4"/>
          <w:w w:val="100"/>
          <w:sz w:val="32"/>
          <w:szCs w:val="32"/>
        </w:rPr>
        <w:t>出</w:t>
      </w:r>
      <w:r>
        <w:rPr>
          <w:rFonts w:hint="eastAsia" w:ascii="仿宋_GB2312" w:hAnsi="仿宋_GB2312" w:eastAsia="仿宋_GB2312" w:cs="仿宋_GB2312"/>
          <w:b w:val="0"/>
          <w:bCs w:val="0"/>
          <w:spacing w:val="0"/>
          <w:w w:val="100"/>
          <w:sz w:val="32"/>
          <w:szCs w:val="32"/>
        </w:rPr>
        <w:t>申</w:t>
      </w:r>
      <w:r>
        <w:rPr>
          <w:rFonts w:hint="eastAsia" w:ascii="仿宋_GB2312" w:hAnsi="仿宋_GB2312" w:eastAsia="仿宋_GB2312" w:cs="仿宋_GB2312"/>
          <w:b w:val="0"/>
          <w:bCs w:val="0"/>
          <w:spacing w:val="-1"/>
          <w:w w:val="100"/>
          <w:sz w:val="32"/>
          <w:szCs w:val="32"/>
        </w:rPr>
        <w:t>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并提</w:t>
      </w:r>
      <w:r>
        <w:rPr>
          <w:rFonts w:hint="eastAsia" w:ascii="仿宋_GB2312" w:hAnsi="仿宋_GB2312" w:eastAsia="仿宋_GB2312" w:cs="仿宋_GB2312"/>
          <w:b w:val="0"/>
          <w:bCs w:val="0"/>
          <w:spacing w:val="-3"/>
          <w:w w:val="100"/>
          <w:sz w:val="32"/>
          <w:szCs w:val="32"/>
        </w:rPr>
        <w:t>交</w:t>
      </w:r>
      <w:r>
        <w:rPr>
          <w:rFonts w:hint="eastAsia" w:ascii="仿宋_GB2312" w:hAnsi="仿宋_GB2312" w:eastAsia="仿宋_GB2312" w:cs="仿宋_GB2312"/>
          <w:b w:val="0"/>
          <w:bCs w:val="0"/>
          <w:spacing w:val="-1"/>
          <w:w w:val="100"/>
          <w:sz w:val="32"/>
          <w:szCs w:val="32"/>
        </w:rPr>
        <w:t>以下</w:t>
      </w:r>
      <w:r>
        <w:rPr>
          <w:rFonts w:hint="eastAsia" w:ascii="仿宋_GB2312" w:hAnsi="仿宋_GB2312" w:eastAsia="仿宋_GB2312" w:cs="仿宋_GB2312"/>
          <w:b w:val="0"/>
          <w:bCs w:val="0"/>
          <w:spacing w:val="-3"/>
          <w:w w:val="100"/>
          <w:sz w:val="32"/>
          <w:szCs w:val="32"/>
        </w:rPr>
        <w:t>材</w:t>
      </w:r>
      <w:r>
        <w:rPr>
          <w:rFonts w:hint="eastAsia" w:ascii="仿宋_GB2312" w:hAnsi="仿宋_GB2312" w:eastAsia="仿宋_GB2312" w:cs="仿宋_GB2312"/>
          <w:b w:val="0"/>
          <w:bCs w:val="0"/>
          <w:spacing w:val="-1"/>
          <w:w w:val="100"/>
          <w:sz w:val="32"/>
          <w:szCs w:val="32"/>
        </w:rPr>
        <w:t>料</w:t>
      </w:r>
      <w:r>
        <w:rPr>
          <w:rFonts w:hint="eastAsia" w:ascii="仿宋_GB2312" w:hAnsi="仿宋_GB2312" w:eastAsia="仿宋_GB2312" w:cs="仿宋_GB2312"/>
          <w:b w:val="0"/>
          <w:bCs w:val="0"/>
          <w:spacing w:val="0"/>
          <w:w w:val="100"/>
          <w:sz w:val="32"/>
          <w:szCs w:val="32"/>
        </w:rPr>
        <w:t>：</w:t>
      </w:r>
    </w:p>
    <w:p w14:paraId="22A51E89">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一</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申请</w:t>
      </w:r>
      <w:r>
        <w:rPr>
          <w:rFonts w:hint="eastAsia" w:ascii="仿宋_GB2312" w:hAnsi="仿宋_GB2312" w:eastAsia="仿宋_GB2312" w:cs="仿宋_GB2312"/>
          <w:b w:val="0"/>
          <w:bCs w:val="0"/>
          <w:spacing w:val="-3"/>
          <w:w w:val="100"/>
          <w:sz w:val="32"/>
          <w:szCs w:val="32"/>
        </w:rPr>
        <w:t>表</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w:t>
      </w:r>
    </w:p>
    <w:p w14:paraId="48AB9AA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图纸</w:t>
      </w:r>
      <w:r>
        <w:rPr>
          <w:rFonts w:hint="eastAsia" w:ascii="仿宋_GB2312" w:hAnsi="仿宋_GB2312" w:eastAsia="仿宋_GB2312" w:cs="仿宋_GB2312"/>
          <w:b w:val="0"/>
          <w:bCs w:val="0"/>
          <w:spacing w:val="-3"/>
          <w:w w:val="100"/>
          <w:sz w:val="32"/>
          <w:szCs w:val="32"/>
        </w:rPr>
        <w:t>等</w:t>
      </w:r>
      <w:r>
        <w:rPr>
          <w:rFonts w:hint="eastAsia" w:ascii="仿宋_GB2312" w:hAnsi="仿宋_GB2312" w:eastAsia="仿宋_GB2312" w:cs="仿宋_GB2312"/>
          <w:b w:val="0"/>
          <w:bCs w:val="0"/>
          <w:spacing w:val="-1"/>
          <w:w w:val="100"/>
          <w:sz w:val="32"/>
          <w:szCs w:val="32"/>
        </w:rPr>
        <w:t>技术</w:t>
      </w:r>
      <w:r>
        <w:rPr>
          <w:rFonts w:hint="eastAsia" w:ascii="仿宋_GB2312" w:hAnsi="仿宋_GB2312" w:eastAsia="仿宋_GB2312" w:cs="仿宋_GB2312"/>
          <w:b w:val="0"/>
          <w:bCs w:val="0"/>
          <w:spacing w:val="-3"/>
          <w:w w:val="100"/>
          <w:sz w:val="32"/>
          <w:szCs w:val="32"/>
        </w:rPr>
        <w:t>资</w:t>
      </w:r>
      <w:r>
        <w:rPr>
          <w:rFonts w:hint="eastAsia" w:ascii="仿宋_GB2312" w:hAnsi="仿宋_GB2312" w:eastAsia="仿宋_GB2312" w:cs="仿宋_GB2312"/>
          <w:b w:val="0"/>
          <w:bCs w:val="0"/>
          <w:spacing w:val="-1"/>
          <w:w w:val="100"/>
          <w:sz w:val="32"/>
          <w:szCs w:val="32"/>
        </w:rPr>
        <w:t>料</w:t>
      </w:r>
      <w:r>
        <w:rPr>
          <w:rFonts w:hint="eastAsia" w:ascii="仿宋_GB2312" w:hAnsi="仿宋_GB2312" w:eastAsia="仿宋_GB2312" w:cs="仿宋_GB2312"/>
          <w:b w:val="0"/>
          <w:bCs w:val="0"/>
          <w:spacing w:val="0"/>
          <w:w w:val="100"/>
          <w:sz w:val="32"/>
          <w:szCs w:val="32"/>
        </w:rPr>
        <w:t>；</w:t>
      </w:r>
    </w:p>
    <w:p w14:paraId="1C097198">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三</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产品</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厂合</w:t>
      </w:r>
      <w:r>
        <w:rPr>
          <w:rFonts w:hint="eastAsia" w:ascii="仿宋_GB2312" w:hAnsi="仿宋_GB2312" w:eastAsia="仿宋_GB2312" w:cs="仿宋_GB2312"/>
          <w:b w:val="0"/>
          <w:bCs w:val="0"/>
          <w:spacing w:val="-3"/>
          <w:w w:val="100"/>
          <w:sz w:val="32"/>
          <w:szCs w:val="32"/>
        </w:rPr>
        <w:t>格</w:t>
      </w:r>
      <w:r>
        <w:rPr>
          <w:rFonts w:hint="eastAsia" w:ascii="仿宋_GB2312" w:hAnsi="仿宋_GB2312" w:eastAsia="仿宋_GB2312" w:cs="仿宋_GB2312"/>
          <w:b w:val="0"/>
          <w:bCs w:val="0"/>
          <w:spacing w:val="-1"/>
          <w:w w:val="100"/>
          <w:sz w:val="32"/>
          <w:szCs w:val="32"/>
        </w:rPr>
        <w:t>证和</w:t>
      </w:r>
      <w:r>
        <w:rPr>
          <w:rFonts w:hint="eastAsia" w:ascii="仿宋_GB2312" w:hAnsi="仿宋_GB2312" w:eastAsia="仿宋_GB2312" w:cs="仿宋_GB2312"/>
          <w:b w:val="0"/>
          <w:bCs w:val="0"/>
          <w:spacing w:val="-3"/>
          <w:w w:val="100"/>
          <w:sz w:val="32"/>
          <w:szCs w:val="32"/>
        </w:rPr>
        <w:t>安</w:t>
      </w:r>
      <w:r>
        <w:rPr>
          <w:rFonts w:hint="eastAsia" w:ascii="仿宋_GB2312" w:hAnsi="仿宋_GB2312" w:eastAsia="仿宋_GB2312" w:cs="仿宋_GB2312"/>
          <w:b w:val="0"/>
          <w:bCs w:val="0"/>
          <w:spacing w:val="-1"/>
          <w:w w:val="100"/>
          <w:sz w:val="32"/>
          <w:szCs w:val="32"/>
        </w:rPr>
        <w:t>装记</w:t>
      </w:r>
      <w:r>
        <w:rPr>
          <w:rFonts w:hint="eastAsia" w:ascii="仿宋_GB2312" w:hAnsi="仿宋_GB2312" w:eastAsia="仿宋_GB2312" w:cs="仿宋_GB2312"/>
          <w:b w:val="0"/>
          <w:bCs w:val="0"/>
          <w:spacing w:val="-3"/>
          <w:w w:val="100"/>
          <w:sz w:val="32"/>
          <w:szCs w:val="32"/>
        </w:rPr>
        <w:t>录</w:t>
      </w:r>
      <w:r>
        <w:rPr>
          <w:rFonts w:hint="eastAsia" w:ascii="仿宋_GB2312" w:hAnsi="仿宋_GB2312" w:eastAsia="仿宋_GB2312" w:cs="仿宋_GB2312"/>
          <w:b w:val="0"/>
          <w:bCs w:val="0"/>
          <w:spacing w:val="0"/>
          <w:w w:val="100"/>
          <w:sz w:val="32"/>
          <w:szCs w:val="32"/>
        </w:rPr>
        <w:t>。</w:t>
      </w:r>
    </w:p>
    <w:p w14:paraId="07C86135">
      <w:pPr>
        <w:pStyle w:val="3"/>
        <w:spacing w:line="460" w:lineRule="exact"/>
        <w:ind w:left="120" w:right="0"/>
        <w:jc w:val="left"/>
        <w:rPr>
          <w:rFonts w:hint="eastAsia" w:ascii="仿宋_GB2312" w:hAnsi="仿宋_GB2312" w:eastAsia="仿宋_GB2312" w:cs="仿宋_GB2312"/>
          <w:sz w:val="32"/>
          <w:szCs w:val="32"/>
        </w:rPr>
      </w:pPr>
      <w:bookmarkStart w:id="133" w:name="六、中介服务"/>
      <w:bookmarkEnd w:id="133"/>
      <w:r>
        <w:rPr>
          <w:rFonts w:hint="eastAsia" w:ascii="黑体" w:hAnsi="黑体" w:eastAsia="黑体" w:cs="黑体"/>
          <w:b w:val="0"/>
          <w:bCs w:val="0"/>
          <w:spacing w:val="-1"/>
          <w:w w:val="100"/>
          <w:sz w:val="32"/>
          <w:szCs w:val="32"/>
        </w:rPr>
        <w:t>六、中介服务</w:t>
      </w:r>
    </w:p>
    <w:p w14:paraId="5A49B9EA">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有无法定</w:t>
      </w:r>
      <w:r>
        <w:rPr>
          <w:rFonts w:hint="eastAsia" w:ascii="仿宋_GB2312" w:hAnsi="仿宋_GB2312" w:eastAsia="仿宋_GB2312" w:cs="仿宋_GB2312"/>
          <w:b w:val="0"/>
          <w:bCs w:val="0"/>
          <w:spacing w:val="2"/>
          <w:w w:val="100"/>
          <w:sz w:val="32"/>
          <w:szCs w:val="32"/>
        </w:rPr>
        <w:t>中</w:t>
      </w:r>
      <w:r>
        <w:rPr>
          <w:rFonts w:hint="eastAsia" w:ascii="仿宋_GB2312" w:hAnsi="仿宋_GB2312" w:eastAsia="仿宋_GB2312" w:cs="仿宋_GB2312"/>
          <w:b w:val="0"/>
          <w:bCs w:val="0"/>
          <w:spacing w:val="-1"/>
          <w:w w:val="100"/>
          <w:sz w:val="32"/>
          <w:szCs w:val="32"/>
        </w:rPr>
        <w:t>介服务事项：</w:t>
      </w:r>
      <w:r>
        <w:rPr>
          <w:rFonts w:hint="eastAsia" w:ascii="仿宋_GB2312" w:hAnsi="仿宋_GB2312" w:eastAsia="仿宋_GB2312" w:cs="仿宋_GB2312"/>
          <w:b w:val="0"/>
          <w:bCs w:val="0"/>
          <w:spacing w:val="0"/>
          <w:w w:val="100"/>
          <w:sz w:val="32"/>
          <w:szCs w:val="32"/>
        </w:rPr>
        <w:t>无</w:t>
      </w:r>
    </w:p>
    <w:p w14:paraId="07366EC7">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中介服务</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项名</w:t>
      </w:r>
      <w:r>
        <w:rPr>
          <w:rFonts w:hint="eastAsia" w:ascii="仿宋_GB2312" w:hAnsi="仿宋_GB2312" w:eastAsia="仿宋_GB2312" w:cs="仿宋_GB2312"/>
          <w:b w:val="0"/>
          <w:bCs w:val="0"/>
          <w:spacing w:val="-3"/>
          <w:w w:val="100"/>
          <w:sz w:val="32"/>
          <w:szCs w:val="32"/>
        </w:rPr>
        <w:t>称</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39108434">
      <w:pPr>
        <w:pStyle w:val="3"/>
        <w:spacing w:line="414" w:lineRule="exact"/>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设定中介</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务事项的依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7BA057CF">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提供中介</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务的机构：</w:t>
      </w:r>
      <w:r>
        <w:rPr>
          <w:rFonts w:hint="eastAsia" w:ascii="仿宋_GB2312" w:hAnsi="仿宋_GB2312" w:eastAsia="仿宋_GB2312" w:cs="仿宋_GB2312"/>
          <w:b w:val="0"/>
          <w:bCs w:val="0"/>
          <w:spacing w:val="0"/>
          <w:w w:val="100"/>
          <w:sz w:val="32"/>
          <w:szCs w:val="32"/>
        </w:rPr>
        <w:t>无</w:t>
      </w:r>
    </w:p>
    <w:p w14:paraId="7E8FCC89">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中介服务</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项的收费性质：</w:t>
      </w:r>
      <w:r>
        <w:rPr>
          <w:rFonts w:hint="eastAsia" w:ascii="仿宋_GB2312" w:hAnsi="仿宋_GB2312" w:eastAsia="仿宋_GB2312" w:cs="仿宋_GB2312"/>
          <w:b w:val="0"/>
          <w:bCs w:val="0"/>
          <w:spacing w:val="0"/>
          <w:w w:val="100"/>
          <w:sz w:val="32"/>
          <w:szCs w:val="32"/>
        </w:rPr>
        <w:t>无</w:t>
      </w:r>
    </w:p>
    <w:p w14:paraId="14B9483E">
      <w:pPr>
        <w:pStyle w:val="3"/>
        <w:spacing w:before="70"/>
        <w:ind w:left="120" w:right="0"/>
        <w:jc w:val="left"/>
        <w:rPr>
          <w:rFonts w:hint="eastAsia" w:ascii="黑体" w:hAnsi="黑体" w:eastAsia="黑体" w:cs="黑体"/>
          <w:sz w:val="32"/>
          <w:szCs w:val="32"/>
        </w:rPr>
      </w:pPr>
      <w:bookmarkStart w:id="134" w:name="七、审批程序"/>
      <w:bookmarkEnd w:id="134"/>
      <w:r>
        <w:rPr>
          <w:rFonts w:hint="eastAsia" w:ascii="黑体" w:hAnsi="黑体" w:eastAsia="黑体" w:cs="黑体"/>
          <w:b w:val="0"/>
          <w:bCs w:val="0"/>
          <w:spacing w:val="-1"/>
          <w:w w:val="100"/>
          <w:sz w:val="32"/>
          <w:szCs w:val="32"/>
        </w:rPr>
        <w:t>七</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审批</w:t>
      </w:r>
      <w:r>
        <w:rPr>
          <w:rFonts w:hint="eastAsia" w:ascii="黑体" w:hAnsi="黑体" w:eastAsia="黑体" w:cs="黑体"/>
          <w:b w:val="0"/>
          <w:bCs w:val="0"/>
          <w:spacing w:val="-3"/>
          <w:w w:val="100"/>
          <w:sz w:val="32"/>
          <w:szCs w:val="32"/>
        </w:rPr>
        <w:t>程</w:t>
      </w:r>
      <w:r>
        <w:rPr>
          <w:rFonts w:hint="eastAsia" w:ascii="黑体" w:hAnsi="黑体" w:eastAsia="黑体" w:cs="黑体"/>
          <w:b w:val="0"/>
          <w:bCs w:val="0"/>
          <w:spacing w:val="0"/>
          <w:w w:val="100"/>
          <w:sz w:val="32"/>
          <w:szCs w:val="32"/>
        </w:rPr>
        <w:t>序</w:t>
      </w:r>
    </w:p>
    <w:p w14:paraId="2ABCF46C">
      <w:pPr>
        <w:pStyle w:val="3"/>
        <w:spacing w:before="58"/>
        <w:ind w:right="0"/>
        <w:jc w:val="left"/>
        <w:rPr>
          <w:rFonts w:hint="eastAsia" w:ascii="仿宋_GB2312" w:hAnsi="仿宋_GB2312" w:eastAsia="仿宋_GB2312" w:cs="仿宋_GB2312"/>
          <w:sz w:val="32"/>
          <w:szCs w:val="32"/>
        </w:rPr>
      </w:pPr>
      <w:bookmarkStart w:id="135" w:name="1.办理行政许可的程序环节"/>
      <w:bookmarkEnd w:id="135"/>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可的程序环</w:t>
      </w:r>
      <w:r>
        <w:rPr>
          <w:rFonts w:hint="eastAsia" w:ascii="仿宋_GB2312" w:hAnsi="仿宋_GB2312" w:eastAsia="仿宋_GB2312" w:cs="仿宋_GB2312"/>
          <w:b w:val="0"/>
          <w:bCs w:val="0"/>
          <w:spacing w:val="0"/>
          <w:w w:val="100"/>
          <w:sz w:val="32"/>
          <w:szCs w:val="32"/>
        </w:rPr>
        <w:t>节</w:t>
      </w:r>
    </w:p>
    <w:p w14:paraId="54EFC0F9">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请人</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w:t>
      </w:r>
      <w:r>
        <w:rPr>
          <w:rFonts w:hint="eastAsia" w:ascii="仿宋_GB2312" w:hAnsi="仿宋_GB2312" w:eastAsia="仿宋_GB2312" w:cs="仿宋_GB2312"/>
          <w:b w:val="0"/>
          <w:bCs w:val="0"/>
          <w:spacing w:val="0"/>
          <w:w w:val="100"/>
          <w:sz w:val="32"/>
          <w:szCs w:val="32"/>
        </w:rPr>
        <w:t>；</w:t>
      </w:r>
    </w:p>
    <w:p w14:paraId="35F460DA">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予</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0"/>
          <w:w w:val="100"/>
          <w:sz w:val="32"/>
          <w:szCs w:val="32"/>
        </w:rPr>
        <w:t>；</w:t>
      </w:r>
    </w:p>
    <w:p w14:paraId="102FABA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3</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技</w:t>
      </w:r>
      <w:r>
        <w:rPr>
          <w:rFonts w:hint="eastAsia" w:ascii="仿宋_GB2312" w:hAnsi="仿宋_GB2312" w:eastAsia="仿宋_GB2312" w:cs="仿宋_GB2312"/>
          <w:b w:val="0"/>
          <w:bCs w:val="0"/>
          <w:spacing w:val="-1"/>
          <w:w w:val="100"/>
          <w:sz w:val="32"/>
          <w:szCs w:val="32"/>
        </w:rPr>
        <w:t>术服</w:t>
      </w:r>
      <w:r>
        <w:rPr>
          <w:rFonts w:hint="eastAsia" w:ascii="仿宋_GB2312" w:hAnsi="仿宋_GB2312" w:eastAsia="仿宋_GB2312" w:cs="仿宋_GB2312"/>
          <w:b w:val="0"/>
          <w:bCs w:val="0"/>
          <w:spacing w:val="-3"/>
          <w:w w:val="100"/>
          <w:sz w:val="32"/>
          <w:szCs w:val="32"/>
        </w:rPr>
        <w:t>务</w:t>
      </w:r>
      <w:r>
        <w:rPr>
          <w:rFonts w:hint="eastAsia" w:ascii="仿宋_GB2312" w:hAnsi="仿宋_GB2312" w:eastAsia="仿宋_GB2312" w:cs="仿宋_GB2312"/>
          <w:b w:val="0"/>
          <w:bCs w:val="0"/>
          <w:spacing w:val="0"/>
          <w:w w:val="100"/>
          <w:sz w:val="32"/>
          <w:szCs w:val="32"/>
        </w:rPr>
        <w:t>；</w:t>
      </w:r>
    </w:p>
    <w:p w14:paraId="5387DD64">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审查</w:t>
      </w:r>
      <w:r>
        <w:rPr>
          <w:rFonts w:hint="eastAsia" w:ascii="仿宋_GB2312" w:hAnsi="仿宋_GB2312" w:eastAsia="仿宋_GB2312" w:cs="仿宋_GB2312"/>
          <w:b w:val="0"/>
          <w:bCs w:val="0"/>
          <w:spacing w:val="0"/>
          <w:w w:val="100"/>
          <w:sz w:val="32"/>
          <w:szCs w:val="32"/>
        </w:rPr>
        <w:t>；</w:t>
      </w:r>
    </w:p>
    <w:p w14:paraId="2ED5F7F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5</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具雷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意见书</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予</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决</w:t>
      </w:r>
      <w:r>
        <w:rPr>
          <w:rFonts w:hint="eastAsia" w:ascii="仿宋_GB2312" w:hAnsi="仿宋_GB2312" w:eastAsia="仿宋_GB2312" w:cs="仿宋_GB2312"/>
          <w:b w:val="0"/>
          <w:bCs w:val="0"/>
          <w:spacing w:val="-1"/>
          <w:w w:val="100"/>
          <w:sz w:val="32"/>
          <w:szCs w:val="32"/>
        </w:rPr>
        <w:t>定书</w:t>
      </w:r>
      <w:r>
        <w:rPr>
          <w:rFonts w:hint="eastAsia" w:ascii="仿宋_GB2312" w:hAnsi="仿宋_GB2312" w:eastAsia="仿宋_GB2312" w:cs="仿宋_GB2312"/>
          <w:b w:val="0"/>
          <w:bCs w:val="0"/>
          <w:spacing w:val="0"/>
          <w:w w:val="100"/>
          <w:sz w:val="32"/>
          <w:szCs w:val="32"/>
        </w:rPr>
        <w:t>。</w:t>
      </w:r>
    </w:p>
    <w:p w14:paraId="2381D124">
      <w:pPr>
        <w:pStyle w:val="3"/>
        <w:spacing w:before="70"/>
        <w:ind w:right="0"/>
        <w:jc w:val="left"/>
        <w:rPr>
          <w:rFonts w:hint="eastAsia" w:ascii="仿宋_GB2312" w:hAnsi="仿宋_GB2312" w:eastAsia="仿宋_GB2312" w:cs="仿宋_GB2312"/>
          <w:sz w:val="32"/>
          <w:szCs w:val="32"/>
        </w:rPr>
      </w:pPr>
      <w:bookmarkStart w:id="136" w:name="2.规定行政许可程序的依据"/>
      <w:bookmarkEnd w:id="136"/>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可程序的依</w:t>
      </w:r>
      <w:r>
        <w:rPr>
          <w:rFonts w:hint="eastAsia" w:ascii="仿宋_GB2312" w:hAnsi="仿宋_GB2312" w:eastAsia="仿宋_GB2312" w:cs="仿宋_GB2312"/>
          <w:b w:val="0"/>
          <w:bCs w:val="0"/>
          <w:spacing w:val="0"/>
          <w:w w:val="100"/>
          <w:sz w:val="32"/>
          <w:szCs w:val="32"/>
        </w:rPr>
        <w:t>据</w:t>
      </w:r>
    </w:p>
    <w:p w14:paraId="2D4DA348">
      <w:pPr>
        <w:pStyle w:val="3"/>
        <w:spacing w:line="299" w:lineRule="auto"/>
        <w:ind w:left="120" w:right="11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三</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到全</w:t>
      </w:r>
      <w:r>
        <w:rPr>
          <w:rFonts w:hint="eastAsia" w:ascii="仿宋_GB2312" w:hAnsi="仿宋_GB2312" w:eastAsia="仿宋_GB2312" w:cs="仿宋_GB2312"/>
          <w:b w:val="0"/>
          <w:bCs w:val="0"/>
          <w:spacing w:val="-3"/>
          <w:w w:val="100"/>
          <w:sz w:val="32"/>
          <w:szCs w:val="32"/>
        </w:rPr>
        <w:t>部</w:t>
      </w:r>
      <w:r>
        <w:rPr>
          <w:rFonts w:hint="eastAsia" w:ascii="仿宋_GB2312" w:hAnsi="仿宋_GB2312" w:eastAsia="仿宋_GB2312" w:cs="仿宋_GB2312"/>
          <w:b w:val="0"/>
          <w:bCs w:val="0"/>
          <w:spacing w:val="-1"/>
          <w:w w:val="100"/>
          <w:sz w:val="32"/>
          <w:szCs w:val="32"/>
        </w:rPr>
        <w:t>申请</w:t>
      </w:r>
      <w:r>
        <w:rPr>
          <w:rFonts w:hint="eastAsia" w:ascii="仿宋_GB2312" w:hAnsi="仿宋_GB2312" w:eastAsia="仿宋_GB2312" w:cs="仿宋_GB2312"/>
          <w:b w:val="0"/>
          <w:bCs w:val="0"/>
          <w:spacing w:val="-3"/>
          <w:w w:val="100"/>
          <w:sz w:val="32"/>
          <w:szCs w:val="32"/>
        </w:rPr>
        <w:t>材</w:t>
      </w:r>
      <w:r>
        <w:rPr>
          <w:rFonts w:hint="eastAsia" w:ascii="仿宋_GB2312" w:hAnsi="仿宋_GB2312" w:eastAsia="仿宋_GB2312" w:cs="仿宋_GB2312"/>
          <w:b w:val="0"/>
          <w:bCs w:val="0"/>
          <w:spacing w:val="-1"/>
          <w:w w:val="100"/>
          <w:sz w:val="32"/>
          <w:szCs w:val="32"/>
        </w:rPr>
        <w:t>料之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起五</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0"/>
          <w:w w:val="100"/>
          <w:sz w:val="32"/>
          <w:szCs w:val="32"/>
        </w:rPr>
        <w:t>或</w:t>
      </w:r>
      <w:r>
        <w:rPr>
          <w:rFonts w:hint="eastAsia" w:ascii="仿宋_GB2312" w:hAnsi="仿宋_GB2312" w:eastAsia="仿宋_GB2312" w:cs="仿宋_GB2312"/>
          <w:b w:val="0"/>
          <w:bCs w:val="0"/>
          <w:spacing w:val="-1"/>
          <w:w w:val="100"/>
          <w:sz w:val="32"/>
          <w:szCs w:val="32"/>
        </w:rPr>
        <w:t>者</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予受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的书</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决定</w:t>
      </w:r>
      <w:r>
        <w:rPr>
          <w:rFonts w:hint="eastAsia" w:ascii="仿宋_GB2312" w:hAnsi="仿宋_GB2312" w:eastAsia="仿宋_GB2312" w:cs="仿宋_GB2312"/>
          <w:b w:val="0"/>
          <w:bCs w:val="0"/>
          <w:spacing w:val="0"/>
          <w:w w:val="100"/>
          <w:sz w:val="32"/>
          <w:szCs w:val="32"/>
        </w:rPr>
        <w:t>。</w:t>
      </w:r>
    </w:p>
    <w:p w14:paraId="42EB169D">
      <w:pPr>
        <w:pStyle w:val="3"/>
        <w:spacing w:before="27" w:line="299" w:lineRule="auto"/>
        <w:ind w:left="120" w:right="11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齐</w:t>
      </w:r>
      <w:r>
        <w:rPr>
          <w:rFonts w:hint="eastAsia" w:ascii="仿宋_GB2312" w:hAnsi="仿宋_GB2312" w:eastAsia="仿宋_GB2312" w:cs="仿宋_GB2312"/>
          <w:b w:val="0"/>
          <w:bCs w:val="0"/>
          <w:spacing w:val="-1"/>
          <w:w w:val="100"/>
          <w:sz w:val="32"/>
          <w:szCs w:val="32"/>
        </w:rPr>
        <w:t>全且符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法定</w:t>
      </w:r>
      <w:r>
        <w:rPr>
          <w:rFonts w:hint="eastAsia" w:ascii="仿宋_GB2312" w:hAnsi="仿宋_GB2312" w:eastAsia="仿宋_GB2312" w:cs="仿宋_GB2312"/>
          <w:b w:val="0"/>
          <w:bCs w:val="0"/>
          <w:spacing w:val="-3"/>
          <w:w w:val="100"/>
          <w:sz w:val="32"/>
          <w:szCs w:val="32"/>
        </w:rPr>
        <w:t>形</w:t>
      </w:r>
      <w:r>
        <w:rPr>
          <w:rFonts w:hint="eastAsia" w:ascii="仿宋_GB2312" w:hAnsi="仿宋_GB2312" w:eastAsia="仿宋_GB2312" w:cs="仿宋_GB2312"/>
          <w:b w:val="0"/>
          <w:bCs w:val="0"/>
          <w:spacing w:val="-1"/>
          <w:w w:val="100"/>
          <w:sz w:val="32"/>
          <w:szCs w:val="32"/>
        </w:rPr>
        <w:t>式的</w:t>
      </w:r>
      <w:r>
        <w:rPr>
          <w:rFonts w:hint="eastAsia" w:ascii="仿宋_GB2312" w:hAnsi="仿宋_GB2312" w:eastAsia="仿宋_GB2312" w:cs="仿宋_GB2312"/>
          <w:b w:val="0"/>
          <w:bCs w:val="0"/>
          <w:spacing w:val="-34"/>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32"/>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32"/>
          <w:w w:val="100"/>
          <w:sz w:val="32"/>
          <w:szCs w:val="32"/>
        </w:rPr>
        <w:t>具</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0"/>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回执</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。对</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予受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当书</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说明</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由</w:t>
      </w:r>
      <w:r>
        <w:rPr>
          <w:rFonts w:hint="eastAsia" w:ascii="仿宋_GB2312" w:hAnsi="仿宋_GB2312" w:eastAsia="仿宋_GB2312" w:cs="仿宋_GB2312"/>
          <w:b w:val="0"/>
          <w:bCs w:val="0"/>
          <w:spacing w:val="0"/>
          <w:w w:val="100"/>
          <w:sz w:val="32"/>
          <w:szCs w:val="32"/>
        </w:rPr>
        <w:t>。</w:t>
      </w:r>
    </w:p>
    <w:p w14:paraId="20492B83">
      <w:pPr>
        <w:pStyle w:val="3"/>
        <w:spacing w:before="27" w:line="299" w:lineRule="auto"/>
        <w:ind w:left="120" w:right="11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齐全</w:t>
      </w:r>
      <w:r>
        <w:rPr>
          <w:rFonts w:hint="eastAsia" w:ascii="仿宋_GB2312" w:hAnsi="仿宋_GB2312" w:eastAsia="仿宋_GB2312" w:cs="仿宋_GB2312"/>
          <w:b w:val="0"/>
          <w:bCs w:val="0"/>
          <w:spacing w:val="-3"/>
          <w:w w:val="100"/>
          <w:sz w:val="32"/>
          <w:szCs w:val="32"/>
        </w:rPr>
        <w:t>或</w:t>
      </w:r>
      <w:r>
        <w:rPr>
          <w:rFonts w:hint="eastAsia" w:ascii="仿宋_GB2312" w:hAnsi="仿宋_GB2312" w:eastAsia="仿宋_GB2312" w:cs="仿宋_GB2312"/>
          <w:b w:val="0"/>
          <w:bCs w:val="0"/>
          <w:spacing w:val="-1"/>
          <w:w w:val="100"/>
          <w:sz w:val="32"/>
          <w:szCs w:val="32"/>
        </w:rPr>
        <w:t>者不</w:t>
      </w:r>
      <w:r>
        <w:rPr>
          <w:rFonts w:hint="eastAsia" w:ascii="仿宋_GB2312" w:hAnsi="仿宋_GB2312" w:eastAsia="仿宋_GB2312" w:cs="仿宋_GB2312"/>
          <w:b w:val="0"/>
          <w:bCs w:val="0"/>
          <w:spacing w:val="-3"/>
          <w:w w:val="100"/>
          <w:sz w:val="32"/>
          <w:szCs w:val="32"/>
        </w:rPr>
        <w:t>符</w:t>
      </w:r>
      <w:r>
        <w:rPr>
          <w:rFonts w:hint="eastAsia" w:ascii="仿宋_GB2312" w:hAnsi="仿宋_GB2312" w:eastAsia="仿宋_GB2312" w:cs="仿宋_GB2312"/>
          <w:b w:val="0"/>
          <w:bCs w:val="0"/>
          <w:spacing w:val="-1"/>
          <w:w w:val="100"/>
          <w:sz w:val="32"/>
          <w:szCs w:val="32"/>
        </w:rPr>
        <w:t>合法</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形式的</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当</w:t>
      </w:r>
      <w:r>
        <w:rPr>
          <w:rFonts w:hint="eastAsia" w:ascii="仿宋_GB2312" w:hAnsi="仿宋_GB2312" w:eastAsia="仿宋_GB2312" w:cs="仿宋_GB2312"/>
          <w:b w:val="0"/>
          <w:bCs w:val="0"/>
          <w:spacing w:val="0"/>
          <w:w w:val="100"/>
          <w:sz w:val="32"/>
          <w:szCs w:val="32"/>
        </w:rPr>
        <w:t>场</w:t>
      </w:r>
      <w:r>
        <w:rPr>
          <w:rFonts w:hint="eastAsia" w:ascii="仿宋_GB2312" w:hAnsi="仿宋_GB2312" w:eastAsia="仿宋_GB2312" w:cs="仿宋_GB2312"/>
          <w:b w:val="0"/>
          <w:bCs w:val="0"/>
          <w:spacing w:val="4"/>
          <w:w w:val="100"/>
          <w:sz w:val="32"/>
          <w:szCs w:val="32"/>
        </w:rPr>
        <w:t>或</w:t>
      </w:r>
      <w:r>
        <w:rPr>
          <w:rFonts w:hint="eastAsia" w:ascii="仿宋_GB2312" w:hAnsi="仿宋_GB2312" w:eastAsia="仿宋_GB2312" w:cs="仿宋_GB2312"/>
          <w:b w:val="0"/>
          <w:bCs w:val="0"/>
          <w:spacing w:val="7"/>
          <w:w w:val="100"/>
          <w:sz w:val="32"/>
          <w:szCs w:val="32"/>
        </w:rPr>
        <w:t>者</w:t>
      </w:r>
      <w:r>
        <w:rPr>
          <w:rFonts w:hint="eastAsia" w:ascii="仿宋_GB2312" w:hAnsi="仿宋_GB2312" w:eastAsia="仿宋_GB2312" w:cs="仿宋_GB2312"/>
          <w:b w:val="0"/>
          <w:bCs w:val="0"/>
          <w:spacing w:val="4"/>
          <w:w w:val="100"/>
          <w:sz w:val="32"/>
          <w:szCs w:val="32"/>
        </w:rPr>
        <w:t>在</w:t>
      </w:r>
      <w:r>
        <w:rPr>
          <w:rFonts w:hint="eastAsia" w:ascii="仿宋_GB2312" w:hAnsi="仿宋_GB2312" w:eastAsia="仿宋_GB2312" w:cs="仿宋_GB2312"/>
          <w:b w:val="0"/>
          <w:bCs w:val="0"/>
          <w:spacing w:val="7"/>
          <w:w w:val="100"/>
          <w:sz w:val="32"/>
          <w:szCs w:val="32"/>
        </w:rPr>
        <w:t>收</w:t>
      </w:r>
      <w:r>
        <w:rPr>
          <w:rFonts w:hint="eastAsia" w:ascii="仿宋_GB2312" w:hAnsi="仿宋_GB2312" w:eastAsia="仿宋_GB2312" w:cs="仿宋_GB2312"/>
          <w:b w:val="0"/>
          <w:bCs w:val="0"/>
          <w:spacing w:val="4"/>
          <w:w w:val="100"/>
          <w:sz w:val="32"/>
          <w:szCs w:val="32"/>
        </w:rPr>
        <w:t>到</w:t>
      </w:r>
      <w:r>
        <w:rPr>
          <w:rFonts w:hint="eastAsia" w:ascii="仿宋_GB2312" w:hAnsi="仿宋_GB2312" w:eastAsia="仿宋_GB2312" w:cs="仿宋_GB2312"/>
          <w:b w:val="0"/>
          <w:bCs w:val="0"/>
          <w:spacing w:val="7"/>
          <w:w w:val="100"/>
          <w:sz w:val="32"/>
          <w:szCs w:val="32"/>
        </w:rPr>
        <w:t>申</w:t>
      </w:r>
      <w:r>
        <w:rPr>
          <w:rFonts w:hint="eastAsia" w:ascii="仿宋_GB2312" w:hAnsi="仿宋_GB2312" w:eastAsia="仿宋_GB2312" w:cs="仿宋_GB2312"/>
          <w:b w:val="0"/>
          <w:bCs w:val="0"/>
          <w:spacing w:val="4"/>
          <w:w w:val="100"/>
          <w:sz w:val="32"/>
          <w:szCs w:val="32"/>
        </w:rPr>
        <w:t>请材</w:t>
      </w:r>
      <w:r>
        <w:rPr>
          <w:rFonts w:hint="eastAsia" w:ascii="仿宋_GB2312" w:hAnsi="仿宋_GB2312" w:eastAsia="仿宋_GB2312" w:cs="仿宋_GB2312"/>
          <w:b w:val="0"/>
          <w:bCs w:val="0"/>
          <w:spacing w:val="7"/>
          <w:w w:val="100"/>
          <w:sz w:val="32"/>
          <w:szCs w:val="32"/>
        </w:rPr>
        <w:t>料</w:t>
      </w:r>
      <w:r>
        <w:rPr>
          <w:rFonts w:hint="eastAsia" w:ascii="仿宋_GB2312" w:hAnsi="仿宋_GB2312" w:eastAsia="仿宋_GB2312" w:cs="仿宋_GB2312"/>
          <w:b w:val="0"/>
          <w:bCs w:val="0"/>
          <w:spacing w:val="4"/>
          <w:w w:val="100"/>
          <w:sz w:val="32"/>
          <w:szCs w:val="32"/>
        </w:rPr>
        <w:t>之</w:t>
      </w:r>
      <w:r>
        <w:rPr>
          <w:rFonts w:hint="eastAsia" w:ascii="仿宋_GB2312" w:hAnsi="仿宋_GB2312" w:eastAsia="仿宋_GB2312" w:cs="仿宋_GB2312"/>
          <w:b w:val="0"/>
          <w:bCs w:val="0"/>
          <w:spacing w:val="7"/>
          <w:w w:val="100"/>
          <w:sz w:val="32"/>
          <w:szCs w:val="32"/>
        </w:rPr>
        <w:t>日</w:t>
      </w:r>
      <w:r>
        <w:rPr>
          <w:rFonts w:hint="eastAsia" w:ascii="仿宋_GB2312" w:hAnsi="仿宋_GB2312" w:eastAsia="仿宋_GB2312" w:cs="仿宋_GB2312"/>
          <w:b w:val="0"/>
          <w:bCs w:val="0"/>
          <w:spacing w:val="4"/>
          <w:w w:val="100"/>
          <w:sz w:val="32"/>
          <w:szCs w:val="32"/>
        </w:rPr>
        <w:t>起</w:t>
      </w:r>
      <w:r>
        <w:rPr>
          <w:rFonts w:hint="eastAsia" w:ascii="仿宋_GB2312" w:hAnsi="仿宋_GB2312" w:eastAsia="仿宋_GB2312" w:cs="仿宋_GB2312"/>
          <w:b w:val="0"/>
          <w:bCs w:val="0"/>
          <w:spacing w:val="7"/>
          <w:w w:val="100"/>
          <w:sz w:val="32"/>
          <w:szCs w:val="32"/>
        </w:rPr>
        <w:t>五</w:t>
      </w:r>
      <w:r>
        <w:rPr>
          <w:rFonts w:hint="eastAsia" w:ascii="仿宋_GB2312" w:hAnsi="仿宋_GB2312" w:eastAsia="仿宋_GB2312" w:cs="仿宋_GB2312"/>
          <w:b w:val="0"/>
          <w:bCs w:val="0"/>
          <w:spacing w:val="4"/>
          <w:w w:val="100"/>
          <w:sz w:val="32"/>
          <w:szCs w:val="32"/>
        </w:rPr>
        <w:t>个</w:t>
      </w:r>
      <w:r>
        <w:rPr>
          <w:rFonts w:hint="eastAsia" w:ascii="仿宋_GB2312" w:hAnsi="仿宋_GB2312" w:eastAsia="仿宋_GB2312" w:cs="仿宋_GB2312"/>
          <w:b w:val="0"/>
          <w:bCs w:val="0"/>
          <w:spacing w:val="7"/>
          <w:w w:val="100"/>
          <w:sz w:val="32"/>
          <w:szCs w:val="32"/>
        </w:rPr>
        <w:t>工</w:t>
      </w:r>
      <w:r>
        <w:rPr>
          <w:rFonts w:hint="eastAsia" w:ascii="仿宋_GB2312" w:hAnsi="仿宋_GB2312" w:eastAsia="仿宋_GB2312" w:cs="仿宋_GB2312"/>
          <w:b w:val="0"/>
          <w:bCs w:val="0"/>
          <w:spacing w:val="4"/>
          <w:w w:val="100"/>
          <w:sz w:val="32"/>
          <w:szCs w:val="32"/>
        </w:rPr>
        <w:t>作日</w:t>
      </w:r>
      <w:r>
        <w:rPr>
          <w:rFonts w:hint="eastAsia" w:ascii="仿宋_GB2312" w:hAnsi="仿宋_GB2312" w:eastAsia="仿宋_GB2312" w:cs="仿宋_GB2312"/>
          <w:b w:val="0"/>
          <w:bCs w:val="0"/>
          <w:spacing w:val="7"/>
          <w:w w:val="100"/>
          <w:sz w:val="32"/>
          <w:szCs w:val="32"/>
        </w:rPr>
        <w:t>内</w:t>
      </w:r>
      <w:r>
        <w:rPr>
          <w:rFonts w:hint="eastAsia" w:ascii="仿宋_GB2312" w:hAnsi="仿宋_GB2312" w:eastAsia="仿宋_GB2312" w:cs="仿宋_GB2312"/>
          <w:b w:val="0"/>
          <w:bCs w:val="0"/>
          <w:spacing w:val="4"/>
          <w:w w:val="100"/>
          <w:sz w:val="32"/>
          <w:szCs w:val="32"/>
        </w:rPr>
        <w:t>一</w:t>
      </w:r>
      <w:r>
        <w:rPr>
          <w:rFonts w:hint="eastAsia" w:ascii="仿宋_GB2312" w:hAnsi="仿宋_GB2312" w:eastAsia="仿宋_GB2312" w:cs="仿宋_GB2312"/>
          <w:b w:val="0"/>
          <w:bCs w:val="0"/>
          <w:spacing w:val="7"/>
          <w:w w:val="100"/>
          <w:sz w:val="32"/>
          <w:szCs w:val="32"/>
        </w:rPr>
        <w:t>次</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知</w:t>
      </w:r>
      <w:r>
        <w:rPr>
          <w:rFonts w:hint="eastAsia" w:ascii="仿宋_GB2312" w:hAnsi="仿宋_GB2312" w:eastAsia="仿宋_GB2312" w:cs="仿宋_GB2312"/>
          <w:b w:val="0"/>
          <w:bCs w:val="0"/>
          <w:spacing w:val="4"/>
          <w:w w:val="100"/>
          <w:sz w:val="32"/>
          <w:szCs w:val="32"/>
        </w:rPr>
        <w:t>申请</w:t>
      </w:r>
      <w:r>
        <w:rPr>
          <w:rFonts w:hint="eastAsia" w:ascii="仿宋_GB2312" w:hAnsi="仿宋_GB2312" w:eastAsia="仿宋_GB2312" w:cs="仿宋_GB2312"/>
          <w:b w:val="0"/>
          <w:bCs w:val="0"/>
          <w:spacing w:val="7"/>
          <w:w w:val="100"/>
          <w:sz w:val="32"/>
          <w:szCs w:val="32"/>
        </w:rPr>
        <w:t>单</w:t>
      </w:r>
      <w:r>
        <w:rPr>
          <w:rFonts w:hint="eastAsia" w:ascii="仿宋_GB2312" w:hAnsi="仿宋_GB2312" w:eastAsia="仿宋_GB2312" w:cs="仿宋_GB2312"/>
          <w:b w:val="0"/>
          <w:bCs w:val="0"/>
          <w:spacing w:val="4"/>
          <w:w w:val="100"/>
          <w:sz w:val="32"/>
          <w:szCs w:val="32"/>
        </w:rPr>
        <w:t>位</w:t>
      </w:r>
      <w:r>
        <w:rPr>
          <w:rFonts w:hint="eastAsia" w:ascii="仿宋_GB2312" w:hAnsi="仿宋_GB2312" w:eastAsia="仿宋_GB2312" w:cs="仿宋_GB2312"/>
          <w:b w:val="0"/>
          <w:bCs w:val="0"/>
          <w:spacing w:val="7"/>
          <w:w w:val="100"/>
          <w:sz w:val="32"/>
          <w:szCs w:val="32"/>
        </w:rPr>
        <w:t>需</w:t>
      </w:r>
      <w:r>
        <w:rPr>
          <w:rFonts w:hint="eastAsia" w:ascii="仿宋_GB2312" w:hAnsi="仿宋_GB2312" w:eastAsia="仿宋_GB2312" w:cs="仿宋_GB2312"/>
          <w:b w:val="0"/>
          <w:bCs w:val="0"/>
          <w:spacing w:val="4"/>
          <w:w w:val="100"/>
          <w:sz w:val="32"/>
          <w:szCs w:val="32"/>
        </w:rPr>
        <w:t>要</w:t>
      </w:r>
      <w:r>
        <w:rPr>
          <w:rFonts w:hint="eastAsia" w:ascii="仿宋_GB2312" w:hAnsi="仿宋_GB2312" w:eastAsia="仿宋_GB2312" w:cs="仿宋_GB2312"/>
          <w:b w:val="0"/>
          <w:bCs w:val="0"/>
          <w:spacing w:val="0"/>
          <w:w w:val="100"/>
          <w:sz w:val="32"/>
          <w:szCs w:val="32"/>
        </w:rPr>
        <w:t>补</w:t>
      </w:r>
      <w:r>
        <w:rPr>
          <w:rFonts w:hint="eastAsia" w:ascii="仿宋_GB2312" w:hAnsi="仿宋_GB2312" w:eastAsia="仿宋_GB2312" w:cs="仿宋_GB2312"/>
          <w:b w:val="0"/>
          <w:bCs w:val="0"/>
          <w:spacing w:val="-1"/>
          <w:w w:val="100"/>
          <w:sz w:val="32"/>
          <w:szCs w:val="32"/>
        </w:rPr>
        <w:t>正</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全部</w:t>
      </w:r>
      <w:r>
        <w:rPr>
          <w:rFonts w:hint="eastAsia" w:ascii="仿宋_GB2312" w:hAnsi="仿宋_GB2312" w:eastAsia="仿宋_GB2312" w:cs="仿宋_GB2312"/>
          <w:b w:val="0"/>
          <w:bCs w:val="0"/>
          <w:spacing w:val="-3"/>
          <w:w w:val="100"/>
          <w:sz w:val="32"/>
          <w:szCs w:val="32"/>
        </w:rPr>
        <w:t>内</w:t>
      </w:r>
      <w:r>
        <w:rPr>
          <w:rFonts w:hint="eastAsia" w:ascii="仿宋_GB2312" w:hAnsi="仿宋_GB2312" w:eastAsia="仿宋_GB2312" w:cs="仿宋_GB2312"/>
          <w:b w:val="0"/>
          <w:bCs w:val="0"/>
          <w:spacing w:val="-1"/>
          <w:w w:val="100"/>
          <w:sz w:val="32"/>
          <w:szCs w:val="32"/>
        </w:rPr>
        <w:t>容</w:t>
      </w:r>
      <w:r>
        <w:rPr>
          <w:rFonts w:hint="eastAsia" w:ascii="仿宋_GB2312" w:hAnsi="仿宋_GB2312" w:eastAsia="仿宋_GB2312" w:cs="仿宋_GB2312"/>
          <w:b w:val="0"/>
          <w:bCs w:val="0"/>
          <w:spacing w:val="-25"/>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25"/>
          <w:w w:val="100"/>
          <w:sz w:val="32"/>
          <w:szCs w:val="32"/>
        </w:rPr>
        <w:t>具</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收资</w:t>
      </w:r>
      <w:r>
        <w:rPr>
          <w:rFonts w:hint="eastAsia" w:ascii="仿宋_GB2312" w:hAnsi="仿宋_GB2312" w:eastAsia="仿宋_GB2312" w:cs="仿宋_GB2312"/>
          <w:b w:val="0"/>
          <w:bCs w:val="0"/>
          <w:spacing w:val="-3"/>
          <w:w w:val="100"/>
          <w:sz w:val="32"/>
          <w:szCs w:val="32"/>
        </w:rPr>
        <w:t>料</w:t>
      </w:r>
      <w:r>
        <w:rPr>
          <w:rFonts w:hint="eastAsia" w:ascii="仿宋_GB2312" w:hAnsi="仿宋_GB2312" w:eastAsia="仿宋_GB2312" w:cs="仿宋_GB2312"/>
          <w:b w:val="0"/>
          <w:bCs w:val="0"/>
          <w:spacing w:val="-1"/>
          <w:w w:val="100"/>
          <w:sz w:val="32"/>
          <w:szCs w:val="32"/>
        </w:rPr>
        <w:t>补正</w:t>
      </w:r>
      <w:r>
        <w:rPr>
          <w:rFonts w:hint="eastAsia" w:ascii="仿宋_GB2312" w:hAnsi="仿宋_GB2312" w:eastAsia="仿宋_GB2312" w:cs="仿宋_GB2312"/>
          <w:b w:val="0"/>
          <w:bCs w:val="0"/>
          <w:spacing w:val="-3"/>
          <w:w w:val="100"/>
          <w:sz w:val="32"/>
          <w:szCs w:val="32"/>
        </w:rPr>
        <w:t>通</w:t>
      </w:r>
      <w:r>
        <w:rPr>
          <w:rFonts w:hint="eastAsia" w:ascii="仿宋_GB2312" w:hAnsi="仿宋_GB2312" w:eastAsia="仿宋_GB2312" w:cs="仿宋_GB2312"/>
          <w:b w:val="0"/>
          <w:bCs w:val="0"/>
          <w:spacing w:val="-1"/>
          <w:w w:val="100"/>
          <w:sz w:val="32"/>
          <w:szCs w:val="32"/>
        </w:rPr>
        <w:t>知</w:t>
      </w:r>
      <w:r>
        <w:rPr>
          <w:rFonts w:hint="eastAsia" w:ascii="仿宋_GB2312" w:hAnsi="仿宋_GB2312" w:eastAsia="仿宋_GB2312" w:cs="仿宋_GB2312"/>
          <w:b w:val="0"/>
          <w:bCs w:val="0"/>
          <w:spacing w:val="-25"/>
          <w:w w:val="100"/>
          <w:sz w:val="32"/>
          <w:szCs w:val="32"/>
        </w:rPr>
        <w:t>》。</w:t>
      </w:r>
      <w:r>
        <w:rPr>
          <w:rFonts w:hint="eastAsia" w:ascii="仿宋_GB2312" w:hAnsi="仿宋_GB2312" w:eastAsia="仿宋_GB2312" w:cs="仿宋_GB2312"/>
          <w:b w:val="0"/>
          <w:bCs w:val="0"/>
          <w:spacing w:val="0"/>
          <w:w w:val="100"/>
          <w:sz w:val="32"/>
          <w:szCs w:val="32"/>
        </w:rPr>
        <w:t>逾</w:t>
      </w:r>
      <w:r>
        <w:rPr>
          <w:rFonts w:hint="eastAsia" w:ascii="仿宋_GB2312" w:hAnsi="仿宋_GB2312" w:eastAsia="仿宋_GB2312" w:cs="仿宋_GB2312"/>
          <w:b w:val="0"/>
          <w:bCs w:val="0"/>
          <w:spacing w:val="-1"/>
          <w:w w:val="100"/>
          <w:sz w:val="32"/>
          <w:szCs w:val="32"/>
        </w:rPr>
        <w:t>期</w:t>
      </w:r>
      <w:r>
        <w:rPr>
          <w:rFonts w:hint="eastAsia" w:ascii="仿宋_GB2312" w:hAnsi="仿宋_GB2312" w:eastAsia="仿宋_GB2312" w:cs="仿宋_GB2312"/>
          <w:b w:val="0"/>
          <w:bCs w:val="0"/>
          <w:spacing w:val="-3"/>
          <w:w w:val="100"/>
          <w:sz w:val="32"/>
          <w:szCs w:val="32"/>
        </w:rPr>
        <w:t>不</w:t>
      </w:r>
      <w:r>
        <w:rPr>
          <w:rFonts w:hint="eastAsia" w:ascii="仿宋_GB2312" w:hAnsi="仿宋_GB2312" w:eastAsia="仿宋_GB2312" w:cs="仿宋_GB2312"/>
          <w:b w:val="0"/>
          <w:bCs w:val="0"/>
          <w:spacing w:val="-1"/>
          <w:w w:val="100"/>
          <w:sz w:val="32"/>
          <w:szCs w:val="32"/>
        </w:rPr>
        <w:t>告知</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，自</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到申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之</w:t>
      </w:r>
      <w:r>
        <w:rPr>
          <w:rFonts w:hint="eastAsia" w:ascii="仿宋_GB2312" w:hAnsi="仿宋_GB2312" w:eastAsia="仿宋_GB2312" w:cs="仿宋_GB2312"/>
          <w:b w:val="0"/>
          <w:bCs w:val="0"/>
          <w:spacing w:val="-1"/>
          <w:w w:val="100"/>
          <w:sz w:val="32"/>
          <w:szCs w:val="32"/>
        </w:rPr>
        <w:t>日起</w:t>
      </w:r>
      <w:r>
        <w:rPr>
          <w:rFonts w:hint="eastAsia" w:ascii="仿宋_GB2312" w:hAnsi="仿宋_GB2312" w:eastAsia="仿宋_GB2312" w:cs="仿宋_GB2312"/>
          <w:b w:val="0"/>
          <w:bCs w:val="0"/>
          <w:spacing w:val="-3"/>
          <w:w w:val="100"/>
          <w:sz w:val="32"/>
          <w:szCs w:val="32"/>
        </w:rPr>
        <w:t>即</w:t>
      </w:r>
      <w:r>
        <w:rPr>
          <w:rFonts w:hint="eastAsia" w:ascii="仿宋_GB2312" w:hAnsi="仿宋_GB2312" w:eastAsia="仿宋_GB2312" w:cs="仿宋_GB2312"/>
          <w:b w:val="0"/>
          <w:bCs w:val="0"/>
          <w:spacing w:val="-1"/>
          <w:w w:val="100"/>
          <w:sz w:val="32"/>
          <w:szCs w:val="32"/>
        </w:rPr>
        <w:t>视为</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w:t>
      </w:r>
      <w:r>
        <w:rPr>
          <w:rFonts w:hint="eastAsia" w:ascii="仿宋_GB2312" w:hAnsi="仿宋_GB2312" w:eastAsia="仿宋_GB2312" w:cs="仿宋_GB2312"/>
          <w:b w:val="0"/>
          <w:bCs w:val="0"/>
          <w:spacing w:val="0"/>
          <w:w w:val="100"/>
          <w:sz w:val="32"/>
          <w:szCs w:val="32"/>
        </w:rPr>
        <w:t>。</w:t>
      </w:r>
    </w:p>
    <w:p w14:paraId="52E72D6D">
      <w:pPr>
        <w:pStyle w:val="3"/>
        <w:spacing w:before="27" w:line="299" w:lineRule="auto"/>
        <w:ind w:left="120" w:right="117" w:firstLine="559"/>
        <w:jc w:val="both"/>
        <w:rPr>
          <w:rFonts w:hint="eastAsia" w:ascii="仿宋_GB2312" w:hAnsi="仿宋_GB2312" w:eastAsia="仿宋_GB2312" w:cs="仿宋_GB2312"/>
          <w:b w:val="0"/>
          <w:bCs w:val="0"/>
          <w:spacing w:val="-1"/>
          <w:w w:val="100"/>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防护装置设计审核和竣工验收规定》第十四条气象主管机构受理后，应当委托取得雷电防护装置检测资质的单位开展雷电防护装置检测。</w:t>
      </w:r>
    </w:p>
    <w:p w14:paraId="318F0699">
      <w:pPr>
        <w:pStyle w:val="3"/>
        <w:spacing w:before="27" w:line="299" w:lineRule="auto"/>
        <w:ind w:left="120" w:right="117" w:firstLine="559"/>
        <w:jc w:val="both"/>
        <w:rPr>
          <w:rFonts w:hint="eastAsia" w:ascii="仿宋_GB2312" w:hAnsi="仿宋_GB2312" w:eastAsia="仿宋_GB2312" w:cs="仿宋_GB2312"/>
          <w:b w:val="0"/>
          <w:bCs w:val="0"/>
          <w:spacing w:val="-1"/>
          <w:w w:val="100"/>
          <w:sz w:val="32"/>
          <w:szCs w:val="32"/>
        </w:rPr>
      </w:pPr>
      <w:r>
        <w:rPr>
          <w:rFonts w:hint="eastAsia" w:ascii="仿宋_GB2312" w:hAnsi="仿宋_GB2312" w:eastAsia="仿宋_GB2312" w:cs="仿宋_GB2312"/>
          <w:b w:val="0"/>
          <w:bCs w:val="0"/>
          <w:spacing w:val="-1"/>
          <w:w w:val="100"/>
          <w:sz w:val="32"/>
          <w:szCs w:val="32"/>
        </w:rPr>
        <w:t>取得雷电防护装置检测资质的单位开展检测应当遵守国家有关标准、规范和规程，出具雷电防护装置检测报告并对检测报告负责。出具的雷电防护装置检测报告必须全面、真实、可靠。雷电防护装置检测报告结论应当包含安装的雷电防护装置是否</w:t>
      </w:r>
    </w:p>
    <w:p w14:paraId="536BC35F">
      <w:pPr>
        <w:pStyle w:val="3"/>
        <w:spacing w:before="27" w:line="299" w:lineRule="auto"/>
        <w:ind w:left="120" w:right="117" w:firstLine="559"/>
        <w:jc w:val="both"/>
        <w:rPr>
          <w:rFonts w:hint="eastAsia" w:ascii="仿宋_GB2312" w:hAnsi="仿宋_GB2312" w:eastAsia="仿宋_GB2312" w:cs="仿宋_GB2312"/>
          <w:b w:val="0"/>
          <w:bCs w:val="0"/>
          <w:spacing w:val="-1"/>
          <w:w w:val="100"/>
          <w:sz w:val="32"/>
          <w:szCs w:val="32"/>
        </w:rPr>
      </w:pPr>
      <w:r>
        <w:rPr>
          <w:rFonts w:hint="eastAsia" w:ascii="仿宋_GB2312" w:hAnsi="仿宋_GB2312" w:eastAsia="仿宋_GB2312" w:cs="仿宋_GB2312"/>
          <w:b w:val="0"/>
          <w:bCs w:val="0"/>
          <w:spacing w:val="-1"/>
          <w:w w:val="100"/>
          <w:sz w:val="32"/>
          <w:szCs w:val="32"/>
        </w:rPr>
        <w:t>按照核准的施工图施工完成；是否符合国家有关标准和国务院气象主管机构规定的使用要求。</w:t>
      </w:r>
    </w:p>
    <w:p w14:paraId="6A9031B0">
      <w:pPr>
        <w:pStyle w:val="3"/>
        <w:spacing w:before="27" w:line="299" w:lineRule="auto"/>
        <w:ind w:left="120" w:right="199"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2"/>
          <w:w w:val="100"/>
          <w:sz w:val="32"/>
          <w:szCs w:val="32"/>
        </w:rPr>
        <w:t>防</w:t>
      </w:r>
      <w:r>
        <w:rPr>
          <w:rFonts w:hint="eastAsia" w:ascii="仿宋_GB2312" w:hAnsi="仿宋_GB2312" w:eastAsia="仿宋_GB2312" w:cs="仿宋_GB2312"/>
          <w:b w:val="0"/>
          <w:bCs w:val="0"/>
          <w:spacing w:val="-1"/>
          <w:w w:val="100"/>
          <w:sz w:val="32"/>
          <w:szCs w:val="32"/>
        </w:rPr>
        <w:t>护</w:t>
      </w:r>
      <w:r>
        <w:rPr>
          <w:rFonts w:hint="eastAsia" w:ascii="仿宋_GB2312" w:hAnsi="仿宋_GB2312" w:eastAsia="仿宋_GB2312" w:cs="仿宋_GB2312"/>
          <w:b w:val="0"/>
          <w:bCs w:val="0"/>
          <w:spacing w:val="2"/>
          <w:w w:val="100"/>
          <w:sz w:val="32"/>
          <w:szCs w:val="32"/>
        </w:rPr>
        <w:t>装</w:t>
      </w:r>
      <w:r>
        <w:rPr>
          <w:rFonts w:hint="eastAsia" w:ascii="仿宋_GB2312" w:hAnsi="仿宋_GB2312" w:eastAsia="仿宋_GB2312" w:cs="仿宋_GB2312"/>
          <w:b w:val="0"/>
          <w:bCs w:val="0"/>
          <w:spacing w:val="-1"/>
          <w:w w:val="100"/>
          <w:sz w:val="32"/>
          <w:szCs w:val="32"/>
        </w:rPr>
        <w:t>置设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审核</w:t>
      </w:r>
      <w:r>
        <w:rPr>
          <w:rFonts w:hint="eastAsia" w:ascii="仿宋_GB2312" w:hAnsi="仿宋_GB2312" w:eastAsia="仿宋_GB2312" w:cs="仿宋_GB2312"/>
          <w:b w:val="0"/>
          <w:bCs w:val="0"/>
          <w:spacing w:val="2"/>
          <w:w w:val="100"/>
          <w:sz w:val="32"/>
          <w:szCs w:val="32"/>
        </w:rPr>
        <w:t>和</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十六</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起十</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收结</w:t>
      </w:r>
      <w:r>
        <w:rPr>
          <w:rFonts w:hint="eastAsia" w:ascii="仿宋_GB2312" w:hAnsi="仿宋_GB2312" w:eastAsia="仿宋_GB2312" w:cs="仿宋_GB2312"/>
          <w:b w:val="0"/>
          <w:bCs w:val="0"/>
          <w:spacing w:val="-3"/>
          <w:w w:val="100"/>
          <w:sz w:val="32"/>
          <w:szCs w:val="32"/>
        </w:rPr>
        <w:t>论</w:t>
      </w:r>
      <w:r>
        <w:rPr>
          <w:rFonts w:hint="eastAsia" w:ascii="仿宋_GB2312" w:hAnsi="仿宋_GB2312" w:eastAsia="仿宋_GB2312" w:cs="仿宋_GB2312"/>
          <w:b w:val="0"/>
          <w:bCs w:val="0"/>
          <w:spacing w:val="0"/>
          <w:w w:val="100"/>
          <w:sz w:val="32"/>
          <w:szCs w:val="32"/>
        </w:rPr>
        <w:t>。</w:t>
      </w:r>
    </w:p>
    <w:p w14:paraId="4C2E0646">
      <w:pPr>
        <w:pStyle w:val="3"/>
        <w:spacing w:before="27" w:line="299" w:lineRule="auto"/>
        <w:ind w:left="0" w:leftChars="0" w:right="0" w:firstLine="636"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置经</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收意</w:t>
      </w:r>
      <w:r>
        <w:rPr>
          <w:rFonts w:hint="eastAsia" w:ascii="仿宋_GB2312" w:hAnsi="仿宋_GB2312" w:eastAsia="仿宋_GB2312" w:cs="仿宋_GB2312"/>
          <w:b w:val="0"/>
          <w:bCs w:val="0"/>
          <w:spacing w:val="-3"/>
          <w:w w:val="100"/>
          <w:sz w:val="32"/>
          <w:szCs w:val="32"/>
        </w:rPr>
        <w:t>见</w:t>
      </w:r>
      <w:r>
        <w:rPr>
          <w:rFonts w:hint="eastAsia" w:ascii="仿宋_GB2312" w:hAnsi="仿宋_GB2312" w:eastAsia="仿宋_GB2312" w:cs="仿宋_GB2312"/>
          <w:b w:val="0"/>
          <w:bCs w:val="0"/>
          <w:spacing w:val="-1"/>
          <w:w w:val="100"/>
          <w:sz w:val="32"/>
          <w:szCs w:val="32"/>
        </w:rPr>
        <w:t>书》</w:t>
      </w:r>
      <w:r>
        <w:rPr>
          <w:rFonts w:hint="eastAsia" w:ascii="仿宋_GB2312" w:hAnsi="仿宋_GB2312" w:eastAsia="仿宋_GB2312" w:cs="仿宋_GB2312"/>
          <w:b w:val="0"/>
          <w:bCs w:val="0"/>
          <w:spacing w:val="0"/>
          <w:w w:val="100"/>
          <w:sz w:val="32"/>
          <w:szCs w:val="32"/>
        </w:rPr>
        <w:t>。</w:t>
      </w:r>
    </w:p>
    <w:p w14:paraId="2CBF16A8">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不符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0"/>
          <w:w w:val="100"/>
          <w:sz w:val="32"/>
          <w:szCs w:val="32"/>
        </w:rPr>
        <w:t>予</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决定</w:t>
      </w:r>
      <w:r>
        <w:rPr>
          <w:rFonts w:hint="eastAsia" w:ascii="仿宋_GB2312" w:hAnsi="仿宋_GB2312" w:eastAsia="仿宋_GB2312" w:cs="仿宋_GB2312"/>
          <w:b w:val="0"/>
          <w:bCs w:val="0"/>
          <w:spacing w:val="-3"/>
          <w:w w:val="100"/>
          <w:sz w:val="32"/>
          <w:szCs w:val="32"/>
        </w:rPr>
        <w:t>书</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w:t>
      </w:r>
    </w:p>
    <w:p w14:paraId="39EC1AE7">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现</w:t>
      </w:r>
      <w:r>
        <w:rPr>
          <w:rFonts w:hint="eastAsia" w:ascii="仿宋_GB2312" w:hAnsi="仿宋_GB2312" w:eastAsia="仿宋_GB2312" w:cs="仿宋_GB2312"/>
          <w:b w:val="0"/>
          <w:bCs w:val="0"/>
          <w:spacing w:val="-1"/>
          <w:w w:val="100"/>
          <w:sz w:val="32"/>
          <w:szCs w:val="32"/>
        </w:rPr>
        <w:t>场勘</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44953AF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组</w:t>
      </w:r>
      <w:r>
        <w:rPr>
          <w:rFonts w:hint="eastAsia" w:ascii="仿宋_GB2312" w:hAnsi="仿宋_GB2312" w:eastAsia="仿宋_GB2312" w:cs="仿宋_GB2312"/>
          <w:b w:val="0"/>
          <w:bCs w:val="0"/>
          <w:spacing w:val="-1"/>
          <w:w w:val="100"/>
          <w:sz w:val="32"/>
          <w:szCs w:val="32"/>
        </w:rPr>
        <w:t>织听</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532C38F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招</w:t>
      </w:r>
      <w:r>
        <w:rPr>
          <w:rFonts w:hint="eastAsia" w:ascii="仿宋_GB2312" w:hAnsi="仿宋_GB2312" w:eastAsia="仿宋_GB2312" w:cs="仿宋_GB2312"/>
          <w:b w:val="0"/>
          <w:bCs w:val="0"/>
          <w:spacing w:val="-1"/>
          <w:w w:val="100"/>
          <w:sz w:val="32"/>
          <w:szCs w:val="32"/>
        </w:rPr>
        <w:t>标、拍卖、挂牌</w:t>
      </w:r>
      <w:r>
        <w:rPr>
          <w:rFonts w:hint="eastAsia" w:ascii="仿宋_GB2312" w:hAnsi="仿宋_GB2312" w:eastAsia="仿宋_GB2312" w:cs="仿宋_GB2312"/>
          <w:b w:val="0"/>
          <w:bCs w:val="0"/>
          <w:spacing w:val="2"/>
          <w:w w:val="100"/>
          <w:sz w:val="32"/>
          <w:szCs w:val="32"/>
        </w:rPr>
        <w:t>交</w:t>
      </w:r>
      <w:r>
        <w:rPr>
          <w:rFonts w:hint="eastAsia" w:ascii="仿宋_GB2312" w:hAnsi="仿宋_GB2312" w:eastAsia="仿宋_GB2312" w:cs="仿宋_GB2312"/>
          <w:b w:val="0"/>
          <w:bCs w:val="0"/>
          <w:spacing w:val="-3"/>
          <w:w w:val="100"/>
          <w:sz w:val="32"/>
          <w:szCs w:val="32"/>
        </w:rPr>
        <w:t>易</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否</w:t>
      </w:r>
    </w:p>
    <w:p w14:paraId="7726C82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检</w:t>
      </w:r>
      <w:r>
        <w:rPr>
          <w:rFonts w:hint="eastAsia" w:ascii="仿宋_GB2312" w:hAnsi="仿宋_GB2312" w:eastAsia="仿宋_GB2312" w:cs="仿宋_GB2312"/>
          <w:b w:val="0"/>
          <w:bCs w:val="0"/>
          <w:spacing w:val="-1"/>
          <w:w w:val="100"/>
          <w:sz w:val="32"/>
          <w:szCs w:val="32"/>
        </w:rPr>
        <w:t>验、检测、检疫：</w:t>
      </w:r>
      <w:r>
        <w:rPr>
          <w:rFonts w:hint="eastAsia" w:ascii="仿宋_GB2312" w:hAnsi="仿宋_GB2312" w:eastAsia="仿宋_GB2312" w:cs="仿宋_GB2312"/>
          <w:b w:val="0"/>
          <w:bCs w:val="0"/>
          <w:spacing w:val="0"/>
          <w:w w:val="100"/>
          <w:sz w:val="32"/>
          <w:szCs w:val="32"/>
        </w:rPr>
        <w:t>否</w:t>
      </w:r>
    </w:p>
    <w:p w14:paraId="4582F824">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鉴</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否</w:t>
      </w:r>
    </w:p>
    <w:p w14:paraId="20060D1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专</w:t>
      </w:r>
      <w:r>
        <w:rPr>
          <w:rFonts w:hint="eastAsia" w:ascii="仿宋_GB2312" w:hAnsi="仿宋_GB2312" w:eastAsia="仿宋_GB2312" w:cs="仿宋_GB2312"/>
          <w:b w:val="0"/>
          <w:bCs w:val="0"/>
          <w:spacing w:val="-1"/>
          <w:w w:val="100"/>
          <w:sz w:val="32"/>
          <w:szCs w:val="32"/>
        </w:rPr>
        <w:t>家评</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249AF23A">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向</w:t>
      </w:r>
      <w:r>
        <w:rPr>
          <w:rFonts w:hint="eastAsia" w:ascii="仿宋_GB2312" w:hAnsi="仿宋_GB2312" w:eastAsia="仿宋_GB2312" w:cs="仿宋_GB2312"/>
          <w:b w:val="0"/>
          <w:bCs w:val="0"/>
          <w:spacing w:val="-1"/>
          <w:w w:val="100"/>
          <w:sz w:val="32"/>
          <w:szCs w:val="32"/>
        </w:rPr>
        <w:t>社会公示：</w:t>
      </w:r>
      <w:r>
        <w:rPr>
          <w:rFonts w:hint="eastAsia" w:ascii="仿宋_GB2312" w:hAnsi="仿宋_GB2312" w:eastAsia="仿宋_GB2312" w:cs="仿宋_GB2312"/>
          <w:b w:val="0"/>
          <w:bCs w:val="0"/>
          <w:spacing w:val="0"/>
          <w:w w:val="100"/>
          <w:sz w:val="32"/>
          <w:szCs w:val="32"/>
        </w:rPr>
        <w:t>否</w:t>
      </w:r>
    </w:p>
    <w:p w14:paraId="1048D7CA">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是否实行</w:t>
      </w:r>
      <w:r>
        <w:rPr>
          <w:rFonts w:hint="eastAsia" w:ascii="仿宋_GB2312" w:hAnsi="仿宋_GB2312" w:eastAsia="仿宋_GB2312" w:cs="仿宋_GB2312"/>
          <w:b w:val="0"/>
          <w:bCs w:val="0"/>
          <w:spacing w:val="2"/>
          <w:w w:val="100"/>
          <w:sz w:val="32"/>
          <w:szCs w:val="32"/>
        </w:rPr>
        <w:t>告</w:t>
      </w:r>
      <w:r>
        <w:rPr>
          <w:rFonts w:hint="eastAsia" w:ascii="仿宋_GB2312" w:hAnsi="仿宋_GB2312" w:eastAsia="仿宋_GB2312" w:cs="仿宋_GB2312"/>
          <w:b w:val="0"/>
          <w:bCs w:val="0"/>
          <w:spacing w:val="-1"/>
          <w:w w:val="100"/>
          <w:sz w:val="32"/>
          <w:szCs w:val="32"/>
        </w:rPr>
        <w:t>知承诺办理：</w:t>
      </w:r>
      <w:r>
        <w:rPr>
          <w:rFonts w:hint="eastAsia" w:ascii="仿宋_GB2312" w:hAnsi="仿宋_GB2312" w:eastAsia="仿宋_GB2312" w:cs="仿宋_GB2312"/>
          <w:b w:val="0"/>
          <w:bCs w:val="0"/>
          <w:spacing w:val="0"/>
          <w:w w:val="100"/>
          <w:sz w:val="32"/>
          <w:szCs w:val="32"/>
        </w:rPr>
        <w:t>否</w:t>
      </w:r>
    </w:p>
    <w:p w14:paraId="5F5ADCE3">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9"/>
          <w:w w:val="100"/>
          <w:sz w:val="32"/>
          <w:szCs w:val="32"/>
        </w:rPr>
        <w:t>1</w:t>
      </w:r>
      <w:r>
        <w:rPr>
          <w:rFonts w:hint="eastAsia" w:ascii="仿宋_GB2312" w:hAnsi="仿宋_GB2312" w:eastAsia="仿宋_GB2312" w:cs="仿宋_GB2312"/>
          <w:b/>
          <w:bCs/>
          <w:spacing w:val="1"/>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审批机关</w:t>
      </w:r>
      <w:r>
        <w:rPr>
          <w:rFonts w:hint="eastAsia" w:ascii="仿宋_GB2312" w:hAnsi="仿宋_GB2312" w:eastAsia="仿宋_GB2312" w:cs="仿宋_GB2312"/>
          <w:b w:val="0"/>
          <w:bCs w:val="0"/>
          <w:spacing w:val="2"/>
          <w:w w:val="100"/>
          <w:sz w:val="32"/>
          <w:szCs w:val="32"/>
        </w:rPr>
        <w:t>是</w:t>
      </w:r>
      <w:r>
        <w:rPr>
          <w:rFonts w:hint="eastAsia" w:ascii="仿宋_GB2312" w:hAnsi="仿宋_GB2312" w:eastAsia="仿宋_GB2312" w:cs="仿宋_GB2312"/>
          <w:b w:val="0"/>
          <w:bCs w:val="0"/>
          <w:spacing w:val="-1"/>
          <w:w w:val="100"/>
          <w:sz w:val="32"/>
          <w:szCs w:val="32"/>
        </w:rPr>
        <w:t>否委托服务机构</w:t>
      </w:r>
      <w:r>
        <w:rPr>
          <w:rFonts w:hint="eastAsia" w:ascii="仿宋_GB2312" w:hAnsi="仿宋_GB2312" w:eastAsia="仿宋_GB2312" w:cs="仿宋_GB2312"/>
          <w:b w:val="0"/>
          <w:bCs w:val="0"/>
          <w:spacing w:val="2"/>
          <w:w w:val="100"/>
          <w:sz w:val="32"/>
          <w:szCs w:val="32"/>
        </w:rPr>
        <w:t>开</w:t>
      </w:r>
      <w:r>
        <w:rPr>
          <w:rFonts w:hint="eastAsia" w:ascii="仿宋_GB2312" w:hAnsi="仿宋_GB2312" w:eastAsia="仿宋_GB2312" w:cs="仿宋_GB2312"/>
          <w:b w:val="0"/>
          <w:bCs w:val="0"/>
          <w:spacing w:val="-1"/>
          <w:w w:val="100"/>
          <w:sz w:val="32"/>
          <w:szCs w:val="32"/>
        </w:rPr>
        <w:t>展技术性服务</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是</w:t>
      </w:r>
    </w:p>
    <w:p w14:paraId="271B5D19">
      <w:pPr>
        <w:pStyle w:val="3"/>
        <w:spacing w:before="70"/>
        <w:ind w:left="120" w:right="0"/>
        <w:jc w:val="left"/>
        <w:rPr>
          <w:rFonts w:hint="eastAsia" w:ascii="仿宋_GB2312" w:hAnsi="仿宋_GB2312" w:eastAsia="仿宋_GB2312" w:cs="仿宋_GB2312"/>
          <w:sz w:val="32"/>
          <w:szCs w:val="32"/>
        </w:rPr>
      </w:pPr>
      <w:bookmarkStart w:id="137" w:name="八、受理和审批时限"/>
      <w:bookmarkEnd w:id="137"/>
      <w:r>
        <w:rPr>
          <w:rFonts w:hint="eastAsia" w:ascii="黑体" w:hAnsi="黑体" w:eastAsia="黑体" w:cs="黑体"/>
          <w:b w:val="0"/>
          <w:bCs w:val="0"/>
          <w:spacing w:val="-1"/>
          <w:w w:val="100"/>
          <w:sz w:val="32"/>
          <w:szCs w:val="32"/>
        </w:rPr>
        <w:t>八</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受理</w:t>
      </w:r>
      <w:r>
        <w:rPr>
          <w:rFonts w:hint="eastAsia" w:ascii="黑体" w:hAnsi="黑体" w:eastAsia="黑体" w:cs="黑体"/>
          <w:b w:val="0"/>
          <w:bCs w:val="0"/>
          <w:spacing w:val="-3"/>
          <w:w w:val="100"/>
          <w:sz w:val="32"/>
          <w:szCs w:val="32"/>
        </w:rPr>
        <w:t>和</w:t>
      </w:r>
      <w:r>
        <w:rPr>
          <w:rFonts w:hint="eastAsia" w:ascii="黑体" w:hAnsi="黑体" w:eastAsia="黑体" w:cs="黑体"/>
          <w:b w:val="0"/>
          <w:bCs w:val="0"/>
          <w:spacing w:val="-1"/>
          <w:w w:val="100"/>
          <w:sz w:val="32"/>
          <w:szCs w:val="32"/>
        </w:rPr>
        <w:t>审批</w:t>
      </w:r>
      <w:r>
        <w:rPr>
          <w:rFonts w:hint="eastAsia" w:ascii="黑体" w:hAnsi="黑体" w:eastAsia="黑体" w:cs="黑体"/>
          <w:b w:val="0"/>
          <w:bCs w:val="0"/>
          <w:spacing w:val="-3"/>
          <w:w w:val="100"/>
          <w:sz w:val="32"/>
          <w:szCs w:val="32"/>
        </w:rPr>
        <w:t>时</w:t>
      </w:r>
      <w:r>
        <w:rPr>
          <w:rFonts w:hint="eastAsia" w:ascii="黑体" w:hAnsi="黑体" w:eastAsia="黑体" w:cs="黑体"/>
          <w:b w:val="0"/>
          <w:bCs w:val="0"/>
          <w:spacing w:val="0"/>
          <w:w w:val="100"/>
          <w:sz w:val="32"/>
          <w:szCs w:val="32"/>
        </w:rPr>
        <w:t>限</w:t>
      </w:r>
    </w:p>
    <w:p w14:paraId="6B47A110">
      <w:pPr>
        <w:pStyle w:val="3"/>
        <w:numPr>
          <w:ilvl w:val="0"/>
          <w:numId w:val="4"/>
        </w:numPr>
        <w:tabs>
          <w:tab w:val="left" w:pos="818"/>
        </w:tabs>
        <w:ind w:left="818" w:right="0" w:hanging="14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承诺受理</w:t>
      </w:r>
      <w:r>
        <w:rPr>
          <w:rFonts w:hint="eastAsia" w:ascii="仿宋_GB2312" w:hAnsi="仿宋_GB2312" w:eastAsia="仿宋_GB2312" w:cs="仿宋_GB2312"/>
          <w:b w:val="0"/>
          <w:bCs w:val="0"/>
          <w:spacing w:val="2"/>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5</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0"/>
          <w:w w:val="100"/>
          <w:sz w:val="32"/>
          <w:szCs w:val="32"/>
        </w:rPr>
        <w:t>日</w:t>
      </w:r>
    </w:p>
    <w:p w14:paraId="2D745345">
      <w:pPr>
        <w:pStyle w:val="3"/>
        <w:numPr>
          <w:ilvl w:val="0"/>
          <w:numId w:val="4"/>
        </w:numPr>
        <w:tabs>
          <w:tab w:val="left" w:pos="818"/>
        </w:tabs>
        <w:spacing w:before="70"/>
        <w:ind w:left="818" w:right="0" w:hanging="140"/>
        <w:jc w:val="left"/>
        <w:rPr>
          <w:rFonts w:hint="eastAsia" w:ascii="仿宋_GB2312" w:hAnsi="仿宋_GB2312" w:eastAsia="仿宋_GB2312" w:cs="仿宋_GB2312"/>
          <w:sz w:val="32"/>
          <w:szCs w:val="32"/>
        </w:rPr>
      </w:pPr>
      <w:bookmarkStart w:id="138" w:name="2.法定审批时限：10个工作日"/>
      <w:bookmarkEnd w:id="138"/>
      <w:bookmarkStart w:id="139" w:name="2.法定审批时限：10个工作日"/>
      <w:bookmarkEnd w:id="139"/>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法定审批</w:t>
      </w:r>
      <w:r>
        <w:rPr>
          <w:rFonts w:hint="eastAsia" w:ascii="仿宋_GB2312" w:hAnsi="仿宋_GB2312" w:eastAsia="仿宋_GB2312" w:cs="仿宋_GB2312"/>
          <w:b w:val="0"/>
          <w:bCs w:val="0"/>
          <w:spacing w:val="1"/>
          <w:w w:val="95"/>
          <w:sz w:val="32"/>
          <w:szCs w:val="32"/>
        </w:rPr>
        <w:t>时</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1"/>
          <w:w w:val="95"/>
          <w:sz w:val="32"/>
          <w:szCs w:val="32"/>
        </w:rPr>
        <w:t>个</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作</w:t>
      </w:r>
      <w:r>
        <w:rPr>
          <w:rFonts w:hint="eastAsia" w:ascii="仿宋_GB2312" w:hAnsi="仿宋_GB2312" w:eastAsia="仿宋_GB2312" w:cs="仿宋_GB2312"/>
          <w:b w:val="0"/>
          <w:bCs w:val="0"/>
          <w:spacing w:val="0"/>
          <w:w w:val="95"/>
          <w:sz w:val="32"/>
          <w:szCs w:val="32"/>
        </w:rPr>
        <w:t>日</w:t>
      </w:r>
    </w:p>
    <w:p w14:paraId="6AE3C250">
      <w:pPr>
        <w:pStyle w:val="3"/>
        <w:spacing w:line="406" w:lineRule="exact"/>
        <w:ind w:right="0"/>
        <w:jc w:val="left"/>
        <w:rPr>
          <w:rFonts w:hint="eastAsia" w:ascii="仿宋_GB2312" w:hAnsi="仿宋_GB2312" w:eastAsia="仿宋_GB2312" w:cs="仿宋_GB2312"/>
          <w:sz w:val="32"/>
          <w:szCs w:val="32"/>
        </w:rPr>
      </w:pPr>
      <w:bookmarkStart w:id="140" w:name="3.规定法定审批时限依据"/>
      <w:bookmarkEnd w:id="140"/>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规定法定</w:t>
      </w:r>
      <w:r>
        <w:rPr>
          <w:rFonts w:hint="eastAsia" w:ascii="仿宋_GB2312" w:hAnsi="仿宋_GB2312" w:eastAsia="仿宋_GB2312" w:cs="仿宋_GB2312"/>
          <w:b w:val="0"/>
          <w:bCs w:val="0"/>
          <w:spacing w:val="2"/>
          <w:w w:val="100"/>
          <w:sz w:val="32"/>
          <w:szCs w:val="32"/>
        </w:rPr>
        <w:t>审</w:t>
      </w:r>
      <w:r>
        <w:rPr>
          <w:rFonts w:hint="eastAsia" w:ascii="仿宋_GB2312" w:hAnsi="仿宋_GB2312" w:eastAsia="仿宋_GB2312" w:cs="仿宋_GB2312"/>
          <w:b w:val="0"/>
          <w:bCs w:val="0"/>
          <w:spacing w:val="-1"/>
          <w:w w:val="100"/>
          <w:sz w:val="32"/>
          <w:szCs w:val="32"/>
        </w:rPr>
        <w:t>批时限依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六</w:t>
      </w:r>
      <w:r>
        <w:rPr>
          <w:rFonts w:hint="eastAsia" w:ascii="仿宋_GB2312" w:hAnsi="仿宋_GB2312" w:eastAsia="仿宋_GB2312" w:cs="仿宋_GB2312"/>
          <w:b w:val="0"/>
          <w:bCs w:val="0"/>
          <w:spacing w:val="0"/>
          <w:w w:val="100"/>
          <w:sz w:val="32"/>
          <w:szCs w:val="32"/>
        </w:rPr>
        <w:t>条气</w:t>
      </w:r>
      <w:r>
        <w:rPr>
          <w:rFonts w:hint="eastAsia" w:ascii="仿宋_GB2312" w:hAnsi="仿宋_GB2312" w:eastAsia="仿宋_GB2312" w:cs="仿宋_GB2312"/>
          <w:b w:val="0"/>
          <w:bCs w:val="0"/>
          <w:spacing w:val="-1"/>
          <w:w w:val="100"/>
          <w:sz w:val="32"/>
          <w:szCs w:val="32"/>
        </w:rPr>
        <w:t>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应当</w:t>
      </w:r>
      <w:r>
        <w:rPr>
          <w:rFonts w:hint="eastAsia" w:ascii="仿宋_GB2312" w:hAnsi="仿宋_GB2312" w:eastAsia="仿宋_GB2312" w:cs="仿宋_GB2312"/>
          <w:b w:val="0"/>
          <w:bCs w:val="0"/>
          <w:spacing w:val="-3"/>
          <w:w w:val="100"/>
          <w:sz w:val="32"/>
          <w:szCs w:val="32"/>
        </w:rPr>
        <w:t>在</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3"/>
          <w:w w:val="100"/>
          <w:sz w:val="32"/>
          <w:szCs w:val="32"/>
        </w:rPr>
        <w:t>之</w:t>
      </w:r>
      <w:r>
        <w:rPr>
          <w:rFonts w:hint="eastAsia" w:ascii="仿宋_GB2312" w:hAnsi="仿宋_GB2312" w:eastAsia="仿宋_GB2312" w:cs="仿宋_GB2312"/>
          <w:b w:val="0"/>
          <w:bCs w:val="0"/>
          <w:spacing w:val="-1"/>
          <w:w w:val="100"/>
          <w:sz w:val="32"/>
          <w:szCs w:val="32"/>
        </w:rPr>
        <w:t>日起</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个工</w:t>
      </w:r>
      <w:r>
        <w:rPr>
          <w:rFonts w:hint="eastAsia" w:ascii="仿宋_GB2312" w:hAnsi="仿宋_GB2312" w:eastAsia="仿宋_GB2312" w:cs="仿宋_GB2312"/>
          <w:b w:val="0"/>
          <w:bCs w:val="0"/>
          <w:spacing w:val="-3"/>
          <w:w w:val="100"/>
          <w:sz w:val="32"/>
          <w:szCs w:val="32"/>
        </w:rPr>
        <w:t>作</w:t>
      </w:r>
      <w:r>
        <w:rPr>
          <w:rFonts w:hint="eastAsia" w:ascii="仿宋_GB2312" w:hAnsi="仿宋_GB2312" w:eastAsia="仿宋_GB2312" w:cs="仿宋_GB2312"/>
          <w:b w:val="0"/>
          <w:bCs w:val="0"/>
          <w:spacing w:val="-1"/>
          <w:w w:val="100"/>
          <w:sz w:val="32"/>
          <w:szCs w:val="32"/>
        </w:rPr>
        <w:t>日内</w:t>
      </w:r>
      <w:r>
        <w:rPr>
          <w:rFonts w:hint="eastAsia" w:ascii="仿宋_GB2312" w:hAnsi="仿宋_GB2312" w:eastAsia="仿宋_GB2312" w:cs="仿宋_GB2312"/>
          <w:b w:val="0"/>
          <w:bCs w:val="0"/>
          <w:spacing w:val="-3"/>
          <w:w w:val="100"/>
          <w:sz w:val="32"/>
          <w:szCs w:val="32"/>
        </w:rPr>
        <w:t>作</w:t>
      </w:r>
      <w:r>
        <w:rPr>
          <w:rFonts w:hint="eastAsia" w:ascii="仿宋_GB2312" w:hAnsi="仿宋_GB2312" w:eastAsia="仿宋_GB2312" w:cs="仿宋_GB2312"/>
          <w:b w:val="0"/>
          <w:bCs w:val="0"/>
          <w:spacing w:val="-1"/>
          <w:w w:val="100"/>
          <w:sz w:val="32"/>
          <w:szCs w:val="32"/>
        </w:rPr>
        <w:t>出竣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结</w:t>
      </w:r>
      <w:r>
        <w:rPr>
          <w:rFonts w:hint="eastAsia" w:ascii="仿宋_GB2312" w:hAnsi="仿宋_GB2312" w:eastAsia="仿宋_GB2312" w:cs="仿宋_GB2312"/>
          <w:b w:val="0"/>
          <w:bCs w:val="0"/>
          <w:spacing w:val="-1"/>
          <w:w w:val="100"/>
          <w:sz w:val="32"/>
          <w:szCs w:val="32"/>
        </w:rPr>
        <w:t>论</w:t>
      </w:r>
      <w:r>
        <w:rPr>
          <w:rFonts w:hint="eastAsia" w:ascii="仿宋_GB2312" w:hAnsi="仿宋_GB2312" w:eastAsia="仿宋_GB2312" w:cs="仿宋_GB2312"/>
          <w:b w:val="0"/>
          <w:bCs w:val="0"/>
          <w:spacing w:val="0"/>
          <w:w w:val="100"/>
          <w:sz w:val="32"/>
          <w:szCs w:val="32"/>
        </w:rPr>
        <w:t>。</w:t>
      </w:r>
    </w:p>
    <w:p w14:paraId="5E69C786">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承诺审批</w:t>
      </w:r>
      <w:r>
        <w:rPr>
          <w:rFonts w:hint="eastAsia" w:ascii="仿宋_GB2312" w:hAnsi="仿宋_GB2312" w:eastAsia="仿宋_GB2312" w:cs="仿宋_GB2312"/>
          <w:b w:val="0"/>
          <w:bCs w:val="0"/>
          <w:spacing w:val="2"/>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8</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0"/>
          <w:w w:val="100"/>
          <w:sz w:val="32"/>
          <w:szCs w:val="32"/>
        </w:rPr>
        <w:t>日</w:t>
      </w:r>
    </w:p>
    <w:p w14:paraId="75F6C84F">
      <w:pPr>
        <w:pStyle w:val="3"/>
        <w:spacing w:before="70"/>
        <w:ind w:left="120" w:right="0"/>
        <w:jc w:val="left"/>
        <w:rPr>
          <w:rFonts w:hint="eastAsia" w:ascii="仿宋_GB2312" w:hAnsi="仿宋_GB2312" w:eastAsia="仿宋_GB2312" w:cs="仿宋_GB2312"/>
          <w:sz w:val="32"/>
          <w:szCs w:val="32"/>
        </w:rPr>
      </w:pPr>
      <w:bookmarkStart w:id="141" w:name="九、收费"/>
      <w:bookmarkEnd w:id="141"/>
      <w:r>
        <w:rPr>
          <w:rFonts w:hint="eastAsia" w:ascii="黑体" w:hAnsi="黑体" w:eastAsia="黑体" w:cs="黑体"/>
          <w:b w:val="0"/>
          <w:bCs w:val="0"/>
          <w:spacing w:val="-1"/>
          <w:w w:val="100"/>
          <w:sz w:val="32"/>
          <w:szCs w:val="32"/>
        </w:rPr>
        <w:t>九</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收</w:t>
      </w:r>
      <w:r>
        <w:rPr>
          <w:rFonts w:hint="eastAsia" w:ascii="黑体" w:hAnsi="黑体" w:eastAsia="黑体" w:cs="黑体"/>
          <w:b w:val="0"/>
          <w:bCs w:val="0"/>
          <w:spacing w:val="0"/>
          <w:w w:val="100"/>
          <w:sz w:val="32"/>
          <w:szCs w:val="32"/>
        </w:rPr>
        <w:t>费</w:t>
      </w:r>
    </w:p>
    <w:p w14:paraId="746F19AF">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可是否收费：</w:t>
      </w:r>
      <w:r>
        <w:rPr>
          <w:rFonts w:hint="eastAsia" w:ascii="仿宋_GB2312" w:hAnsi="仿宋_GB2312" w:eastAsia="仿宋_GB2312" w:cs="仿宋_GB2312"/>
          <w:b w:val="0"/>
          <w:bCs w:val="0"/>
          <w:spacing w:val="0"/>
          <w:w w:val="100"/>
          <w:sz w:val="32"/>
          <w:szCs w:val="32"/>
        </w:rPr>
        <w:t>否</w:t>
      </w:r>
    </w:p>
    <w:p w14:paraId="183076F4">
      <w:pPr>
        <w:pStyle w:val="3"/>
        <w:spacing w:before="70" w:line="269" w:lineRule="auto"/>
        <w:ind w:left="120" w:right="0" w:firstLine="559"/>
        <w:jc w:val="left"/>
        <w:rPr>
          <w:rFonts w:hint="eastAsia" w:ascii="仿宋_GB2312" w:hAnsi="仿宋_GB2312" w:eastAsia="仿宋_GB2312" w:cs="仿宋_GB2312"/>
          <w:sz w:val="32"/>
          <w:szCs w:val="32"/>
        </w:rPr>
      </w:pPr>
      <w:bookmarkStart w:id="142" w:name="2.收费项目的名称、收费项目的标准、设定收费项目的依据、规定收费标准的依据"/>
      <w:bookmarkEnd w:id="14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收费</w:t>
      </w:r>
      <w:r>
        <w:rPr>
          <w:rFonts w:hint="eastAsia" w:ascii="仿宋_GB2312" w:hAnsi="仿宋_GB2312" w:eastAsia="仿宋_GB2312" w:cs="仿宋_GB2312"/>
          <w:b w:val="0"/>
          <w:bCs w:val="0"/>
          <w:spacing w:val="2"/>
          <w:w w:val="100"/>
          <w:sz w:val="32"/>
          <w:szCs w:val="32"/>
        </w:rPr>
        <w:t>项</w:t>
      </w:r>
      <w:r>
        <w:rPr>
          <w:rFonts w:hint="eastAsia" w:ascii="仿宋_GB2312" w:hAnsi="仿宋_GB2312" w:eastAsia="仿宋_GB2312" w:cs="仿宋_GB2312"/>
          <w:b w:val="0"/>
          <w:bCs w:val="0"/>
          <w:spacing w:val="-1"/>
          <w:w w:val="100"/>
          <w:sz w:val="32"/>
          <w:szCs w:val="32"/>
        </w:rPr>
        <w:t>目的名称</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收费</w:t>
      </w:r>
      <w:r>
        <w:rPr>
          <w:rFonts w:hint="eastAsia" w:ascii="仿宋_GB2312" w:hAnsi="仿宋_GB2312" w:eastAsia="仿宋_GB2312" w:cs="仿宋_GB2312"/>
          <w:b w:val="0"/>
          <w:bCs w:val="0"/>
          <w:spacing w:val="2"/>
          <w:w w:val="100"/>
          <w:sz w:val="32"/>
          <w:szCs w:val="32"/>
        </w:rPr>
        <w:t>项</w:t>
      </w:r>
      <w:r>
        <w:rPr>
          <w:rFonts w:hint="eastAsia" w:ascii="仿宋_GB2312" w:hAnsi="仿宋_GB2312" w:eastAsia="仿宋_GB2312" w:cs="仿宋_GB2312"/>
          <w:b w:val="0"/>
          <w:bCs w:val="0"/>
          <w:spacing w:val="-1"/>
          <w:w w:val="100"/>
          <w:sz w:val="32"/>
          <w:szCs w:val="32"/>
        </w:rPr>
        <w:t>目的标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设定</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费项目的依</w:t>
      </w:r>
      <w:r>
        <w:rPr>
          <w:rFonts w:hint="eastAsia" w:ascii="仿宋_GB2312" w:hAnsi="仿宋_GB2312" w:eastAsia="仿宋_GB2312" w:cs="仿宋_GB2312"/>
          <w:b w:val="0"/>
          <w:bCs w:val="0"/>
          <w:spacing w:val="2"/>
          <w:w w:val="100"/>
          <w:sz w:val="32"/>
          <w:szCs w:val="32"/>
        </w:rPr>
        <w:t>据</w:t>
      </w:r>
      <w:r>
        <w:rPr>
          <w:rFonts w:hint="eastAsia" w:ascii="仿宋_GB2312" w:hAnsi="仿宋_GB2312" w:eastAsia="仿宋_GB2312" w:cs="仿宋_GB2312"/>
          <w:b w:val="0"/>
          <w:bCs w:val="0"/>
          <w:spacing w:val="-17"/>
          <w:w w:val="100"/>
          <w:sz w:val="32"/>
          <w:szCs w:val="32"/>
        </w:rPr>
        <w:t>、</w:t>
      </w:r>
      <w:r>
        <w:rPr>
          <w:rFonts w:hint="eastAsia" w:ascii="仿宋_GB2312" w:hAnsi="仿宋_GB2312" w:eastAsia="仿宋_GB2312" w:cs="仿宋_GB2312"/>
          <w:b w:val="0"/>
          <w:bCs w:val="0"/>
          <w:spacing w:val="0"/>
          <w:w w:val="100"/>
          <w:sz w:val="32"/>
          <w:szCs w:val="32"/>
        </w:rPr>
        <w:t>规</w:t>
      </w:r>
      <w:r>
        <w:rPr>
          <w:rFonts w:hint="eastAsia" w:ascii="仿宋_GB2312" w:hAnsi="仿宋_GB2312" w:eastAsia="仿宋_GB2312" w:cs="仿宋_GB2312"/>
          <w:b w:val="0"/>
          <w:bCs w:val="0"/>
          <w:spacing w:val="-1"/>
          <w:w w:val="100"/>
          <w:sz w:val="32"/>
          <w:szCs w:val="32"/>
        </w:rPr>
        <w:t>定收费标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1"/>
          <w:w w:val="100"/>
          <w:sz w:val="32"/>
          <w:szCs w:val="32"/>
        </w:rPr>
        <w:t>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193FE36C">
      <w:pPr>
        <w:pStyle w:val="3"/>
        <w:spacing w:before="70"/>
        <w:ind w:left="120" w:right="0"/>
        <w:jc w:val="left"/>
        <w:rPr>
          <w:rFonts w:hint="eastAsia" w:ascii="黑体" w:hAnsi="黑体" w:eastAsia="黑体" w:cs="黑体"/>
          <w:sz w:val="32"/>
          <w:szCs w:val="32"/>
        </w:rPr>
      </w:pPr>
      <w:bookmarkStart w:id="143" w:name="十、行政许可证件"/>
      <w:bookmarkEnd w:id="143"/>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行政</w:t>
      </w:r>
      <w:r>
        <w:rPr>
          <w:rFonts w:hint="eastAsia" w:ascii="黑体" w:hAnsi="黑体" w:eastAsia="黑体" w:cs="黑体"/>
          <w:b w:val="0"/>
          <w:bCs w:val="0"/>
          <w:spacing w:val="-3"/>
          <w:w w:val="100"/>
          <w:sz w:val="32"/>
          <w:szCs w:val="32"/>
        </w:rPr>
        <w:t>许</w:t>
      </w:r>
      <w:r>
        <w:rPr>
          <w:rFonts w:hint="eastAsia" w:ascii="黑体" w:hAnsi="黑体" w:eastAsia="黑体" w:cs="黑体"/>
          <w:b w:val="0"/>
          <w:bCs w:val="0"/>
          <w:spacing w:val="-1"/>
          <w:w w:val="100"/>
          <w:sz w:val="32"/>
          <w:szCs w:val="32"/>
        </w:rPr>
        <w:t>可证</w:t>
      </w:r>
      <w:r>
        <w:rPr>
          <w:rFonts w:hint="eastAsia" w:ascii="黑体" w:hAnsi="黑体" w:eastAsia="黑体" w:cs="黑体"/>
          <w:b w:val="0"/>
          <w:bCs w:val="0"/>
          <w:spacing w:val="0"/>
          <w:w w:val="100"/>
          <w:sz w:val="32"/>
          <w:szCs w:val="32"/>
        </w:rPr>
        <w:t>件</w:t>
      </w:r>
    </w:p>
    <w:p w14:paraId="59B81A4A">
      <w:pPr>
        <w:pStyle w:val="3"/>
        <w:spacing w:before="58"/>
        <w:ind w:right="0"/>
        <w:jc w:val="left"/>
        <w:rPr>
          <w:rFonts w:hint="eastAsia" w:ascii="仿宋_GB2312" w:hAnsi="仿宋_GB2312" w:eastAsia="仿宋_GB2312" w:cs="仿宋_GB2312"/>
          <w:sz w:val="32"/>
          <w:szCs w:val="32"/>
        </w:rPr>
      </w:pPr>
      <w:bookmarkStart w:id="144" w:name="1.审批结果类型：批文"/>
      <w:bookmarkEnd w:id="144"/>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类</w:t>
      </w:r>
      <w:r>
        <w:rPr>
          <w:rFonts w:hint="eastAsia" w:ascii="仿宋_GB2312" w:hAnsi="仿宋_GB2312" w:eastAsia="仿宋_GB2312" w:cs="仿宋_GB2312"/>
          <w:b w:val="0"/>
          <w:bCs w:val="0"/>
          <w:spacing w:val="-1"/>
          <w:w w:val="100"/>
          <w:sz w:val="32"/>
          <w:szCs w:val="32"/>
        </w:rPr>
        <w:t>型</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批</w:t>
      </w:r>
      <w:r>
        <w:rPr>
          <w:rFonts w:hint="eastAsia" w:ascii="仿宋_GB2312" w:hAnsi="仿宋_GB2312" w:eastAsia="仿宋_GB2312" w:cs="仿宋_GB2312"/>
          <w:b w:val="0"/>
          <w:bCs w:val="0"/>
          <w:spacing w:val="0"/>
          <w:w w:val="100"/>
          <w:sz w:val="32"/>
          <w:szCs w:val="32"/>
        </w:rPr>
        <w:t>文</w:t>
      </w:r>
    </w:p>
    <w:p w14:paraId="67072476">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意见</w:t>
      </w:r>
      <w:r>
        <w:rPr>
          <w:rFonts w:hint="eastAsia" w:ascii="仿宋_GB2312" w:hAnsi="仿宋_GB2312" w:eastAsia="仿宋_GB2312" w:cs="仿宋_GB2312"/>
          <w:b w:val="0"/>
          <w:bCs w:val="0"/>
          <w:spacing w:val="0"/>
          <w:w w:val="100"/>
          <w:sz w:val="32"/>
          <w:szCs w:val="32"/>
        </w:rPr>
        <w:t>书</w:t>
      </w:r>
    </w:p>
    <w:p w14:paraId="227AA5D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有效期限：当</w:t>
      </w:r>
      <w:r>
        <w:rPr>
          <w:rFonts w:hint="eastAsia" w:ascii="仿宋_GB2312" w:hAnsi="仿宋_GB2312" w:eastAsia="仿宋_GB2312" w:cs="仿宋_GB2312"/>
          <w:b w:val="0"/>
          <w:bCs w:val="0"/>
          <w:spacing w:val="0"/>
          <w:w w:val="100"/>
          <w:sz w:val="32"/>
          <w:szCs w:val="32"/>
        </w:rPr>
        <w:t>次</w:t>
      </w:r>
    </w:p>
    <w:p w14:paraId="554A7F8E">
      <w:pPr>
        <w:pStyle w:val="3"/>
        <w:spacing w:before="70"/>
        <w:ind w:right="0"/>
        <w:jc w:val="left"/>
        <w:rPr>
          <w:rFonts w:hint="eastAsia" w:ascii="仿宋_GB2312" w:hAnsi="仿宋_GB2312" w:eastAsia="仿宋_GB2312" w:cs="仿宋_GB2312"/>
          <w:sz w:val="32"/>
          <w:szCs w:val="32"/>
        </w:rPr>
      </w:pPr>
      <w:bookmarkStart w:id="145" w:name="4.规定审批结果有效期限的依据"/>
      <w:bookmarkEnd w:id="145"/>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果有效期限的依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六</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起十</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收结</w:t>
      </w:r>
      <w:r>
        <w:rPr>
          <w:rFonts w:hint="eastAsia" w:ascii="仿宋_GB2312" w:hAnsi="仿宋_GB2312" w:eastAsia="仿宋_GB2312" w:cs="仿宋_GB2312"/>
          <w:b w:val="0"/>
          <w:bCs w:val="0"/>
          <w:spacing w:val="-3"/>
          <w:w w:val="100"/>
          <w:sz w:val="32"/>
          <w:szCs w:val="32"/>
        </w:rPr>
        <w:t>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置经</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收意</w:t>
      </w:r>
      <w:r>
        <w:rPr>
          <w:rFonts w:hint="eastAsia" w:ascii="仿宋_GB2312" w:hAnsi="仿宋_GB2312" w:eastAsia="仿宋_GB2312" w:cs="仿宋_GB2312"/>
          <w:b w:val="0"/>
          <w:bCs w:val="0"/>
          <w:spacing w:val="-3"/>
          <w:w w:val="100"/>
          <w:sz w:val="32"/>
          <w:szCs w:val="32"/>
        </w:rPr>
        <w:t>见</w:t>
      </w:r>
      <w:r>
        <w:rPr>
          <w:rFonts w:hint="eastAsia" w:ascii="仿宋_GB2312" w:hAnsi="仿宋_GB2312" w:eastAsia="仿宋_GB2312" w:cs="仿宋_GB2312"/>
          <w:b w:val="0"/>
          <w:bCs w:val="0"/>
          <w:spacing w:val="-1"/>
          <w:w w:val="100"/>
          <w:sz w:val="32"/>
          <w:szCs w:val="32"/>
        </w:rPr>
        <w:t>书》</w:t>
      </w:r>
      <w:r>
        <w:rPr>
          <w:rFonts w:hint="eastAsia" w:ascii="仿宋_GB2312" w:hAnsi="仿宋_GB2312" w:eastAsia="仿宋_GB2312" w:cs="仿宋_GB2312"/>
          <w:b w:val="0"/>
          <w:bCs w:val="0"/>
          <w:spacing w:val="0"/>
          <w:w w:val="100"/>
          <w:sz w:val="32"/>
          <w:szCs w:val="32"/>
        </w:rPr>
        <w:t>。</w:t>
      </w:r>
    </w:p>
    <w:p w14:paraId="5F557BF1">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办</w:t>
      </w:r>
      <w:r>
        <w:rPr>
          <w:rFonts w:hint="eastAsia" w:ascii="仿宋_GB2312" w:hAnsi="仿宋_GB2312" w:eastAsia="仿宋_GB2312" w:cs="仿宋_GB2312"/>
          <w:b w:val="0"/>
          <w:bCs w:val="0"/>
          <w:spacing w:val="-1"/>
          <w:w w:val="100"/>
          <w:sz w:val="32"/>
          <w:szCs w:val="32"/>
        </w:rPr>
        <w:t>理审批结果变更</w:t>
      </w:r>
      <w:r>
        <w:rPr>
          <w:rFonts w:hint="eastAsia" w:ascii="仿宋_GB2312" w:hAnsi="仿宋_GB2312" w:eastAsia="仿宋_GB2312" w:cs="仿宋_GB2312"/>
          <w:b w:val="0"/>
          <w:bCs w:val="0"/>
          <w:spacing w:val="2"/>
          <w:w w:val="100"/>
          <w:sz w:val="32"/>
          <w:szCs w:val="32"/>
        </w:rPr>
        <w:t>手</w:t>
      </w:r>
      <w:r>
        <w:rPr>
          <w:rFonts w:hint="eastAsia" w:ascii="仿宋_GB2312" w:hAnsi="仿宋_GB2312" w:eastAsia="仿宋_GB2312" w:cs="仿宋_GB2312"/>
          <w:b w:val="0"/>
          <w:bCs w:val="0"/>
          <w:spacing w:val="-1"/>
          <w:w w:val="100"/>
          <w:sz w:val="32"/>
          <w:szCs w:val="32"/>
        </w:rPr>
        <w:t>续</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否</w:t>
      </w:r>
    </w:p>
    <w:p w14:paraId="38E93AE3">
      <w:pPr>
        <w:pStyle w:val="3"/>
        <w:spacing w:line="240" w:lineRule="auto"/>
        <w:ind w:right="0"/>
        <w:jc w:val="left"/>
        <w:rPr>
          <w:rFonts w:hint="eastAsia" w:ascii="仿宋_GB2312" w:hAnsi="仿宋_GB2312" w:eastAsia="仿宋_GB2312" w:cs="仿宋_GB2312"/>
          <w:sz w:val="32"/>
          <w:szCs w:val="32"/>
        </w:rPr>
      </w:pPr>
      <w:bookmarkStart w:id="146" w:name="6.办理审批结果变更手续的要求"/>
      <w:bookmarkEnd w:id="146"/>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果变更手续的要</w:t>
      </w:r>
      <w:r>
        <w:rPr>
          <w:rFonts w:hint="eastAsia" w:ascii="仿宋_GB2312" w:hAnsi="仿宋_GB2312" w:eastAsia="仿宋_GB2312" w:cs="仿宋_GB2312"/>
          <w:b w:val="0"/>
          <w:bCs w:val="0"/>
          <w:spacing w:val="0"/>
          <w:w w:val="100"/>
          <w:sz w:val="32"/>
          <w:szCs w:val="32"/>
        </w:rPr>
        <w:t>求</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5687014B">
      <w:pPr>
        <w:pStyle w:val="3"/>
        <w:spacing w:before="36"/>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办</w:t>
      </w:r>
      <w:r>
        <w:rPr>
          <w:rFonts w:hint="eastAsia" w:ascii="仿宋_GB2312" w:hAnsi="仿宋_GB2312" w:eastAsia="仿宋_GB2312" w:cs="仿宋_GB2312"/>
          <w:b w:val="0"/>
          <w:bCs w:val="0"/>
          <w:spacing w:val="-1"/>
          <w:w w:val="100"/>
          <w:sz w:val="32"/>
          <w:szCs w:val="32"/>
        </w:rPr>
        <w:t>理审批结果延续</w:t>
      </w:r>
      <w:r>
        <w:rPr>
          <w:rFonts w:hint="eastAsia" w:ascii="仿宋_GB2312" w:hAnsi="仿宋_GB2312" w:eastAsia="仿宋_GB2312" w:cs="仿宋_GB2312"/>
          <w:b w:val="0"/>
          <w:bCs w:val="0"/>
          <w:spacing w:val="2"/>
          <w:w w:val="100"/>
          <w:sz w:val="32"/>
          <w:szCs w:val="32"/>
        </w:rPr>
        <w:t>手</w:t>
      </w:r>
      <w:r>
        <w:rPr>
          <w:rFonts w:hint="eastAsia" w:ascii="仿宋_GB2312" w:hAnsi="仿宋_GB2312" w:eastAsia="仿宋_GB2312" w:cs="仿宋_GB2312"/>
          <w:b w:val="0"/>
          <w:bCs w:val="0"/>
          <w:spacing w:val="-1"/>
          <w:w w:val="100"/>
          <w:sz w:val="32"/>
          <w:szCs w:val="32"/>
        </w:rPr>
        <w:t>续</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否</w:t>
      </w:r>
    </w:p>
    <w:p w14:paraId="30E46BC1">
      <w:pPr>
        <w:pStyle w:val="3"/>
        <w:spacing w:line="406" w:lineRule="exact"/>
        <w:ind w:right="0"/>
        <w:jc w:val="left"/>
        <w:rPr>
          <w:rFonts w:hint="eastAsia" w:ascii="仿宋_GB2312" w:hAnsi="仿宋_GB2312" w:eastAsia="仿宋_GB2312" w:cs="仿宋_GB2312"/>
          <w:b w:val="0"/>
          <w:bCs w:val="0"/>
          <w:spacing w:val="0"/>
          <w:w w:val="100"/>
          <w:sz w:val="32"/>
          <w:szCs w:val="32"/>
        </w:rPr>
      </w:pPr>
      <w:bookmarkStart w:id="147" w:name="8.办理审批结果延续手续的要求"/>
      <w:bookmarkEnd w:id="147"/>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果延续手续的要</w:t>
      </w:r>
      <w:r>
        <w:rPr>
          <w:rFonts w:hint="eastAsia" w:ascii="仿宋_GB2312" w:hAnsi="仿宋_GB2312" w:eastAsia="仿宋_GB2312" w:cs="仿宋_GB2312"/>
          <w:b w:val="0"/>
          <w:bCs w:val="0"/>
          <w:spacing w:val="0"/>
          <w:w w:val="100"/>
          <w:sz w:val="32"/>
          <w:szCs w:val="32"/>
        </w:rPr>
        <w:t>求</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bookmarkStart w:id="148" w:name="9.审批结果的有效地域范围"/>
      <w:bookmarkEnd w:id="148"/>
    </w:p>
    <w:p w14:paraId="42101273">
      <w:pPr>
        <w:pStyle w:val="3"/>
        <w:spacing w:line="406"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有效地域范</w:t>
      </w:r>
      <w:r>
        <w:rPr>
          <w:rFonts w:hint="eastAsia" w:ascii="仿宋_GB2312" w:hAnsi="仿宋_GB2312" w:eastAsia="仿宋_GB2312" w:cs="仿宋_GB2312"/>
          <w:b w:val="0"/>
          <w:bCs w:val="0"/>
          <w:spacing w:val="0"/>
          <w:w w:val="100"/>
          <w:sz w:val="32"/>
          <w:szCs w:val="32"/>
        </w:rPr>
        <w:t>围</w:t>
      </w:r>
      <w:bookmarkStart w:id="149" w:name="全国"/>
      <w:bookmarkEnd w:id="149"/>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100"/>
          <w:sz w:val="32"/>
          <w:szCs w:val="32"/>
        </w:rPr>
        <w:t>全</w:t>
      </w:r>
      <w:r>
        <w:rPr>
          <w:rFonts w:hint="eastAsia" w:ascii="仿宋_GB2312" w:hAnsi="仿宋_GB2312" w:eastAsia="仿宋_GB2312" w:cs="仿宋_GB2312"/>
          <w:b w:val="0"/>
          <w:bCs w:val="0"/>
          <w:spacing w:val="0"/>
          <w:w w:val="100"/>
          <w:sz w:val="32"/>
          <w:szCs w:val="32"/>
        </w:rPr>
        <w:t>国</w:t>
      </w:r>
    </w:p>
    <w:p w14:paraId="2222DF72">
      <w:pPr>
        <w:pStyle w:val="3"/>
        <w:spacing w:before="58"/>
        <w:ind w:right="0"/>
        <w:jc w:val="left"/>
        <w:rPr>
          <w:rFonts w:hint="eastAsia" w:ascii="仿宋_GB2312" w:hAnsi="仿宋_GB2312" w:eastAsia="仿宋_GB2312" w:cs="仿宋_GB2312"/>
          <w:sz w:val="32"/>
          <w:szCs w:val="32"/>
        </w:rPr>
      </w:pPr>
      <w:bookmarkStart w:id="150" w:name="10.规定审批结果有效地域范围的依据"/>
      <w:bookmarkEnd w:id="150"/>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果有效地域范围</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依</w:t>
      </w:r>
      <w:r>
        <w:rPr>
          <w:rFonts w:hint="eastAsia" w:ascii="仿宋_GB2312" w:hAnsi="仿宋_GB2312" w:eastAsia="仿宋_GB2312" w:cs="仿宋_GB2312"/>
          <w:b w:val="0"/>
          <w:bCs w:val="0"/>
          <w:spacing w:val="0"/>
          <w:w w:val="100"/>
          <w:sz w:val="32"/>
          <w:szCs w:val="32"/>
        </w:rPr>
        <w:t>据</w:t>
      </w:r>
    </w:p>
    <w:p w14:paraId="124988A2">
      <w:pPr>
        <w:pStyle w:val="3"/>
        <w:spacing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四</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本</w:t>
      </w:r>
      <w:r>
        <w:rPr>
          <w:rFonts w:hint="eastAsia" w:ascii="仿宋_GB2312" w:hAnsi="仿宋_GB2312" w:eastAsia="仿宋_GB2312" w:cs="仿宋_GB2312"/>
          <w:b w:val="0"/>
          <w:bCs w:val="0"/>
          <w:spacing w:val="2"/>
          <w:w w:val="100"/>
          <w:sz w:val="32"/>
          <w:szCs w:val="32"/>
        </w:rPr>
        <w:t>规</w:t>
      </w:r>
      <w:r>
        <w:rPr>
          <w:rFonts w:hint="eastAsia" w:ascii="仿宋_GB2312" w:hAnsi="仿宋_GB2312" w:eastAsia="仿宋_GB2312" w:cs="仿宋_GB2312"/>
          <w:b w:val="0"/>
          <w:bCs w:val="0"/>
          <w:spacing w:val="0"/>
          <w:w w:val="100"/>
          <w:sz w:val="32"/>
          <w:szCs w:val="32"/>
        </w:rPr>
        <w:t>定</w:t>
      </w:r>
      <w:r>
        <w:rPr>
          <w:rFonts w:hint="eastAsia" w:ascii="仿宋_GB2312" w:hAnsi="仿宋_GB2312" w:eastAsia="仿宋_GB2312" w:cs="仿宋_GB2312"/>
          <w:b w:val="0"/>
          <w:bCs w:val="0"/>
          <w:spacing w:val="-1"/>
          <w:w w:val="100"/>
          <w:sz w:val="32"/>
          <w:szCs w:val="32"/>
        </w:rPr>
        <w:t>适</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于下</w:t>
      </w:r>
      <w:r>
        <w:rPr>
          <w:rFonts w:hint="eastAsia" w:ascii="仿宋_GB2312" w:hAnsi="仿宋_GB2312" w:eastAsia="仿宋_GB2312" w:cs="仿宋_GB2312"/>
          <w:b w:val="0"/>
          <w:bCs w:val="0"/>
          <w:spacing w:val="-3"/>
          <w:w w:val="100"/>
          <w:sz w:val="32"/>
          <w:szCs w:val="32"/>
        </w:rPr>
        <w:t>列</w:t>
      </w:r>
      <w:r>
        <w:rPr>
          <w:rFonts w:hint="eastAsia" w:ascii="仿宋_GB2312" w:hAnsi="仿宋_GB2312" w:eastAsia="仿宋_GB2312" w:cs="仿宋_GB2312"/>
          <w:b w:val="0"/>
          <w:bCs w:val="0"/>
          <w:spacing w:val="-1"/>
          <w:w w:val="100"/>
          <w:sz w:val="32"/>
          <w:szCs w:val="32"/>
        </w:rPr>
        <w:t>建设</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程</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场</w:t>
      </w:r>
      <w:r>
        <w:rPr>
          <w:rFonts w:hint="eastAsia" w:ascii="仿宋_GB2312" w:hAnsi="仿宋_GB2312" w:eastAsia="仿宋_GB2312" w:cs="仿宋_GB2312"/>
          <w:b w:val="0"/>
          <w:bCs w:val="0"/>
          <w:spacing w:val="-3"/>
          <w:w w:val="100"/>
          <w:sz w:val="32"/>
          <w:szCs w:val="32"/>
        </w:rPr>
        <w:t>所</w:t>
      </w:r>
      <w:r>
        <w:rPr>
          <w:rFonts w:hint="eastAsia" w:ascii="仿宋_GB2312" w:hAnsi="仿宋_GB2312" w:eastAsia="仿宋_GB2312" w:cs="仿宋_GB2312"/>
          <w:b w:val="0"/>
          <w:bCs w:val="0"/>
          <w:spacing w:val="-1"/>
          <w:w w:val="100"/>
          <w:sz w:val="32"/>
          <w:szCs w:val="32"/>
        </w:rPr>
        <w:t>和大</w:t>
      </w:r>
      <w:r>
        <w:rPr>
          <w:rFonts w:hint="eastAsia" w:ascii="仿宋_GB2312" w:hAnsi="仿宋_GB2312" w:eastAsia="仿宋_GB2312" w:cs="仿宋_GB2312"/>
          <w:b w:val="0"/>
          <w:bCs w:val="0"/>
          <w:spacing w:val="-3"/>
          <w:w w:val="100"/>
          <w:sz w:val="32"/>
          <w:szCs w:val="32"/>
        </w:rPr>
        <w:t>型</w:t>
      </w:r>
      <w:r>
        <w:rPr>
          <w:rFonts w:hint="eastAsia" w:ascii="仿宋_GB2312" w:hAnsi="仿宋_GB2312" w:eastAsia="仿宋_GB2312" w:cs="仿宋_GB2312"/>
          <w:b w:val="0"/>
          <w:bCs w:val="0"/>
          <w:spacing w:val="-1"/>
          <w:w w:val="100"/>
          <w:sz w:val="32"/>
          <w:szCs w:val="32"/>
        </w:rPr>
        <w:t>项目</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设计</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核和</w:t>
      </w:r>
      <w:r>
        <w:rPr>
          <w:rFonts w:hint="eastAsia" w:ascii="仿宋_GB2312" w:hAnsi="仿宋_GB2312" w:eastAsia="仿宋_GB2312" w:cs="仿宋_GB2312"/>
          <w:b w:val="0"/>
          <w:bCs w:val="0"/>
          <w:spacing w:val="0"/>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w:t>
      </w:r>
      <w:r>
        <w:rPr>
          <w:rFonts w:hint="eastAsia" w:ascii="仿宋_GB2312" w:hAnsi="仿宋_GB2312" w:eastAsia="仿宋_GB2312" w:cs="仿宋_GB2312"/>
          <w:b w:val="0"/>
          <w:bCs w:val="0"/>
          <w:spacing w:val="0"/>
          <w:w w:val="100"/>
          <w:sz w:val="32"/>
          <w:szCs w:val="32"/>
        </w:rPr>
        <w:t>：</w:t>
      </w:r>
    </w:p>
    <w:p w14:paraId="0890C353">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22"/>
          <w:w w:val="100"/>
          <w:sz w:val="32"/>
          <w:szCs w:val="32"/>
        </w:rPr>
        <w:t>）</w:t>
      </w:r>
      <w:r>
        <w:rPr>
          <w:rFonts w:hint="eastAsia" w:ascii="仿宋_GB2312" w:hAnsi="仿宋_GB2312" w:eastAsia="仿宋_GB2312" w:cs="仿宋_GB2312"/>
          <w:b w:val="0"/>
          <w:bCs w:val="0"/>
          <w:spacing w:val="-1"/>
          <w:w w:val="100"/>
          <w:sz w:val="32"/>
          <w:szCs w:val="32"/>
        </w:rPr>
        <w:t>油库</w:t>
      </w:r>
      <w:r>
        <w:rPr>
          <w:rFonts w:hint="eastAsia" w:ascii="仿宋_GB2312" w:hAnsi="仿宋_GB2312" w:eastAsia="仿宋_GB2312" w:cs="仿宋_GB2312"/>
          <w:b w:val="0"/>
          <w:bCs w:val="0"/>
          <w:spacing w:val="-22"/>
          <w:w w:val="100"/>
          <w:sz w:val="32"/>
          <w:szCs w:val="32"/>
        </w:rPr>
        <w:t>、</w:t>
      </w:r>
      <w:r>
        <w:rPr>
          <w:rFonts w:hint="eastAsia" w:ascii="仿宋_GB2312" w:hAnsi="仿宋_GB2312" w:eastAsia="仿宋_GB2312" w:cs="仿宋_GB2312"/>
          <w:b w:val="0"/>
          <w:bCs w:val="0"/>
          <w:spacing w:val="-1"/>
          <w:w w:val="100"/>
          <w:sz w:val="32"/>
          <w:szCs w:val="32"/>
        </w:rPr>
        <w:t>气库</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弹</w:t>
      </w:r>
      <w:r>
        <w:rPr>
          <w:rFonts w:hint="eastAsia" w:ascii="仿宋_GB2312" w:hAnsi="仿宋_GB2312" w:eastAsia="仿宋_GB2312" w:cs="仿宋_GB2312"/>
          <w:b w:val="0"/>
          <w:bCs w:val="0"/>
          <w:spacing w:val="-3"/>
          <w:w w:val="100"/>
          <w:sz w:val="32"/>
          <w:szCs w:val="32"/>
        </w:rPr>
        <w:t>药</w:t>
      </w:r>
      <w:r>
        <w:rPr>
          <w:rFonts w:hint="eastAsia" w:ascii="仿宋_GB2312" w:hAnsi="仿宋_GB2312" w:eastAsia="仿宋_GB2312" w:cs="仿宋_GB2312"/>
          <w:b w:val="0"/>
          <w:bCs w:val="0"/>
          <w:spacing w:val="-1"/>
          <w:w w:val="100"/>
          <w:sz w:val="32"/>
          <w:szCs w:val="32"/>
        </w:rPr>
        <w:t>库</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化</w:t>
      </w:r>
      <w:r>
        <w:rPr>
          <w:rFonts w:hint="eastAsia" w:ascii="仿宋_GB2312" w:hAnsi="仿宋_GB2312" w:eastAsia="仿宋_GB2312" w:cs="仿宋_GB2312"/>
          <w:b w:val="0"/>
          <w:bCs w:val="0"/>
          <w:spacing w:val="-3"/>
          <w:w w:val="100"/>
          <w:sz w:val="32"/>
          <w:szCs w:val="32"/>
        </w:rPr>
        <w:t>学</w:t>
      </w:r>
      <w:r>
        <w:rPr>
          <w:rFonts w:hint="eastAsia" w:ascii="仿宋_GB2312" w:hAnsi="仿宋_GB2312" w:eastAsia="仿宋_GB2312" w:cs="仿宋_GB2312"/>
          <w:b w:val="0"/>
          <w:bCs w:val="0"/>
          <w:spacing w:val="-1"/>
          <w:w w:val="100"/>
          <w:sz w:val="32"/>
          <w:szCs w:val="32"/>
        </w:rPr>
        <w:t>品仓</w:t>
      </w:r>
      <w:r>
        <w:rPr>
          <w:rFonts w:hint="eastAsia" w:ascii="仿宋_GB2312" w:hAnsi="仿宋_GB2312" w:eastAsia="仿宋_GB2312" w:cs="仿宋_GB2312"/>
          <w:b w:val="0"/>
          <w:bCs w:val="0"/>
          <w:spacing w:val="-3"/>
          <w:w w:val="100"/>
          <w:sz w:val="32"/>
          <w:szCs w:val="32"/>
        </w:rPr>
        <w:t>库</w:t>
      </w:r>
      <w:r>
        <w:rPr>
          <w:rFonts w:hint="eastAsia" w:ascii="仿宋_GB2312" w:hAnsi="仿宋_GB2312" w:eastAsia="仿宋_GB2312" w:cs="仿宋_GB2312"/>
          <w:b w:val="0"/>
          <w:bCs w:val="0"/>
          <w:spacing w:val="-1"/>
          <w:w w:val="100"/>
          <w:sz w:val="32"/>
          <w:szCs w:val="32"/>
        </w:rPr>
        <w:t>和烟</w:t>
      </w:r>
      <w:r>
        <w:rPr>
          <w:rFonts w:hint="eastAsia" w:ascii="仿宋_GB2312" w:hAnsi="仿宋_GB2312" w:eastAsia="仿宋_GB2312" w:cs="仿宋_GB2312"/>
          <w:b w:val="0"/>
          <w:bCs w:val="0"/>
          <w:spacing w:val="-3"/>
          <w:w w:val="100"/>
          <w:sz w:val="32"/>
          <w:szCs w:val="32"/>
        </w:rPr>
        <w:t>花</w:t>
      </w:r>
      <w:r>
        <w:rPr>
          <w:rFonts w:hint="eastAsia" w:ascii="仿宋_GB2312" w:hAnsi="仿宋_GB2312" w:eastAsia="仿宋_GB2312" w:cs="仿宋_GB2312"/>
          <w:b w:val="0"/>
          <w:bCs w:val="0"/>
          <w:spacing w:val="-1"/>
          <w:w w:val="100"/>
          <w:sz w:val="32"/>
          <w:szCs w:val="32"/>
        </w:rPr>
        <w:t>爆</w:t>
      </w:r>
      <w:r>
        <w:rPr>
          <w:rFonts w:hint="eastAsia" w:ascii="仿宋_GB2312" w:hAnsi="仿宋_GB2312" w:eastAsia="仿宋_GB2312" w:cs="仿宋_GB2312"/>
          <w:b w:val="0"/>
          <w:bCs w:val="0"/>
          <w:spacing w:val="-3"/>
          <w:w w:val="100"/>
          <w:sz w:val="32"/>
          <w:szCs w:val="32"/>
        </w:rPr>
        <w:t>竹</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石</w:t>
      </w:r>
      <w:r>
        <w:rPr>
          <w:rFonts w:hint="eastAsia" w:ascii="仿宋_GB2312" w:hAnsi="仿宋_GB2312" w:eastAsia="仿宋_GB2312" w:cs="仿宋_GB2312"/>
          <w:b w:val="0"/>
          <w:bCs w:val="0"/>
          <w:spacing w:val="-3"/>
          <w:w w:val="100"/>
          <w:sz w:val="32"/>
          <w:szCs w:val="32"/>
        </w:rPr>
        <w:t>化</w:t>
      </w:r>
      <w:r>
        <w:rPr>
          <w:rFonts w:hint="eastAsia" w:ascii="仿宋_GB2312" w:hAnsi="仿宋_GB2312" w:eastAsia="仿宋_GB2312" w:cs="仿宋_GB2312"/>
          <w:b w:val="0"/>
          <w:bCs w:val="0"/>
          <w:spacing w:val="-1"/>
          <w:w w:val="100"/>
          <w:sz w:val="32"/>
          <w:szCs w:val="32"/>
        </w:rPr>
        <w:t>等</w:t>
      </w:r>
      <w:r>
        <w:rPr>
          <w:rFonts w:hint="eastAsia" w:ascii="仿宋_GB2312" w:hAnsi="仿宋_GB2312" w:eastAsia="仿宋_GB2312" w:cs="仿宋_GB2312"/>
          <w:b w:val="0"/>
          <w:bCs w:val="0"/>
          <w:spacing w:val="0"/>
          <w:w w:val="100"/>
          <w:sz w:val="32"/>
          <w:szCs w:val="32"/>
        </w:rPr>
        <w:t>易</w:t>
      </w:r>
      <w:r>
        <w:rPr>
          <w:rFonts w:hint="eastAsia" w:ascii="仿宋_GB2312" w:hAnsi="仿宋_GB2312" w:eastAsia="仿宋_GB2312" w:cs="仿宋_GB2312"/>
          <w:b w:val="0"/>
          <w:bCs w:val="0"/>
          <w:spacing w:val="-1"/>
          <w:w w:val="100"/>
          <w:sz w:val="32"/>
          <w:szCs w:val="32"/>
        </w:rPr>
        <w:t>燃</w:t>
      </w:r>
      <w:r>
        <w:rPr>
          <w:rFonts w:hint="eastAsia" w:ascii="仿宋_GB2312" w:hAnsi="仿宋_GB2312" w:eastAsia="仿宋_GB2312" w:cs="仿宋_GB2312"/>
          <w:b w:val="0"/>
          <w:bCs w:val="0"/>
          <w:spacing w:val="-3"/>
          <w:w w:val="100"/>
          <w:sz w:val="32"/>
          <w:szCs w:val="32"/>
        </w:rPr>
        <w:t>易</w:t>
      </w:r>
      <w:r>
        <w:rPr>
          <w:rFonts w:hint="eastAsia" w:ascii="仿宋_GB2312" w:hAnsi="仿宋_GB2312" w:eastAsia="仿宋_GB2312" w:cs="仿宋_GB2312"/>
          <w:b w:val="0"/>
          <w:bCs w:val="0"/>
          <w:spacing w:val="-1"/>
          <w:w w:val="100"/>
          <w:sz w:val="32"/>
          <w:szCs w:val="32"/>
        </w:rPr>
        <w:t>爆建</w:t>
      </w:r>
      <w:r>
        <w:rPr>
          <w:rFonts w:hint="eastAsia" w:ascii="仿宋_GB2312" w:hAnsi="仿宋_GB2312" w:eastAsia="仿宋_GB2312" w:cs="仿宋_GB2312"/>
          <w:b w:val="0"/>
          <w:bCs w:val="0"/>
          <w:spacing w:val="-3"/>
          <w:w w:val="100"/>
          <w:sz w:val="32"/>
          <w:szCs w:val="32"/>
        </w:rPr>
        <w:t>设</w:t>
      </w:r>
      <w:r>
        <w:rPr>
          <w:rFonts w:hint="eastAsia" w:ascii="仿宋_GB2312" w:hAnsi="仿宋_GB2312" w:eastAsia="仿宋_GB2312" w:cs="仿宋_GB2312"/>
          <w:b w:val="0"/>
          <w:bCs w:val="0"/>
          <w:spacing w:val="-1"/>
          <w:w w:val="100"/>
          <w:sz w:val="32"/>
          <w:szCs w:val="32"/>
        </w:rPr>
        <w:t>工程</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场所</w:t>
      </w:r>
      <w:r>
        <w:rPr>
          <w:rFonts w:hint="eastAsia" w:ascii="仿宋_GB2312" w:hAnsi="仿宋_GB2312" w:eastAsia="仿宋_GB2312" w:cs="仿宋_GB2312"/>
          <w:b w:val="0"/>
          <w:bCs w:val="0"/>
          <w:spacing w:val="0"/>
          <w:w w:val="100"/>
          <w:sz w:val="32"/>
          <w:szCs w:val="32"/>
        </w:rPr>
        <w:t>；</w:t>
      </w:r>
    </w:p>
    <w:p w14:paraId="545A7DE6">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易发</w:t>
      </w:r>
      <w:r>
        <w:rPr>
          <w:rFonts w:hint="eastAsia" w:ascii="仿宋_GB2312" w:hAnsi="仿宋_GB2312" w:eastAsia="仿宋_GB2312" w:cs="仿宋_GB2312"/>
          <w:b w:val="0"/>
          <w:bCs w:val="0"/>
          <w:spacing w:val="-3"/>
          <w:w w:val="100"/>
          <w:sz w:val="32"/>
          <w:szCs w:val="32"/>
        </w:rPr>
        <w:t>区</w:t>
      </w:r>
      <w:r>
        <w:rPr>
          <w:rFonts w:hint="eastAsia" w:ascii="仿宋_GB2312" w:hAnsi="仿宋_GB2312" w:eastAsia="仿宋_GB2312" w:cs="仿宋_GB2312"/>
          <w:b w:val="0"/>
          <w:bCs w:val="0"/>
          <w:spacing w:val="-1"/>
          <w:w w:val="100"/>
          <w:sz w:val="32"/>
          <w:szCs w:val="32"/>
        </w:rPr>
        <w:t>内的</w:t>
      </w:r>
      <w:r>
        <w:rPr>
          <w:rFonts w:hint="eastAsia" w:ascii="仿宋_GB2312" w:hAnsi="仿宋_GB2312" w:eastAsia="仿宋_GB2312" w:cs="仿宋_GB2312"/>
          <w:b w:val="0"/>
          <w:bCs w:val="0"/>
          <w:spacing w:val="-3"/>
          <w:w w:val="100"/>
          <w:sz w:val="32"/>
          <w:szCs w:val="32"/>
        </w:rPr>
        <w:t>矿</w:t>
      </w:r>
      <w:r>
        <w:rPr>
          <w:rFonts w:hint="eastAsia" w:ascii="仿宋_GB2312" w:hAnsi="仿宋_GB2312" w:eastAsia="仿宋_GB2312" w:cs="仿宋_GB2312"/>
          <w:b w:val="0"/>
          <w:bCs w:val="0"/>
          <w:spacing w:val="-1"/>
          <w:w w:val="100"/>
          <w:sz w:val="32"/>
          <w:szCs w:val="32"/>
        </w:rPr>
        <w:t>区、</w:t>
      </w:r>
      <w:r>
        <w:rPr>
          <w:rFonts w:hint="eastAsia" w:ascii="仿宋_GB2312" w:hAnsi="仿宋_GB2312" w:eastAsia="仿宋_GB2312" w:cs="仿宋_GB2312"/>
          <w:b w:val="0"/>
          <w:bCs w:val="0"/>
          <w:spacing w:val="-3"/>
          <w:w w:val="100"/>
          <w:sz w:val="32"/>
          <w:szCs w:val="32"/>
        </w:rPr>
        <w:t>旅</w:t>
      </w:r>
      <w:r>
        <w:rPr>
          <w:rFonts w:hint="eastAsia" w:ascii="仿宋_GB2312" w:hAnsi="仿宋_GB2312" w:eastAsia="仿宋_GB2312" w:cs="仿宋_GB2312"/>
          <w:b w:val="0"/>
          <w:bCs w:val="0"/>
          <w:spacing w:val="-1"/>
          <w:w w:val="100"/>
          <w:sz w:val="32"/>
          <w:szCs w:val="32"/>
        </w:rPr>
        <w:t>游景</w:t>
      </w:r>
      <w:r>
        <w:rPr>
          <w:rFonts w:hint="eastAsia" w:ascii="仿宋_GB2312" w:hAnsi="仿宋_GB2312" w:eastAsia="仿宋_GB2312" w:cs="仿宋_GB2312"/>
          <w:b w:val="0"/>
          <w:bCs w:val="0"/>
          <w:spacing w:val="-3"/>
          <w:w w:val="100"/>
          <w:sz w:val="32"/>
          <w:szCs w:val="32"/>
        </w:rPr>
        <w:t>点</w:t>
      </w:r>
      <w:r>
        <w:rPr>
          <w:rFonts w:hint="eastAsia" w:ascii="仿宋_GB2312" w:hAnsi="仿宋_GB2312" w:eastAsia="仿宋_GB2312" w:cs="仿宋_GB2312"/>
          <w:b w:val="0"/>
          <w:bCs w:val="0"/>
          <w:spacing w:val="-1"/>
          <w:w w:val="100"/>
          <w:sz w:val="32"/>
          <w:szCs w:val="32"/>
        </w:rPr>
        <w:t>或者</w:t>
      </w:r>
      <w:r>
        <w:rPr>
          <w:rFonts w:hint="eastAsia" w:ascii="仿宋_GB2312" w:hAnsi="仿宋_GB2312" w:eastAsia="仿宋_GB2312" w:cs="仿宋_GB2312"/>
          <w:b w:val="0"/>
          <w:bCs w:val="0"/>
          <w:spacing w:val="-3"/>
          <w:w w:val="100"/>
          <w:sz w:val="32"/>
          <w:szCs w:val="32"/>
        </w:rPr>
        <w:t>投</w:t>
      </w:r>
      <w:r>
        <w:rPr>
          <w:rFonts w:hint="eastAsia" w:ascii="仿宋_GB2312" w:hAnsi="仿宋_GB2312" w:eastAsia="仿宋_GB2312" w:cs="仿宋_GB2312"/>
          <w:b w:val="0"/>
          <w:bCs w:val="0"/>
          <w:spacing w:val="-1"/>
          <w:w w:val="100"/>
          <w:sz w:val="32"/>
          <w:szCs w:val="32"/>
        </w:rPr>
        <w:t>入使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的建</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构</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筑</w:t>
      </w:r>
      <w:r>
        <w:rPr>
          <w:rFonts w:hint="eastAsia" w:ascii="仿宋_GB2312" w:hAnsi="仿宋_GB2312" w:eastAsia="仿宋_GB2312" w:cs="仿宋_GB2312"/>
          <w:b w:val="0"/>
          <w:bCs w:val="0"/>
          <w:spacing w:val="-3"/>
          <w:w w:val="100"/>
          <w:sz w:val="32"/>
          <w:szCs w:val="32"/>
        </w:rPr>
        <w:t>物</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3"/>
          <w:w w:val="100"/>
          <w:sz w:val="32"/>
          <w:szCs w:val="32"/>
        </w:rPr>
        <w:t>施</w:t>
      </w:r>
      <w:r>
        <w:rPr>
          <w:rFonts w:hint="eastAsia" w:ascii="仿宋_GB2312" w:hAnsi="仿宋_GB2312" w:eastAsia="仿宋_GB2312" w:cs="仿宋_GB2312"/>
          <w:b w:val="0"/>
          <w:bCs w:val="0"/>
          <w:spacing w:val="-1"/>
          <w:w w:val="100"/>
          <w:sz w:val="32"/>
          <w:szCs w:val="32"/>
        </w:rPr>
        <w:t>等需</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单独</w:t>
      </w:r>
      <w:r>
        <w:rPr>
          <w:rFonts w:hint="eastAsia" w:ascii="仿宋_GB2312" w:hAnsi="仿宋_GB2312" w:eastAsia="仿宋_GB2312" w:cs="仿宋_GB2312"/>
          <w:b w:val="0"/>
          <w:bCs w:val="0"/>
          <w:spacing w:val="-3"/>
          <w:w w:val="100"/>
          <w:sz w:val="32"/>
          <w:szCs w:val="32"/>
        </w:rPr>
        <w:t>安</w:t>
      </w:r>
      <w:r>
        <w:rPr>
          <w:rFonts w:hint="eastAsia" w:ascii="仿宋_GB2312" w:hAnsi="仿宋_GB2312" w:eastAsia="仿宋_GB2312" w:cs="仿宋_GB2312"/>
          <w:b w:val="0"/>
          <w:bCs w:val="0"/>
          <w:spacing w:val="-1"/>
          <w:w w:val="100"/>
          <w:sz w:val="32"/>
          <w:szCs w:val="32"/>
        </w:rPr>
        <w:t>装雷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置的</w:t>
      </w:r>
      <w:r>
        <w:rPr>
          <w:rFonts w:hint="eastAsia" w:ascii="仿宋_GB2312" w:hAnsi="仿宋_GB2312" w:eastAsia="仿宋_GB2312" w:cs="仿宋_GB2312"/>
          <w:b w:val="0"/>
          <w:bCs w:val="0"/>
          <w:spacing w:val="-3"/>
          <w:w w:val="100"/>
          <w:sz w:val="32"/>
          <w:szCs w:val="32"/>
        </w:rPr>
        <w:t>场</w:t>
      </w:r>
      <w:r>
        <w:rPr>
          <w:rFonts w:hint="eastAsia" w:ascii="仿宋_GB2312" w:hAnsi="仿宋_GB2312" w:eastAsia="仿宋_GB2312" w:cs="仿宋_GB2312"/>
          <w:b w:val="0"/>
          <w:bCs w:val="0"/>
          <w:spacing w:val="-1"/>
          <w:w w:val="100"/>
          <w:sz w:val="32"/>
          <w:szCs w:val="32"/>
        </w:rPr>
        <w:t>所</w:t>
      </w:r>
      <w:r>
        <w:rPr>
          <w:rFonts w:hint="eastAsia" w:ascii="仿宋_GB2312" w:hAnsi="仿宋_GB2312" w:eastAsia="仿宋_GB2312" w:cs="仿宋_GB2312"/>
          <w:b w:val="0"/>
          <w:bCs w:val="0"/>
          <w:spacing w:val="0"/>
          <w:w w:val="100"/>
          <w:sz w:val="32"/>
          <w:szCs w:val="32"/>
        </w:rPr>
        <w:t>；</w:t>
      </w:r>
    </w:p>
    <w:p w14:paraId="2FDD4C43">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风险</w:t>
      </w:r>
      <w:r>
        <w:rPr>
          <w:rFonts w:hint="eastAsia" w:ascii="仿宋_GB2312" w:hAnsi="仿宋_GB2312" w:eastAsia="仿宋_GB2312" w:cs="仿宋_GB2312"/>
          <w:b w:val="0"/>
          <w:bCs w:val="0"/>
          <w:spacing w:val="-3"/>
          <w:w w:val="100"/>
          <w:sz w:val="32"/>
          <w:szCs w:val="32"/>
        </w:rPr>
        <w:t>高</w:t>
      </w:r>
      <w:r>
        <w:rPr>
          <w:rFonts w:hint="eastAsia" w:ascii="仿宋_GB2312" w:hAnsi="仿宋_GB2312" w:eastAsia="仿宋_GB2312" w:cs="仿宋_GB2312"/>
          <w:b w:val="0"/>
          <w:bCs w:val="0"/>
          <w:spacing w:val="-1"/>
          <w:w w:val="100"/>
          <w:sz w:val="32"/>
          <w:szCs w:val="32"/>
        </w:rPr>
        <w:t>且没</w:t>
      </w:r>
      <w:r>
        <w:rPr>
          <w:rFonts w:hint="eastAsia" w:ascii="仿宋_GB2312" w:hAnsi="仿宋_GB2312" w:eastAsia="仿宋_GB2312" w:cs="仿宋_GB2312"/>
          <w:b w:val="0"/>
          <w:bCs w:val="0"/>
          <w:spacing w:val="-3"/>
          <w:w w:val="100"/>
          <w:sz w:val="32"/>
          <w:szCs w:val="32"/>
        </w:rPr>
        <w:t>有</w:t>
      </w:r>
      <w:r>
        <w:rPr>
          <w:rFonts w:hint="eastAsia" w:ascii="仿宋_GB2312" w:hAnsi="仿宋_GB2312" w:eastAsia="仿宋_GB2312" w:cs="仿宋_GB2312"/>
          <w:b w:val="0"/>
          <w:bCs w:val="0"/>
          <w:spacing w:val="-1"/>
          <w:w w:val="100"/>
          <w:sz w:val="32"/>
          <w:szCs w:val="32"/>
        </w:rPr>
        <w:t>防雷</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需</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进行</w:t>
      </w:r>
      <w:r>
        <w:rPr>
          <w:rFonts w:hint="eastAsia" w:ascii="仿宋_GB2312" w:hAnsi="仿宋_GB2312" w:eastAsia="仿宋_GB2312" w:cs="仿宋_GB2312"/>
          <w:b w:val="0"/>
          <w:bCs w:val="0"/>
          <w:spacing w:val="-3"/>
          <w:w w:val="100"/>
          <w:sz w:val="32"/>
          <w:szCs w:val="32"/>
        </w:rPr>
        <w:t>特</w:t>
      </w:r>
      <w:r>
        <w:rPr>
          <w:rFonts w:hint="eastAsia" w:ascii="仿宋_GB2312" w:hAnsi="仿宋_GB2312" w:eastAsia="仿宋_GB2312" w:cs="仿宋_GB2312"/>
          <w:b w:val="0"/>
          <w:bCs w:val="0"/>
          <w:spacing w:val="-1"/>
          <w:w w:val="100"/>
          <w:sz w:val="32"/>
          <w:szCs w:val="32"/>
        </w:rPr>
        <w:t>殊论</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的</w:t>
      </w:r>
      <w:r>
        <w:rPr>
          <w:rFonts w:hint="eastAsia" w:ascii="仿宋_GB2312" w:hAnsi="仿宋_GB2312" w:eastAsia="仿宋_GB2312" w:cs="仿宋_GB2312"/>
          <w:b w:val="0"/>
          <w:bCs w:val="0"/>
          <w:spacing w:val="0"/>
          <w:w w:val="100"/>
          <w:sz w:val="32"/>
          <w:szCs w:val="32"/>
        </w:rPr>
        <w:t>大</w:t>
      </w:r>
      <w:r>
        <w:rPr>
          <w:rFonts w:hint="eastAsia" w:ascii="仿宋_GB2312" w:hAnsi="仿宋_GB2312" w:eastAsia="仿宋_GB2312" w:cs="仿宋_GB2312"/>
          <w:b w:val="0"/>
          <w:bCs w:val="0"/>
          <w:spacing w:val="-1"/>
          <w:w w:val="100"/>
          <w:sz w:val="32"/>
          <w:szCs w:val="32"/>
        </w:rPr>
        <w:t>型</w:t>
      </w:r>
      <w:r>
        <w:rPr>
          <w:rFonts w:hint="eastAsia" w:ascii="仿宋_GB2312" w:hAnsi="仿宋_GB2312" w:eastAsia="仿宋_GB2312" w:cs="仿宋_GB2312"/>
          <w:b w:val="0"/>
          <w:bCs w:val="0"/>
          <w:spacing w:val="-3"/>
          <w:w w:val="100"/>
          <w:sz w:val="32"/>
          <w:szCs w:val="32"/>
        </w:rPr>
        <w:t>项</w:t>
      </w:r>
      <w:r>
        <w:rPr>
          <w:rFonts w:hint="eastAsia" w:ascii="仿宋_GB2312" w:hAnsi="仿宋_GB2312" w:eastAsia="仿宋_GB2312" w:cs="仿宋_GB2312"/>
          <w:b w:val="0"/>
          <w:bCs w:val="0"/>
          <w:spacing w:val="-1"/>
          <w:w w:val="100"/>
          <w:sz w:val="32"/>
          <w:szCs w:val="32"/>
        </w:rPr>
        <w:t>目</w:t>
      </w:r>
      <w:r>
        <w:rPr>
          <w:rFonts w:hint="eastAsia" w:ascii="仿宋_GB2312" w:hAnsi="仿宋_GB2312" w:eastAsia="仿宋_GB2312" w:cs="仿宋_GB2312"/>
          <w:b w:val="0"/>
          <w:bCs w:val="0"/>
          <w:spacing w:val="0"/>
          <w:w w:val="100"/>
          <w:sz w:val="32"/>
          <w:szCs w:val="32"/>
        </w:rPr>
        <w:t>。</w:t>
      </w:r>
    </w:p>
    <w:p w14:paraId="5D13CA7D">
      <w:pPr>
        <w:pStyle w:val="3"/>
        <w:spacing w:line="460" w:lineRule="exact"/>
        <w:ind w:left="120" w:right="0"/>
        <w:jc w:val="left"/>
        <w:rPr>
          <w:rFonts w:hint="eastAsia" w:ascii="仿宋_GB2312" w:hAnsi="仿宋_GB2312" w:eastAsia="仿宋_GB2312" w:cs="仿宋_GB2312"/>
          <w:sz w:val="32"/>
          <w:szCs w:val="32"/>
        </w:rPr>
      </w:pPr>
      <w:bookmarkStart w:id="151" w:name="十一、行政许可数量限制"/>
      <w:bookmarkEnd w:id="151"/>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一</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数</w:t>
      </w:r>
      <w:r>
        <w:rPr>
          <w:rFonts w:hint="eastAsia" w:ascii="黑体" w:hAnsi="黑体" w:eastAsia="黑体" w:cs="黑体"/>
          <w:b w:val="0"/>
          <w:bCs w:val="0"/>
          <w:spacing w:val="-1"/>
          <w:w w:val="100"/>
          <w:sz w:val="32"/>
          <w:szCs w:val="32"/>
        </w:rPr>
        <w:t>量限</w:t>
      </w:r>
      <w:r>
        <w:rPr>
          <w:rFonts w:hint="eastAsia" w:ascii="黑体" w:hAnsi="黑体" w:eastAsia="黑体" w:cs="黑体"/>
          <w:b w:val="0"/>
          <w:bCs w:val="0"/>
          <w:spacing w:val="0"/>
          <w:w w:val="100"/>
          <w:sz w:val="32"/>
          <w:szCs w:val="32"/>
        </w:rPr>
        <w:t>制</w:t>
      </w:r>
    </w:p>
    <w:p w14:paraId="73442DC6">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可数量限制：</w:t>
      </w:r>
      <w:r>
        <w:rPr>
          <w:rFonts w:hint="eastAsia" w:ascii="仿宋_GB2312" w:hAnsi="仿宋_GB2312" w:eastAsia="仿宋_GB2312" w:cs="仿宋_GB2312"/>
          <w:b w:val="0"/>
          <w:bCs w:val="0"/>
          <w:spacing w:val="0"/>
          <w:w w:val="100"/>
          <w:sz w:val="32"/>
          <w:szCs w:val="32"/>
        </w:rPr>
        <w:t>无</w:t>
      </w:r>
    </w:p>
    <w:p w14:paraId="195E8E20">
      <w:pPr>
        <w:pStyle w:val="3"/>
        <w:spacing w:before="70"/>
        <w:ind w:right="0"/>
        <w:jc w:val="left"/>
        <w:rPr>
          <w:rFonts w:hint="eastAsia" w:ascii="仿宋_GB2312" w:hAnsi="仿宋_GB2312" w:eastAsia="仿宋_GB2312" w:cs="仿宋_GB2312"/>
          <w:sz w:val="32"/>
          <w:szCs w:val="32"/>
        </w:rPr>
      </w:pPr>
      <w:bookmarkStart w:id="152" w:name="2.公布数量限制的方式：无"/>
      <w:bookmarkEnd w:id="15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公布数量</w:t>
      </w:r>
      <w:r>
        <w:rPr>
          <w:rFonts w:hint="eastAsia" w:ascii="仿宋_GB2312" w:hAnsi="仿宋_GB2312" w:eastAsia="仿宋_GB2312" w:cs="仿宋_GB2312"/>
          <w:b w:val="0"/>
          <w:bCs w:val="0"/>
          <w:spacing w:val="2"/>
          <w:w w:val="100"/>
          <w:sz w:val="32"/>
          <w:szCs w:val="32"/>
        </w:rPr>
        <w:t>限</w:t>
      </w:r>
      <w:r>
        <w:rPr>
          <w:rFonts w:hint="eastAsia" w:ascii="仿宋_GB2312" w:hAnsi="仿宋_GB2312" w:eastAsia="仿宋_GB2312" w:cs="仿宋_GB2312"/>
          <w:b w:val="0"/>
          <w:bCs w:val="0"/>
          <w:spacing w:val="-1"/>
          <w:w w:val="100"/>
          <w:sz w:val="32"/>
          <w:szCs w:val="32"/>
        </w:rPr>
        <w:t>制的方式：</w:t>
      </w:r>
      <w:r>
        <w:rPr>
          <w:rFonts w:hint="eastAsia" w:ascii="仿宋_GB2312" w:hAnsi="仿宋_GB2312" w:eastAsia="仿宋_GB2312" w:cs="仿宋_GB2312"/>
          <w:b w:val="0"/>
          <w:bCs w:val="0"/>
          <w:spacing w:val="0"/>
          <w:w w:val="100"/>
          <w:sz w:val="32"/>
          <w:szCs w:val="32"/>
        </w:rPr>
        <w:t>无</w:t>
      </w:r>
    </w:p>
    <w:p w14:paraId="2237C15D">
      <w:pPr>
        <w:pStyle w:val="3"/>
        <w:spacing w:before="58"/>
        <w:ind w:right="0"/>
        <w:jc w:val="left"/>
        <w:rPr>
          <w:rFonts w:hint="eastAsia" w:ascii="仿宋_GB2312" w:hAnsi="仿宋_GB2312" w:eastAsia="仿宋_GB2312" w:cs="仿宋_GB2312"/>
          <w:sz w:val="32"/>
          <w:szCs w:val="32"/>
        </w:rPr>
      </w:pPr>
      <w:bookmarkStart w:id="153" w:name="3.公布数量限制的周期：无"/>
      <w:bookmarkEnd w:id="153"/>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公布数量</w:t>
      </w:r>
      <w:r>
        <w:rPr>
          <w:rFonts w:hint="eastAsia" w:ascii="仿宋_GB2312" w:hAnsi="仿宋_GB2312" w:eastAsia="仿宋_GB2312" w:cs="仿宋_GB2312"/>
          <w:b w:val="0"/>
          <w:bCs w:val="0"/>
          <w:spacing w:val="2"/>
          <w:w w:val="100"/>
          <w:sz w:val="32"/>
          <w:szCs w:val="32"/>
        </w:rPr>
        <w:t>限</w:t>
      </w:r>
      <w:r>
        <w:rPr>
          <w:rFonts w:hint="eastAsia" w:ascii="仿宋_GB2312" w:hAnsi="仿宋_GB2312" w:eastAsia="仿宋_GB2312" w:cs="仿宋_GB2312"/>
          <w:b w:val="0"/>
          <w:bCs w:val="0"/>
          <w:spacing w:val="-1"/>
          <w:w w:val="100"/>
          <w:sz w:val="32"/>
          <w:szCs w:val="32"/>
        </w:rPr>
        <w:t>制的周期：</w:t>
      </w:r>
      <w:r>
        <w:rPr>
          <w:rFonts w:hint="eastAsia" w:ascii="仿宋_GB2312" w:hAnsi="仿宋_GB2312" w:eastAsia="仿宋_GB2312" w:cs="仿宋_GB2312"/>
          <w:b w:val="0"/>
          <w:bCs w:val="0"/>
          <w:spacing w:val="0"/>
          <w:w w:val="100"/>
          <w:sz w:val="32"/>
          <w:szCs w:val="32"/>
        </w:rPr>
        <w:t>无</w:t>
      </w:r>
    </w:p>
    <w:p w14:paraId="1C9B6BD4">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在数量限</w:t>
      </w:r>
      <w:r>
        <w:rPr>
          <w:rFonts w:hint="eastAsia" w:ascii="仿宋_GB2312" w:hAnsi="仿宋_GB2312" w:eastAsia="仿宋_GB2312" w:cs="仿宋_GB2312"/>
          <w:b w:val="0"/>
          <w:bCs w:val="0"/>
          <w:spacing w:val="2"/>
          <w:w w:val="100"/>
          <w:sz w:val="32"/>
          <w:szCs w:val="32"/>
        </w:rPr>
        <w:t>制</w:t>
      </w:r>
      <w:r>
        <w:rPr>
          <w:rFonts w:hint="eastAsia" w:ascii="仿宋_GB2312" w:hAnsi="仿宋_GB2312" w:eastAsia="仿宋_GB2312" w:cs="仿宋_GB2312"/>
          <w:b w:val="0"/>
          <w:bCs w:val="0"/>
          <w:spacing w:val="-1"/>
          <w:w w:val="100"/>
          <w:sz w:val="32"/>
          <w:szCs w:val="32"/>
        </w:rPr>
        <w:t>条件下实施行政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可的方式：</w:t>
      </w:r>
      <w:r>
        <w:rPr>
          <w:rFonts w:hint="eastAsia" w:ascii="仿宋_GB2312" w:hAnsi="仿宋_GB2312" w:eastAsia="仿宋_GB2312" w:cs="仿宋_GB2312"/>
          <w:b w:val="0"/>
          <w:bCs w:val="0"/>
          <w:spacing w:val="0"/>
          <w:w w:val="100"/>
          <w:sz w:val="32"/>
          <w:szCs w:val="32"/>
        </w:rPr>
        <w:t>无</w:t>
      </w:r>
    </w:p>
    <w:p w14:paraId="6EE30E21">
      <w:pPr>
        <w:pStyle w:val="3"/>
        <w:spacing w:line="240" w:lineRule="auto"/>
        <w:ind w:left="0" w:right="0" w:firstLine="635"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规定在数</w:t>
      </w:r>
      <w:r>
        <w:rPr>
          <w:rFonts w:hint="eastAsia" w:ascii="仿宋_GB2312" w:hAnsi="仿宋_GB2312" w:eastAsia="仿宋_GB2312" w:cs="仿宋_GB2312"/>
          <w:b w:val="0"/>
          <w:bCs w:val="0"/>
          <w:spacing w:val="2"/>
          <w:w w:val="100"/>
          <w:sz w:val="32"/>
          <w:szCs w:val="32"/>
        </w:rPr>
        <w:t>量</w:t>
      </w:r>
      <w:r>
        <w:rPr>
          <w:rFonts w:hint="eastAsia" w:ascii="仿宋_GB2312" w:hAnsi="仿宋_GB2312" w:eastAsia="仿宋_GB2312" w:cs="仿宋_GB2312"/>
          <w:b w:val="0"/>
          <w:bCs w:val="0"/>
          <w:spacing w:val="-1"/>
          <w:w w:val="100"/>
          <w:sz w:val="32"/>
          <w:szCs w:val="32"/>
        </w:rPr>
        <w:t>限制条件下实施</w:t>
      </w:r>
      <w:r>
        <w:rPr>
          <w:rFonts w:hint="eastAsia" w:ascii="仿宋_GB2312" w:hAnsi="仿宋_GB2312" w:eastAsia="仿宋_GB2312" w:cs="仿宋_GB2312"/>
          <w:b w:val="0"/>
          <w:bCs w:val="0"/>
          <w:spacing w:val="2"/>
          <w:w w:val="100"/>
          <w:sz w:val="32"/>
          <w:szCs w:val="32"/>
        </w:rPr>
        <w:t>行</w:t>
      </w:r>
      <w:r>
        <w:rPr>
          <w:rFonts w:hint="eastAsia" w:ascii="仿宋_GB2312" w:hAnsi="仿宋_GB2312" w:eastAsia="仿宋_GB2312" w:cs="仿宋_GB2312"/>
          <w:b w:val="0"/>
          <w:bCs w:val="0"/>
          <w:spacing w:val="-1"/>
          <w:w w:val="100"/>
          <w:sz w:val="32"/>
          <w:szCs w:val="32"/>
        </w:rPr>
        <w:t>政许可方式的依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1A0215FF">
      <w:pPr>
        <w:pStyle w:val="3"/>
        <w:spacing w:line="460" w:lineRule="exact"/>
        <w:ind w:left="120" w:right="0"/>
        <w:jc w:val="left"/>
        <w:rPr>
          <w:rFonts w:hint="eastAsia" w:ascii="仿宋_GB2312" w:hAnsi="仿宋_GB2312" w:eastAsia="仿宋_GB2312" w:cs="仿宋_GB2312"/>
          <w:sz w:val="32"/>
          <w:szCs w:val="32"/>
        </w:rPr>
      </w:pPr>
      <w:bookmarkStart w:id="154" w:name="十二、行政许可后年检"/>
      <w:bookmarkEnd w:id="154"/>
      <w:r>
        <w:rPr>
          <w:rFonts w:hint="eastAsia" w:ascii="黑体" w:hAnsi="黑体" w:eastAsia="黑体" w:cs="黑体"/>
          <w:b w:val="0"/>
          <w:bCs w:val="0"/>
          <w:spacing w:val="-1"/>
          <w:w w:val="100"/>
          <w:sz w:val="32"/>
          <w:szCs w:val="32"/>
        </w:rPr>
        <w:t>十二、行政许可后年检</w:t>
      </w:r>
    </w:p>
    <w:p w14:paraId="4F3E7841">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有无年检</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17C50578">
      <w:pPr>
        <w:pStyle w:val="3"/>
        <w:spacing w:line="240" w:lineRule="auto"/>
        <w:ind w:right="0"/>
        <w:jc w:val="left"/>
        <w:rPr>
          <w:rFonts w:hint="eastAsia" w:ascii="仿宋_GB2312" w:hAnsi="仿宋_GB2312" w:eastAsia="仿宋_GB2312" w:cs="仿宋_GB2312"/>
          <w:sz w:val="32"/>
          <w:szCs w:val="32"/>
        </w:rPr>
      </w:pPr>
      <w:bookmarkStart w:id="155" w:name="2.设定年检要求的依据"/>
      <w:bookmarkEnd w:id="155"/>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设定年检</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求的依</w:t>
      </w:r>
      <w:r>
        <w:rPr>
          <w:rFonts w:hint="eastAsia" w:ascii="仿宋_GB2312" w:hAnsi="仿宋_GB2312" w:eastAsia="仿宋_GB2312" w:cs="仿宋_GB2312"/>
          <w:b w:val="0"/>
          <w:bCs w:val="0"/>
          <w:spacing w:val="0"/>
          <w:w w:val="100"/>
          <w:sz w:val="32"/>
          <w:szCs w:val="32"/>
        </w:rPr>
        <w:t>据</w:t>
      </w:r>
      <w:bookmarkStart w:id="156" w:name="无"/>
      <w:bookmarkEnd w:id="156"/>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617EC70A">
      <w:pPr>
        <w:pStyle w:val="3"/>
        <w:spacing w:line="414" w:lineRule="exact"/>
        <w:ind w:right="0"/>
        <w:jc w:val="left"/>
        <w:rPr>
          <w:rFonts w:hint="eastAsia" w:ascii="仿宋_GB2312" w:hAnsi="仿宋_GB2312" w:eastAsia="仿宋_GB2312" w:cs="仿宋_GB2312"/>
          <w:b w:val="0"/>
          <w:bCs w:val="0"/>
          <w:spacing w:val="0"/>
          <w:w w:val="100"/>
          <w:sz w:val="32"/>
          <w:szCs w:val="32"/>
        </w:rPr>
      </w:pPr>
      <w:bookmarkStart w:id="157" w:name="3.年检周期：无"/>
      <w:bookmarkEnd w:id="157"/>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年检周期：</w:t>
      </w:r>
      <w:r>
        <w:rPr>
          <w:rFonts w:hint="eastAsia" w:ascii="仿宋_GB2312" w:hAnsi="仿宋_GB2312" w:eastAsia="仿宋_GB2312" w:cs="仿宋_GB2312"/>
          <w:b w:val="0"/>
          <w:bCs w:val="0"/>
          <w:spacing w:val="0"/>
          <w:w w:val="100"/>
          <w:sz w:val="32"/>
          <w:szCs w:val="32"/>
        </w:rPr>
        <w:t>无</w:t>
      </w:r>
    </w:p>
    <w:p w14:paraId="2A62F587">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年检是否</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求报送材料：</w:t>
      </w:r>
      <w:r>
        <w:rPr>
          <w:rFonts w:hint="eastAsia" w:ascii="仿宋_GB2312" w:hAnsi="仿宋_GB2312" w:eastAsia="仿宋_GB2312" w:cs="仿宋_GB2312"/>
          <w:b w:val="0"/>
          <w:bCs w:val="0"/>
          <w:spacing w:val="0"/>
          <w:w w:val="100"/>
          <w:sz w:val="32"/>
          <w:szCs w:val="32"/>
        </w:rPr>
        <w:t>无</w:t>
      </w:r>
    </w:p>
    <w:p w14:paraId="4B17EC6A">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年检报送</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料名称：</w:t>
      </w:r>
      <w:r>
        <w:rPr>
          <w:rFonts w:hint="eastAsia" w:ascii="仿宋_GB2312" w:hAnsi="仿宋_GB2312" w:eastAsia="仿宋_GB2312" w:cs="仿宋_GB2312"/>
          <w:b w:val="0"/>
          <w:bCs w:val="0"/>
          <w:spacing w:val="0"/>
          <w:w w:val="100"/>
          <w:sz w:val="32"/>
          <w:szCs w:val="32"/>
        </w:rPr>
        <w:t>无</w:t>
      </w:r>
    </w:p>
    <w:p w14:paraId="286FAAB3">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年检是否</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776E61A8">
      <w:pPr>
        <w:pStyle w:val="3"/>
        <w:spacing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费项目的名称</w:t>
      </w:r>
      <w:r>
        <w:rPr>
          <w:rFonts w:hint="eastAsia" w:ascii="仿宋_GB2312" w:hAnsi="仿宋_GB2312" w:eastAsia="仿宋_GB2312" w:cs="仿宋_GB2312"/>
          <w:b w:val="0"/>
          <w:bCs w:val="0"/>
          <w:spacing w:val="-27"/>
          <w:w w:val="100"/>
          <w:sz w:val="32"/>
          <w:szCs w:val="32"/>
        </w:rPr>
        <w:t>、</w:t>
      </w:r>
      <w:r>
        <w:rPr>
          <w:rFonts w:hint="eastAsia" w:ascii="仿宋_GB2312" w:hAnsi="仿宋_GB2312" w:eastAsia="仿宋_GB2312" w:cs="仿宋_GB2312"/>
          <w:b w:val="0"/>
          <w:bCs w:val="0"/>
          <w:spacing w:val="-1"/>
          <w:w w:val="100"/>
          <w:sz w:val="32"/>
          <w:szCs w:val="32"/>
        </w:rPr>
        <w:t>年检</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27"/>
          <w:w w:val="100"/>
          <w:sz w:val="32"/>
          <w:szCs w:val="32"/>
        </w:rPr>
        <w:t>、</w:t>
      </w:r>
      <w:r>
        <w:rPr>
          <w:rFonts w:hint="eastAsia" w:ascii="仿宋_GB2312" w:hAnsi="仿宋_GB2312" w:eastAsia="仿宋_GB2312" w:cs="仿宋_GB2312"/>
          <w:b w:val="0"/>
          <w:bCs w:val="0"/>
          <w:spacing w:val="-1"/>
          <w:w w:val="100"/>
          <w:sz w:val="32"/>
          <w:szCs w:val="32"/>
        </w:rPr>
        <w:t>设定</w:t>
      </w:r>
      <w:r>
        <w:rPr>
          <w:rFonts w:hint="eastAsia" w:ascii="仿宋_GB2312" w:hAnsi="仿宋_GB2312" w:eastAsia="仿宋_GB2312" w:cs="仿宋_GB2312"/>
          <w:b w:val="0"/>
          <w:bCs w:val="0"/>
          <w:spacing w:val="2"/>
          <w:w w:val="100"/>
          <w:sz w:val="32"/>
          <w:szCs w:val="32"/>
        </w:rPr>
        <w:t>年</w:t>
      </w:r>
      <w:r>
        <w:rPr>
          <w:rFonts w:hint="eastAsia" w:ascii="仿宋_GB2312" w:hAnsi="仿宋_GB2312" w:eastAsia="仿宋_GB2312" w:cs="仿宋_GB2312"/>
          <w:b w:val="0"/>
          <w:bCs w:val="0"/>
          <w:spacing w:val="-1"/>
          <w:w w:val="100"/>
          <w:sz w:val="32"/>
          <w:szCs w:val="32"/>
        </w:rPr>
        <w:t>检收费</w:t>
      </w:r>
      <w:r>
        <w:rPr>
          <w:rFonts w:hint="eastAsia" w:ascii="仿宋_GB2312" w:hAnsi="仿宋_GB2312" w:eastAsia="仿宋_GB2312" w:cs="仿宋_GB2312"/>
          <w:b w:val="0"/>
          <w:bCs w:val="0"/>
          <w:spacing w:val="0"/>
          <w:w w:val="100"/>
          <w:sz w:val="32"/>
          <w:szCs w:val="32"/>
        </w:rPr>
        <w:t>项</w:t>
      </w:r>
      <w:r>
        <w:rPr>
          <w:rFonts w:hint="eastAsia" w:ascii="仿宋_GB2312" w:hAnsi="仿宋_GB2312" w:eastAsia="仿宋_GB2312" w:cs="仿宋_GB2312"/>
          <w:b w:val="0"/>
          <w:bCs w:val="0"/>
          <w:spacing w:val="-1"/>
          <w:w w:val="100"/>
          <w:sz w:val="32"/>
          <w:szCs w:val="32"/>
        </w:rPr>
        <w:t>目的依据</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规定年检项目收</w:t>
      </w:r>
      <w:r>
        <w:rPr>
          <w:rFonts w:hint="eastAsia" w:ascii="仿宋_GB2312" w:hAnsi="仿宋_GB2312" w:eastAsia="仿宋_GB2312" w:cs="仿宋_GB2312"/>
          <w:b w:val="0"/>
          <w:bCs w:val="0"/>
          <w:spacing w:val="2"/>
          <w:w w:val="100"/>
          <w:sz w:val="32"/>
          <w:szCs w:val="32"/>
        </w:rPr>
        <w:t>费</w:t>
      </w:r>
      <w:r>
        <w:rPr>
          <w:rFonts w:hint="eastAsia" w:ascii="仿宋_GB2312" w:hAnsi="仿宋_GB2312" w:eastAsia="仿宋_GB2312" w:cs="仿宋_GB2312"/>
          <w:b w:val="0"/>
          <w:bCs w:val="0"/>
          <w:spacing w:val="-1"/>
          <w:w w:val="100"/>
          <w:sz w:val="32"/>
          <w:szCs w:val="32"/>
        </w:rPr>
        <w:t>标准的依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343824E4">
      <w:pPr>
        <w:pStyle w:val="3"/>
        <w:spacing w:before="70"/>
        <w:ind w:right="0"/>
        <w:jc w:val="left"/>
        <w:rPr>
          <w:rFonts w:hint="eastAsia" w:ascii="仿宋_GB2312" w:hAnsi="仿宋_GB2312" w:eastAsia="仿宋_GB2312" w:cs="仿宋_GB2312"/>
          <w:sz w:val="32"/>
          <w:szCs w:val="32"/>
        </w:rPr>
      </w:pPr>
      <w:bookmarkStart w:id="158" w:name="8.通过年检的证明或者标志：无"/>
      <w:bookmarkEnd w:id="158"/>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通过年检</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证明或者标志：</w:t>
      </w:r>
      <w:r>
        <w:rPr>
          <w:rFonts w:hint="eastAsia" w:ascii="仿宋_GB2312" w:hAnsi="仿宋_GB2312" w:eastAsia="仿宋_GB2312" w:cs="仿宋_GB2312"/>
          <w:b w:val="0"/>
          <w:bCs w:val="0"/>
          <w:spacing w:val="0"/>
          <w:w w:val="100"/>
          <w:sz w:val="32"/>
          <w:szCs w:val="32"/>
        </w:rPr>
        <w:t>无</w:t>
      </w:r>
    </w:p>
    <w:p w14:paraId="723F6D8F">
      <w:pPr>
        <w:pStyle w:val="3"/>
        <w:spacing w:line="460" w:lineRule="exact"/>
        <w:ind w:left="120" w:right="0"/>
        <w:jc w:val="left"/>
        <w:rPr>
          <w:rFonts w:hint="eastAsia" w:ascii="仿宋_GB2312" w:hAnsi="仿宋_GB2312" w:eastAsia="仿宋_GB2312" w:cs="仿宋_GB2312"/>
          <w:sz w:val="32"/>
          <w:szCs w:val="32"/>
        </w:rPr>
      </w:pPr>
      <w:bookmarkStart w:id="159" w:name="十三、行政许可后年报"/>
      <w:bookmarkEnd w:id="159"/>
      <w:r>
        <w:rPr>
          <w:rFonts w:hint="eastAsia" w:ascii="黑体" w:hAnsi="黑体" w:eastAsia="黑体" w:cs="黑体"/>
          <w:b w:val="0"/>
          <w:bCs w:val="0"/>
          <w:spacing w:val="-1"/>
          <w:w w:val="100"/>
          <w:sz w:val="32"/>
          <w:szCs w:val="32"/>
        </w:rPr>
        <w:t>十三、行政许可后年报</w:t>
      </w:r>
    </w:p>
    <w:p w14:paraId="723D8F1A">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有无年报</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3"/>
          <w:w w:val="100"/>
          <w:sz w:val="32"/>
          <w:szCs w:val="32"/>
        </w:rPr>
        <w:t>求</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无</w:t>
      </w:r>
    </w:p>
    <w:p w14:paraId="1F7852D5">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年报报送</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料名</w:t>
      </w:r>
      <w:r>
        <w:rPr>
          <w:rFonts w:hint="eastAsia" w:ascii="仿宋_GB2312" w:hAnsi="仿宋_GB2312" w:eastAsia="仿宋_GB2312" w:cs="仿宋_GB2312"/>
          <w:b w:val="0"/>
          <w:bCs w:val="0"/>
          <w:spacing w:val="-3"/>
          <w:w w:val="100"/>
          <w:sz w:val="32"/>
          <w:szCs w:val="32"/>
        </w:rPr>
        <w:t>称</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7D27C73B">
      <w:pPr>
        <w:pStyle w:val="3"/>
        <w:spacing w:line="240" w:lineRule="auto"/>
        <w:ind w:right="0"/>
        <w:jc w:val="left"/>
        <w:rPr>
          <w:rFonts w:hint="eastAsia" w:ascii="仿宋_GB2312" w:hAnsi="仿宋_GB2312" w:eastAsia="仿宋_GB2312" w:cs="仿宋_GB2312"/>
          <w:sz w:val="32"/>
          <w:szCs w:val="32"/>
        </w:rPr>
      </w:pPr>
      <w:bookmarkStart w:id="160" w:name="3.设定年报要求的依据"/>
      <w:bookmarkEnd w:id="160"/>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设定年报</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求的依</w:t>
      </w:r>
      <w:r>
        <w:rPr>
          <w:rFonts w:hint="eastAsia" w:ascii="仿宋_GB2312" w:hAnsi="仿宋_GB2312" w:eastAsia="仿宋_GB2312" w:cs="仿宋_GB2312"/>
          <w:b w:val="0"/>
          <w:bCs w:val="0"/>
          <w:spacing w:val="0"/>
          <w:w w:val="100"/>
          <w:sz w:val="32"/>
          <w:szCs w:val="32"/>
        </w:rPr>
        <w:t>据</w:t>
      </w:r>
      <w:bookmarkStart w:id="161" w:name="无"/>
      <w:bookmarkEnd w:id="161"/>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7708ECB7">
      <w:pPr>
        <w:spacing w:before="61"/>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年报周期：</w:t>
      </w:r>
      <w:r>
        <w:rPr>
          <w:rFonts w:hint="eastAsia" w:ascii="仿宋_GB2312" w:hAnsi="仿宋_GB2312" w:eastAsia="仿宋_GB2312" w:cs="仿宋_GB2312"/>
          <w:b w:val="0"/>
          <w:bCs w:val="0"/>
          <w:spacing w:val="0"/>
          <w:w w:val="100"/>
          <w:sz w:val="32"/>
          <w:szCs w:val="32"/>
        </w:rPr>
        <w:t>无</w:t>
      </w:r>
    </w:p>
    <w:p w14:paraId="54719F88">
      <w:pPr>
        <w:pStyle w:val="3"/>
        <w:spacing w:line="460" w:lineRule="exact"/>
        <w:ind w:left="120" w:right="0"/>
        <w:jc w:val="left"/>
        <w:rPr>
          <w:rFonts w:hint="eastAsia" w:ascii="仿宋_GB2312" w:hAnsi="仿宋_GB2312" w:eastAsia="仿宋_GB2312" w:cs="仿宋_GB2312"/>
          <w:sz w:val="32"/>
          <w:szCs w:val="32"/>
        </w:rPr>
      </w:pPr>
      <w:bookmarkStart w:id="162" w:name="十四、监管主体"/>
      <w:bookmarkEnd w:id="162"/>
      <w:r>
        <w:rPr>
          <w:rFonts w:hint="eastAsia" w:ascii="黑体" w:hAnsi="黑体" w:eastAsia="黑体" w:cs="黑体"/>
          <w:b w:val="0"/>
          <w:bCs w:val="0"/>
          <w:spacing w:val="-1"/>
          <w:w w:val="100"/>
          <w:sz w:val="32"/>
          <w:szCs w:val="32"/>
        </w:rPr>
        <w:t>十四、监管主体</w:t>
      </w:r>
    </w:p>
    <w:p w14:paraId="3D02629D">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县</w:t>
      </w:r>
      <w:r>
        <w:rPr>
          <w:rFonts w:hint="eastAsia" w:ascii="仿宋_GB2312" w:hAnsi="仿宋_GB2312" w:eastAsia="仿宋_GB2312" w:cs="仿宋_GB2312"/>
          <w:b w:val="0"/>
          <w:bCs w:val="0"/>
          <w:spacing w:val="-3"/>
          <w:w w:val="100"/>
          <w:sz w:val="32"/>
          <w:szCs w:val="32"/>
        </w:rPr>
        <w:t>级</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0"/>
          <w:w w:val="100"/>
          <w:sz w:val="32"/>
          <w:szCs w:val="32"/>
        </w:rPr>
        <w:t>构</w:t>
      </w:r>
    </w:p>
    <w:p w14:paraId="0A5CB828">
      <w:pPr>
        <w:pStyle w:val="3"/>
        <w:spacing w:line="460" w:lineRule="exact"/>
        <w:ind w:left="120" w:right="0"/>
        <w:jc w:val="left"/>
        <w:rPr>
          <w:rFonts w:hint="eastAsia" w:ascii="黑体" w:hAnsi="黑体" w:eastAsia="黑体" w:cs="黑体"/>
          <w:b w:val="0"/>
          <w:bCs w:val="0"/>
          <w:spacing w:val="-1"/>
          <w:w w:val="100"/>
          <w:sz w:val="32"/>
          <w:szCs w:val="32"/>
        </w:rPr>
      </w:pPr>
      <w:bookmarkStart w:id="163" w:name="十五、备注"/>
      <w:bookmarkEnd w:id="163"/>
      <w:r>
        <w:rPr>
          <w:rFonts w:hint="eastAsia" w:ascii="黑体" w:hAnsi="黑体" w:eastAsia="黑体" w:cs="黑体"/>
          <w:b w:val="0"/>
          <w:bCs w:val="0"/>
          <w:spacing w:val="-1"/>
          <w:w w:val="100"/>
          <w:sz w:val="32"/>
          <w:szCs w:val="32"/>
        </w:rPr>
        <w:t>十五、备注</w:t>
      </w:r>
    </w:p>
    <w:sectPr>
      <w:pgSz w:w="11906" w:h="16840"/>
      <w:pgMar w:top="1560" w:right="1680" w:bottom="28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hanging="140"/>
        <w:jc w:val="left"/>
      </w:pPr>
      <w:rPr>
        <w:rFonts w:hint="default" w:ascii="Times New Roman" w:hAnsi="Times New Roman" w:eastAsia="Times New Roman"/>
        <w:b/>
        <w:bCs/>
        <w:spacing w:val="-2"/>
        <w:sz w:val="28"/>
        <w:szCs w:val="28"/>
      </w:rPr>
    </w:lvl>
    <w:lvl w:ilvl="1" w:tentative="0">
      <w:start w:val="1"/>
      <w:numFmt w:val="bullet"/>
      <w:lvlText w:val="•"/>
      <w:lvlJc w:val="left"/>
      <w:rPr>
        <w:rFonts w:hint="default"/>
      </w:rPr>
    </w:lvl>
    <w:lvl w:ilvl="2" w:tentative="0">
      <w:start w:val="1"/>
      <w:numFmt w:val="bullet"/>
      <w:lvlText w:val="•"/>
      <w:lvlJc w:val="left"/>
      <w:rPr>
        <w:rFonts w:hint="default"/>
      </w:rPr>
    </w:lvl>
    <w:lvl w:ilvl="3" w:tentative="0">
      <w:start w:val="1"/>
      <w:numFmt w:val="bullet"/>
      <w:lvlText w:val="•"/>
      <w:lvlJc w:val="left"/>
      <w:rPr>
        <w:rFonts w:hint="default"/>
      </w:rPr>
    </w:lvl>
    <w:lvl w:ilvl="4" w:tentative="0">
      <w:start w:val="1"/>
      <w:numFmt w:val="bullet"/>
      <w:lvlText w:val="•"/>
      <w:lvlJc w:val="left"/>
      <w:rPr>
        <w:rFonts w:hint="default"/>
      </w:rPr>
    </w:lvl>
    <w:lvl w:ilvl="5" w:tentative="0">
      <w:start w:val="1"/>
      <w:numFmt w:val="bullet"/>
      <w:lvlText w:val="•"/>
      <w:lvlJc w:val="left"/>
      <w:rPr>
        <w:rFonts w:hint="default"/>
      </w:rPr>
    </w:lvl>
    <w:lvl w:ilvl="6" w:tentative="0">
      <w:start w:val="1"/>
      <w:numFmt w:val="bullet"/>
      <w:lvlText w:val="•"/>
      <w:lvlJc w:val="left"/>
      <w:rPr>
        <w:rFonts w:hint="default"/>
      </w:rPr>
    </w:lvl>
    <w:lvl w:ilvl="7" w:tentative="0">
      <w:start w:val="1"/>
      <w:numFmt w:val="bullet"/>
      <w:lvlText w:val="•"/>
      <w:lvlJc w:val="left"/>
      <w:rPr>
        <w:rFonts w:hint="default"/>
      </w:rPr>
    </w:lvl>
    <w:lvl w:ilvl="8" w:tentative="0">
      <w:start w:val="1"/>
      <w:numFmt w:val="bullet"/>
      <w:lvlText w:val="•"/>
      <w:lvlJc w:val="left"/>
      <w:rPr>
        <w:rFonts w:hint="default"/>
      </w:rPr>
    </w:lvl>
  </w:abstractNum>
  <w:abstractNum w:abstractNumId="1">
    <w:nsid w:val="0053208E"/>
    <w:multiLevelType w:val="multilevel"/>
    <w:tmpl w:val="0053208E"/>
    <w:lvl w:ilvl="0" w:tentative="0">
      <w:start w:val="1"/>
      <w:numFmt w:val="decimal"/>
      <w:lvlText w:val="%1"/>
      <w:lvlJc w:val="left"/>
      <w:pPr>
        <w:ind w:hanging="140"/>
        <w:jc w:val="left"/>
      </w:pPr>
      <w:rPr>
        <w:rFonts w:hint="default" w:ascii="Times New Roman" w:hAnsi="Times New Roman" w:eastAsia="Times New Roman"/>
        <w:b/>
        <w:bCs/>
        <w:spacing w:val="-2"/>
        <w:sz w:val="28"/>
        <w:szCs w:val="28"/>
      </w:rPr>
    </w:lvl>
    <w:lvl w:ilvl="1" w:tentative="0">
      <w:start w:val="1"/>
      <w:numFmt w:val="bullet"/>
      <w:lvlText w:val="•"/>
      <w:lvlJc w:val="left"/>
      <w:rPr>
        <w:rFonts w:hint="default"/>
      </w:rPr>
    </w:lvl>
    <w:lvl w:ilvl="2" w:tentative="0">
      <w:start w:val="1"/>
      <w:numFmt w:val="bullet"/>
      <w:lvlText w:val="•"/>
      <w:lvlJc w:val="left"/>
      <w:rPr>
        <w:rFonts w:hint="default"/>
      </w:rPr>
    </w:lvl>
    <w:lvl w:ilvl="3" w:tentative="0">
      <w:start w:val="1"/>
      <w:numFmt w:val="bullet"/>
      <w:lvlText w:val="•"/>
      <w:lvlJc w:val="left"/>
      <w:rPr>
        <w:rFonts w:hint="default"/>
      </w:rPr>
    </w:lvl>
    <w:lvl w:ilvl="4" w:tentative="0">
      <w:start w:val="1"/>
      <w:numFmt w:val="bullet"/>
      <w:lvlText w:val="•"/>
      <w:lvlJc w:val="left"/>
      <w:rPr>
        <w:rFonts w:hint="default"/>
      </w:rPr>
    </w:lvl>
    <w:lvl w:ilvl="5" w:tentative="0">
      <w:start w:val="1"/>
      <w:numFmt w:val="bullet"/>
      <w:lvlText w:val="•"/>
      <w:lvlJc w:val="left"/>
      <w:rPr>
        <w:rFonts w:hint="default"/>
      </w:rPr>
    </w:lvl>
    <w:lvl w:ilvl="6" w:tentative="0">
      <w:start w:val="1"/>
      <w:numFmt w:val="bullet"/>
      <w:lvlText w:val="•"/>
      <w:lvlJc w:val="left"/>
      <w:rPr>
        <w:rFonts w:hint="default"/>
      </w:rPr>
    </w:lvl>
    <w:lvl w:ilvl="7" w:tentative="0">
      <w:start w:val="1"/>
      <w:numFmt w:val="bullet"/>
      <w:lvlText w:val="•"/>
      <w:lvlJc w:val="left"/>
      <w:rPr>
        <w:rFonts w:hint="default"/>
      </w:rPr>
    </w:lvl>
    <w:lvl w:ilvl="8" w:tentative="0">
      <w:start w:val="1"/>
      <w:numFmt w:val="bullet"/>
      <w:lvlText w:val="•"/>
      <w:lvlJc w:val="left"/>
      <w:rPr>
        <w:rFonts w:hint="default"/>
      </w:rPr>
    </w:lvl>
  </w:abstractNum>
  <w:abstractNum w:abstractNumId="2">
    <w:nsid w:val="59ADCABA"/>
    <w:multiLevelType w:val="multilevel"/>
    <w:tmpl w:val="59ADCABA"/>
    <w:lvl w:ilvl="0" w:tentative="0">
      <w:start w:val="1"/>
      <w:numFmt w:val="decimal"/>
      <w:lvlText w:val="%1"/>
      <w:lvlJc w:val="left"/>
      <w:pPr>
        <w:ind w:hanging="140"/>
        <w:jc w:val="left"/>
      </w:pPr>
      <w:rPr>
        <w:rFonts w:hint="default" w:ascii="Times New Roman" w:hAnsi="Times New Roman" w:eastAsia="Times New Roman"/>
        <w:b/>
        <w:bCs/>
        <w:spacing w:val="-2"/>
        <w:sz w:val="28"/>
        <w:szCs w:val="28"/>
      </w:rPr>
    </w:lvl>
    <w:lvl w:ilvl="1" w:tentative="0">
      <w:start w:val="1"/>
      <w:numFmt w:val="bullet"/>
      <w:lvlText w:val="•"/>
      <w:lvlJc w:val="left"/>
      <w:rPr>
        <w:rFonts w:hint="default"/>
      </w:rPr>
    </w:lvl>
    <w:lvl w:ilvl="2" w:tentative="0">
      <w:start w:val="1"/>
      <w:numFmt w:val="bullet"/>
      <w:lvlText w:val="•"/>
      <w:lvlJc w:val="left"/>
      <w:rPr>
        <w:rFonts w:hint="default"/>
      </w:rPr>
    </w:lvl>
    <w:lvl w:ilvl="3" w:tentative="0">
      <w:start w:val="1"/>
      <w:numFmt w:val="bullet"/>
      <w:lvlText w:val="•"/>
      <w:lvlJc w:val="left"/>
      <w:rPr>
        <w:rFonts w:hint="default"/>
      </w:rPr>
    </w:lvl>
    <w:lvl w:ilvl="4" w:tentative="0">
      <w:start w:val="1"/>
      <w:numFmt w:val="bullet"/>
      <w:lvlText w:val="•"/>
      <w:lvlJc w:val="left"/>
      <w:rPr>
        <w:rFonts w:hint="default"/>
      </w:rPr>
    </w:lvl>
    <w:lvl w:ilvl="5" w:tentative="0">
      <w:start w:val="1"/>
      <w:numFmt w:val="bullet"/>
      <w:lvlText w:val="•"/>
      <w:lvlJc w:val="left"/>
      <w:rPr>
        <w:rFonts w:hint="default"/>
      </w:rPr>
    </w:lvl>
    <w:lvl w:ilvl="6" w:tentative="0">
      <w:start w:val="1"/>
      <w:numFmt w:val="bullet"/>
      <w:lvlText w:val="•"/>
      <w:lvlJc w:val="left"/>
      <w:rPr>
        <w:rFonts w:hint="default"/>
      </w:rPr>
    </w:lvl>
    <w:lvl w:ilvl="7" w:tentative="0">
      <w:start w:val="1"/>
      <w:numFmt w:val="bullet"/>
      <w:lvlText w:val="•"/>
      <w:lvlJc w:val="left"/>
      <w:rPr>
        <w:rFonts w:hint="default"/>
      </w:rPr>
    </w:lvl>
    <w:lvl w:ilvl="8" w:tentative="0">
      <w:start w:val="1"/>
      <w:numFmt w:val="bullet"/>
      <w:lvlText w:val="•"/>
      <w:lvlJc w:val="left"/>
      <w:rPr>
        <w:rFonts w:hint="default"/>
      </w:rPr>
    </w:lvl>
  </w:abstractNum>
  <w:abstractNum w:abstractNumId="3">
    <w:nsid w:val="5BBD5BB2"/>
    <w:multiLevelType w:val="singleLevel"/>
    <w:tmpl w:val="5BBD5BB2"/>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MWZiOGViYjQyZjA3ZWZhNjE2MmRlOTE1Nzk0NTI1OTkifQ=="/>
  </w:docVars>
  <w:rsids>
    <w:rsidRoot w:val="00000000"/>
    <w:rsid w:val="11D02D09"/>
    <w:rsid w:val="15B7530E"/>
    <w:rsid w:val="285D2A30"/>
    <w:rsid w:val="2C071743"/>
    <w:rsid w:val="36BA4980"/>
    <w:rsid w:val="5BCE6CC2"/>
    <w:rsid w:val="5E1D531A"/>
    <w:rsid w:val="69D532B6"/>
    <w:rsid w:val="71606CB3"/>
    <w:rsid w:val="723857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qFormat/>
    <w:uiPriority w:val="1"/>
    <w:pPr>
      <w:ind w:left="468"/>
      <w:outlineLvl w:val="1"/>
    </w:pPr>
    <w:rPr>
      <w:rFonts w:ascii="方正小标宋_GBK" w:hAnsi="方正小标宋_GBK" w:eastAsia="方正小标宋_GBK"/>
      <w:sz w:val="40"/>
      <w:szCs w:val="40"/>
    </w:rPr>
  </w:style>
  <w:style w:type="character" w:default="1" w:styleId="5">
    <w:name w:val="Default Paragraph Font"/>
    <w:semiHidden/>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679"/>
    </w:pPr>
    <w:rPr>
      <w:rFonts w:ascii="Microsoft JhengHei" w:hAnsi="Microsoft JhengHei" w:eastAsia="Microsoft JhengHei"/>
      <w:sz w:val="28"/>
      <w:szCs w:val="28"/>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19</Pages>
  <Words>9252</Words>
  <Characters>9699</Characters>
  <TotalTime>975</TotalTime>
  <ScaleCrop>false</ScaleCrop>
  <LinksUpToDate>false</LinksUpToDate>
  <CharactersWithSpaces>9711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2023-11-27T11:49:00Z</dcterms:created>
  <dc:creator>49152</dc:creator>
  <cp:lastModifiedBy>浅唱</cp:lastModifiedBy>
  <dcterms:modified xsi:type="dcterms:W3CDTF">2024-08-26T09:03:47Z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2023-07-31T00:00:00Z</vt:filetime>
  </property>
  <property fmtid="{D5CDD505-2E9C-101B-9397-08002B2CF9AE}" pid="3" name="LastSaved">
    <vt:filetime>2023-11-27T00:00:00Z</vt:filetime>
  </property>
  <property fmtid="{D5CDD505-2E9C-101B-9397-08002B2CF9AE}" pid="4" name="KSOProductBuildVer">
    <vt:lpwstr>2052-12.1.0.17827</vt:lpwstr>
  </property>
  <property fmtid="{D5CDD505-2E9C-101B-9397-08002B2CF9AE}" pid="5" name="ICV">
    <vt:lpwstr>53D596B8E87049C884A3B2DF82E6FB7B_12</vt:lpwstr>
  </property>
</Properties>
</file>